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464055">
      <w:pPr>
        <w:spacing w:after="0" w:line="240" w:lineRule="auto"/>
        <w:jc w:val="center"/>
        <w:rPr>
          <w:rFonts w:ascii="Times New Roman" w:eastAsia="Times New Roman" w:hAnsi="Times New Roman"/>
          <w:b/>
          <w:caps/>
          <w:sz w:val="56"/>
          <w:szCs w:val="56"/>
          <w:lang w:eastAsia="ru-RU"/>
        </w:rPr>
      </w:pPr>
    </w:p>
    <w:p w:rsidR="00464055" w:rsidRDefault="00991F25">
      <w:pPr>
        <w:spacing w:after="0" w:line="240" w:lineRule="auto"/>
        <w:jc w:val="center"/>
        <w:rPr>
          <w:rFonts w:ascii="Times New Roman" w:eastAsia="Times New Roman" w:hAnsi="Times New Roman"/>
          <w:b/>
          <w:caps/>
          <w:sz w:val="56"/>
          <w:szCs w:val="56"/>
          <w:lang w:eastAsia="ru-RU"/>
        </w:rPr>
      </w:pPr>
      <w:r>
        <w:rPr>
          <w:rFonts w:ascii="Times New Roman" w:eastAsia="Times New Roman" w:hAnsi="Times New Roman"/>
          <w:b/>
          <w:caps/>
          <w:sz w:val="56"/>
          <w:szCs w:val="56"/>
          <w:lang w:eastAsia="ru-RU"/>
        </w:rPr>
        <w:t>официальный</w:t>
      </w:r>
    </w:p>
    <w:p w:rsidR="00464055" w:rsidRDefault="00C07C50">
      <w:pPr>
        <w:spacing w:after="0" w:line="240" w:lineRule="auto"/>
        <w:jc w:val="center"/>
        <w:rPr>
          <w:rFonts w:ascii="Times New Roman" w:eastAsia="Times New Roman" w:hAnsi="Times New Roman"/>
          <w:b/>
          <w:i/>
          <w:caps/>
          <w:sz w:val="104"/>
          <w:szCs w:val="104"/>
          <w:lang w:eastAsia="ru-RU"/>
        </w:rPr>
      </w:pPr>
      <w:r>
        <w:rPr>
          <w:rFonts w:ascii="Times New Roman" w:eastAsia="Times New Roman" w:hAnsi="Times New Roman"/>
          <w:b/>
          <w:i/>
          <w:caps/>
          <w:sz w:val="104"/>
          <w:szCs w:val="104"/>
          <w:lang w:eastAsia="ru-RU"/>
        </w:rPr>
        <w:t>вестник</w:t>
      </w:r>
    </w:p>
    <w:p w:rsidR="00464055" w:rsidRPr="00991F25" w:rsidRDefault="00991F25">
      <w:pPr>
        <w:spacing w:after="0" w:line="240" w:lineRule="auto"/>
        <w:jc w:val="center"/>
        <w:rPr>
          <w:rFonts w:ascii="Times New Roman" w:eastAsia="Times New Roman" w:hAnsi="Times New Roman"/>
          <w:b/>
          <w:sz w:val="56"/>
          <w:szCs w:val="56"/>
          <w:lang w:eastAsia="ru-RU"/>
        </w:rPr>
      </w:pPr>
      <w:r>
        <w:rPr>
          <w:rFonts w:ascii="Times New Roman" w:eastAsia="Times New Roman" w:hAnsi="Times New Roman"/>
          <w:b/>
          <w:sz w:val="48"/>
          <w:szCs w:val="48"/>
          <w:lang w:eastAsia="ru-RU"/>
        </w:rPr>
        <w:t>СЕЛЬСКОГО ПОСЕЛЕНИЯ «ЯСНЭГ»</w:t>
      </w:r>
    </w:p>
    <w:p w:rsidR="00F13B79" w:rsidRPr="00F13B79" w:rsidRDefault="00F13B79" w:rsidP="00F13B79">
      <w:pPr>
        <w:spacing w:after="0"/>
        <w:jc w:val="center"/>
        <w:rPr>
          <w:rFonts w:ascii="Times New Roman" w:hAnsi="Times New Roman"/>
          <w:b/>
          <w:sz w:val="28"/>
          <w:szCs w:val="28"/>
        </w:rPr>
      </w:pPr>
      <w:r w:rsidRPr="00F13B79">
        <w:rPr>
          <w:rFonts w:ascii="Times New Roman" w:hAnsi="Times New Roman"/>
          <w:b/>
          <w:sz w:val="28"/>
          <w:szCs w:val="28"/>
        </w:rPr>
        <w:t>Периодическое печатное средство массовой информации</w:t>
      </w:r>
    </w:p>
    <w:p w:rsidR="00F13B79" w:rsidRPr="00F13B79" w:rsidRDefault="00F13B79" w:rsidP="00F13B79">
      <w:pPr>
        <w:spacing w:after="0"/>
        <w:jc w:val="center"/>
        <w:rPr>
          <w:rFonts w:ascii="Times New Roman" w:hAnsi="Times New Roman"/>
          <w:b/>
          <w:sz w:val="28"/>
          <w:szCs w:val="28"/>
        </w:rPr>
      </w:pPr>
      <w:r w:rsidRPr="00F13B79">
        <w:rPr>
          <w:rFonts w:ascii="Times New Roman" w:hAnsi="Times New Roman"/>
          <w:b/>
          <w:sz w:val="28"/>
          <w:szCs w:val="28"/>
        </w:rPr>
        <w:t xml:space="preserve">(периодическое печатное издание) </w:t>
      </w:r>
    </w:p>
    <w:p w:rsidR="00464055" w:rsidRDefault="00464055" w:rsidP="00F13B79">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56"/>
          <w:szCs w:val="56"/>
          <w:lang w:eastAsia="ru-RU"/>
        </w:rPr>
      </w:pPr>
    </w:p>
    <w:p w:rsidR="00464055" w:rsidRDefault="00464055">
      <w:pPr>
        <w:spacing w:after="0" w:line="240" w:lineRule="auto"/>
        <w:jc w:val="center"/>
        <w:rPr>
          <w:rFonts w:ascii="Times New Roman" w:eastAsia="Times New Roman" w:hAnsi="Times New Roman"/>
          <w:b/>
          <w:sz w:val="32"/>
          <w:szCs w:val="32"/>
          <w:lang w:eastAsia="ru-RU"/>
        </w:rPr>
      </w:pPr>
    </w:p>
    <w:p w:rsidR="00464055" w:rsidRDefault="00464055">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F13B79" w:rsidRDefault="00F13B79">
      <w:pPr>
        <w:spacing w:after="0" w:line="240" w:lineRule="auto"/>
        <w:rPr>
          <w:rFonts w:ascii="Times New Roman" w:eastAsia="Times New Roman" w:hAnsi="Times New Roman"/>
          <w:b/>
          <w:sz w:val="32"/>
          <w:szCs w:val="32"/>
          <w:lang w:eastAsia="ru-RU"/>
        </w:rPr>
      </w:pPr>
    </w:p>
    <w:p w:rsidR="00991F25" w:rsidRDefault="00C07C50">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r w:rsidR="0064045E">
        <w:rPr>
          <w:rFonts w:ascii="Times New Roman" w:eastAsia="Times New Roman" w:hAnsi="Times New Roman"/>
          <w:b/>
          <w:sz w:val="32"/>
          <w:szCs w:val="32"/>
          <w:lang w:eastAsia="ru-RU"/>
        </w:rPr>
        <w:t>20</w:t>
      </w:r>
    </w:p>
    <w:p w:rsidR="00464055" w:rsidRPr="00F13B79" w:rsidRDefault="008375CA">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17</w:t>
      </w:r>
      <w:r w:rsidR="0064045E">
        <w:rPr>
          <w:rFonts w:ascii="Times New Roman" w:eastAsia="Times New Roman" w:hAnsi="Times New Roman"/>
          <w:b/>
          <w:sz w:val="32"/>
          <w:szCs w:val="32"/>
          <w:lang w:eastAsia="ru-RU"/>
        </w:rPr>
        <w:t xml:space="preserve"> марта 2025</w:t>
      </w:r>
      <w:r w:rsidR="00F13B79">
        <w:rPr>
          <w:rFonts w:ascii="Times New Roman" w:eastAsia="Times New Roman" w:hAnsi="Times New Roman"/>
          <w:b/>
          <w:sz w:val="32"/>
          <w:szCs w:val="32"/>
          <w:lang w:eastAsia="ru-RU"/>
        </w:rPr>
        <w:t xml:space="preserve"> г.</w:t>
      </w:r>
    </w:p>
    <w:p w:rsidR="00464055" w:rsidRDefault="00F13B79">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п.Яснэг</w:t>
      </w:r>
    </w:p>
    <w:p w:rsidR="00464055" w:rsidRDefault="00464055">
      <w:pPr>
        <w:spacing w:after="0" w:line="240" w:lineRule="auto"/>
        <w:jc w:val="center"/>
        <w:rPr>
          <w:rFonts w:ascii="Times New Roman" w:eastAsia="Times New Roman" w:hAnsi="Times New Roman"/>
          <w:b/>
          <w:smallCaps/>
          <w:sz w:val="28"/>
          <w:szCs w:val="28"/>
          <w:u w:val="single"/>
          <w:lang w:eastAsia="ru-RU"/>
        </w:rPr>
        <w:sectPr w:rsidR="00464055" w:rsidSect="00FD3151">
          <w:footerReference w:type="default" r:id="rId9"/>
          <w:pgSz w:w="11906" w:h="16838"/>
          <w:pgMar w:top="851" w:right="1134" w:bottom="851" w:left="1134" w:header="709" w:footer="709" w:gutter="0"/>
          <w:cols w:space="708"/>
          <w:docGrid w:linePitch="360"/>
        </w:sectPr>
      </w:pPr>
    </w:p>
    <w:p w:rsidR="00464055" w:rsidRDefault="00C07C50" w:rsidP="00174E81">
      <w:pPr>
        <w:spacing w:after="0" w:line="240" w:lineRule="auto"/>
        <w:jc w:val="center"/>
        <w:rPr>
          <w:rFonts w:ascii="Times New Roman" w:eastAsia="Times New Roman" w:hAnsi="Times New Roman"/>
          <w:b/>
          <w:smallCaps/>
          <w:sz w:val="20"/>
          <w:szCs w:val="20"/>
          <w:u w:val="single"/>
          <w:lang w:eastAsia="ru-RU"/>
        </w:rPr>
      </w:pPr>
      <w:r w:rsidRPr="00174E81">
        <w:rPr>
          <w:rFonts w:ascii="Times New Roman" w:eastAsia="Times New Roman" w:hAnsi="Times New Roman"/>
          <w:b/>
          <w:smallCaps/>
          <w:sz w:val="20"/>
          <w:szCs w:val="20"/>
          <w:u w:val="single"/>
          <w:lang w:eastAsia="ru-RU"/>
        </w:rPr>
        <w:lastRenderedPageBreak/>
        <w:t>СОДЕРЖАНИЕ:</w:t>
      </w:r>
    </w:p>
    <w:p w:rsidR="00FD3151" w:rsidRPr="00174E81" w:rsidRDefault="00FD3151" w:rsidP="00174E81">
      <w:pPr>
        <w:spacing w:after="0" w:line="240" w:lineRule="auto"/>
        <w:jc w:val="center"/>
        <w:rPr>
          <w:rFonts w:ascii="Times New Roman" w:eastAsia="Times New Roman" w:hAnsi="Times New Roman"/>
          <w:b/>
          <w:smallCaps/>
          <w:sz w:val="20"/>
          <w:szCs w:val="20"/>
          <w:u w:val="single"/>
          <w:lang w:eastAsia="ru-RU"/>
        </w:rPr>
      </w:pPr>
    </w:p>
    <w:tbl>
      <w:tblPr>
        <w:tblW w:w="93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gridCol w:w="882"/>
      </w:tblGrid>
      <w:tr w:rsidR="00D41B13" w:rsidRPr="00174E81"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D41B13" w:rsidRPr="00174E81" w:rsidRDefault="00D41B13" w:rsidP="00174E81">
            <w:pPr>
              <w:suppressAutoHyphens/>
              <w:autoSpaceDN w:val="0"/>
              <w:spacing w:after="0" w:line="240" w:lineRule="auto"/>
              <w:jc w:val="both"/>
              <w:textAlignment w:val="baseline"/>
              <w:rPr>
                <w:rFonts w:ascii="Times New Roman" w:eastAsia="Arial" w:hAnsi="Times New Roman"/>
                <w:b/>
                <w:sz w:val="20"/>
                <w:szCs w:val="20"/>
                <w:lang w:eastAsia="zh-CN" w:bidi="hi-IN"/>
              </w:rPr>
            </w:pPr>
            <w:r w:rsidRPr="00174E81">
              <w:rPr>
                <w:rFonts w:ascii="Times New Roman" w:eastAsia="Arial" w:hAnsi="Times New Roman"/>
                <w:b/>
                <w:sz w:val="20"/>
                <w:szCs w:val="20"/>
                <w:lang w:eastAsia="zh-CN" w:bidi="hi-IN"/>
              </w:rPr>
              <w:t>РАЗДЕЛ ПЕРВЫЙ</w:t>
            </w:r>
          </w:p>
          <w:p w:rsidR="00D41B13" w:rsidRPr="00174E81" w:rsidRDefault="00D41B13" w:rsidP="00174E81">
            <w:pPr>
              <w:suppressAutoHyphens/>
              <w:autoSpaceDN w:val="0"/>
              <w:spacing w:after="0" w:line="240" w:lineRule="auto"/>
              <w:jc w:val="both"/>
              <w:textAlignment w:val="baseline"/>
              <w:rPr>
                <w:rFonts w:ascii="Times New Roman" w:eastAsia="Arial" w:hAnsi="Times New Roman"/>
                <w:b/>
                <w:sz w:val="20"/>
                <w:szCs w:val="20"/>
                <w:lang w:eastAsia="zh-CN" w:bidi="hi-IN"/>
              </w:rPr>
            </w:pPr>
            <w:r w:rsidRPr="00174E81">
              <w:rPr>
                <w:rFonts w:ascii="Times New Roman" w:eastAsia="Arial" w:hAnsi="Times New Roman"/>
                <w:b/>
                <w:sz w:val="20"/>
                <w:szCs w:val="20"/>
                <w:lang w:eastAsia="zh-CN" w:bidi="hi-IN"/>
              </w:rPr>
              <w:t xml:space="preserve">нормативно – правовые акты   Совета сельского поселения «Яснэг»                                                                                                          </w:t>
            </w:r>
          </w:p>
        </w:tc>
        <w:tc>
          <w:tcPr>
            <w:tcW w:w="882" w:type="dxa"/>
            <w:tcBorders>
              <w:top w:val="single" w:sz="4" w:space="0" w:color="auto"/>
              <w:left w:val="single" w:sz="4" w:space="0" w:color="auto"/>
              <w:bottom w:val="single" w:sz="4" w:space="0" w:color="auto"/>
              <w:right w:val="single" w:sz="4" w:space="0" w:color="auto"/>
            </w:tcBorders>
            <w:vAlign w:val="center"/>
          </w:tcPr>
          <w:p w:rsidR="00D41B13" w:rsidRPr="00174E81" w:rsidRDefault="00917CD2" w:rsidP="00174E81">
            <w:pPr>
              <w:suppressAutoHyphens/>
              <w:autoSpaceDN w:val="0"/>
              <w:spacing w:after="0" w:line="240" w:lineRule="auto"/>
              <w:jc w:val="center"/>
              <w:textAlignment w:val="baseline"/>
              <w:rPr>
                <w:rFonts w:ascii="Times New Roman" w:eastAsia="Arial" w:hAnsi="Times New Roman"/>
                <w:bCs/>
                <w:sz w:val="20"/>
                <w:szCs w:val="20"/>
                <w:lang w:eastAsia="zh-CN" w:bidi="hi-IN"/>
              </w:rPr>
            </w:pPr>
            <w:r w:rsidRPr="00174E81">
              <w:rPr>
                <w:rFonts w:ascii="Times New Roman" w:eastAsia="Arial" w:hAnsi="Times New Roman"/>
                <w:bCs/>
                <w:sz w:val="20"/>
                <w:szCs w:val="20"/>
                <w:lang w:eastAsia="zh-CN" w:bidi="hi-IN"/>
              </w:rPr>
              <w:t>3</w:t>
            </w:r>
          </w:p>
        </w:tc>
      </w:tr>
      <w:tr w:rsidR="00464055" w:rsidRPr="00600B23"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464055" w:rsidRPr="00600B23" w:rsidRDefault="006D268D" w:rsidP="00BA26BD">
            <w:pPr>
              <w:spacing w:after="0" w:line="240" w:lineRule="auto"/>
              <w:jc w:val="both"/>
              <w:rPr>
                <w:rFonts w:ascii="Times New Roman" w:hAnsi="Times New Roman"/>
                <w:b/>
                <w:sz w:val="20"/>
                <w:szCs w:val="20"/>
              </w:rPr>
            </w:pPr>
            <w:r w:rsidRPr="00600B23">
              <w:rPr>
                <w:rFonts w:ascii="Times New Roman" w:hAnsi="Times New Roman"/>
                <w:sz w:val="20"/>
                <w:szCs w:val="20"/>
              </w:rPr>
              <w:t xml:space="preserve">Реестр принятых решений на </w:t>
            </w:r>
            <w:r w:rsidR="00C71C79" w:rsidRPr="00600B23">
              <w:rPr>
                <w:rFonts w:ascii="Times New Roman" w:hAnsi="Times New Roman"/>
                <w:sz w:val="20"/>
                <w:szCs w:val="20"/>
              </w:rPr>
              <w:t xml:space="preserve">двадцать </w:t>
            </w:r>
            <w:r w:rsidR="00BA26BD" w:rsidRPr="00600B23">
              <w:rPr>
                <w:rFonts w:ascii="Times New Roman" w:hAnsi="Times New Roman"/>
                <w:sz w:val="20"/>
                <w:szCs w:val="20"/>
              </w:rPr>
              <w:t>пятом</w:t>
            </w:r>
            <w:r w:rsidRPr="00600B23">
              <w:rPr>
                <w:rFonts w:ascii="Times New Roman" w:hAnsi="Times New Roman"/>
                <w:sz w:val="20"/>
                <w:szCs w:val="20"/>
              </w:rPr>
              <w:t xml:space="preserve"> заседании Совета сельского поселения «Яснэг» пятого  созыва </w:t>
            </w:r>
            <w:r w:rsidR="00BA26BD" w:rsidRPr="00600B23">
              <w:rPr>
                <w:rFonts w:ascii="Times New Roman" w:hAnsi="Times New Roman"/>
                <w:sz w:val="20"/>
                <w:szCs w:val="20"/>
              </w:rPr>
              <w:t>14.03.2025</w:t>
            </w:r>
          </w:p>
        </w:tc>
        <w:tc>
          <w:tcPr>
            <w:tcW w:w="882" w:type="dxa"/>
            <w:tcBorders>
              <w:top w:val="single" w:sz="4" w:space="0" w:color="auto"/>
              <w:left w:val="single" w:sz="4" w:space="0" w:color="auto"/>
              <w:bottom w:val="single" w:sz="4" w:space="0" w:color="auto"/>
              <w:right w:val="single" w:sz="4" w:space="0" w:color="auto"/>
            </w:tcBorders>
            <w:vAlign w:val="center"/>
          </w:tcPr>
          <w:p w:rsidR="00464055" w:rsidRPr="00600B23" w:rsidRDefault="00992544" w:rsidP="00174E81">
            <w:pPr>
              <w:suppressAutoHyphens/>
              <w:autoSpaceDN w:val="0"/>
              <w:spacing w:after="0" w:line="240" w:lineRule="auto"/>
              <w:jc w:val="center"/>
              <w:textAlignment w:val="baseline"/>
              <w:rPr>
                <w:rFonts w:ascii="Times New Roman" w:eastAsia="Arial" w:hAnsi="Times New Roman"/>
                <w:bCs/>
                <w:sz w:val="20"/>
                <w:szCs w:val="20"/>
                <w:lang w:eastAsia="zh-CN" w:bidi="hi-IN"/>
              </w:rPr>
            </w:pPr>
            <w:r w:rsidRPr="00600B23">
              <w:rPr>
                <w:rFonts w:ascii="Times New Roman" w:eastAsia="Arial" w:hAnsi="Times New Roman"/>
                <w:bCs/>
                <w:sz w:val="20"/>
                <w:szCs w:val="20"/>
                <w:lang w:eastAsia="zh-CN" w:bidi="hi-IN"/>
              </w:rPr>
              <w:t>3</w:t>
            </w:r>
          </w:p>
        </w:tc>
      </w:tr>
      <w:tr w:rsidR="00464055" w:rsidRPr="00600B23"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464055" w:rsidRPr="00600B23" w:rsidRDefault="006D268D" w:rsidP="00FD3151">
            <w:pPr>
              <w:spacing w:after="0" w:line="240" w:lineRule="auto"/>
              <w:jc w:val="both"/>
              <w:rPr>
                <w:rFonts w:ascii="Times New Roman" w:hAnsi="Times New Roman"/>
                <w:sz w:val="20"/>
                <w:szCs w:val="20"/>
              </w:rPr>
            </w:pPr>
            <w:r w:rsidRPr="00600B23">
              <w:rPr>
                <w:rFonts w:ascii="Times New Roman" w:hAnsi="Times New Roman"/>
                <w:sz w:val="20"/>
                <w:szCs w:val="20"/>
              </w:rPr>
              <w:t xml:space="preserve">Решение Совета </w:t>
            </w:r>
            <w:r w:rsidR="00992544" w:rsidRPr="00600B23">
              <w:rPr>
                <w:rFonts w:ascii="Times New Roman" w:hAnsi="Times New Roman"/>
                <w:sz w:val="20"/>
                <w:szCs w:val="20"/>
              </w:rPr>
              <w:t xml:space="preserve">сельского поселения «Яснэг» от </w:t>
            </w:r>
            <w:r w:rsidR="00FD3151" w:rsidRPr="00600B23">
              <w:rPr>
                <w:rFonts w:ascii="Times New Roman" w:hAnsi="Times New Roman"/>
                <w:sz w:val="20"/>
                <w:szCs w:val="20"/>
              </w:rPr>
              <w:t>14.03.2025</w:t>
            </w:r>
            <w:r w:rsidR="00620ED3" w:rsidRPr="00600B23">
              <w:rPr>
                <w:rFonts w:ascii="Times New Roman" w:hAnsi="Times New Roman"/>
                <w:sz w:val="20"/>
                <w:szCs w:val="20"/>
              </w:rPr>
              <w:t xml:space="preserve"> № </w:t>
            </w:r>
            <w:r w:rsidR="00FD3151" w:rsidRPr="00600B23">
              <w:rPr>
                <w:rFonts w:ascii="Times New Roman" w:hAnsi="Times New Roman"/>
                <w:sz w:val="20"/>
                <w:szCs w:val="20"/>
              </w:rPr>
              <w:t>25/03-1-102</w:t>
            </w:r>
            <w:r w:rsidR="00992544" w:rsidRPr="00600B23">
              <w:rPr>
                <w:rFonts w:ascii="Times New Roman" w:hAnsi="Times New Roman"/>
                <w:sz w:val="20"/>
                <w:szCs w:val="20"/>
              </w:rPr>
              <w:t xml:space="preserve"> «</w:t>
            </w:r>
            <w:r w:rsidR="00FD3151" w:rsidRPr="00600B23">
              <w:rPr>
                <w:rFonts w:ascii="Times New Roman" w:hAnsi="Times New Roman"/>
                <w:sz w:val="20"/>
                <w:szCs w:val="20"/>
              </w:rPr>
              <w:t>Об отчёте главы  сельского поселения «Яснэг» о результатах своей деятельности и деятельности администрации  сельского поселения «Яснэг» за 2024 год</w:t>
            </w:r>
            <w:r w:rsidR="00992544" w:rsidRPr="00600B23">
              <w:rPr>
                <w:rFonts w:ascii="Times New Roman" w:hAnsi="Times New Roman"/>
                <w:sz w:val="20"/>
                <w:szCs w:val="20"/>
              </w:rPr>
              <w:t>»</w:t>
            </w:r>
          </w:p>
        </w:tc>
        <w:tc>
          <w:tcPr>
            <w:tcW w:w="882" w:type="dxa"/>
            <w:tcBorders>
              <w:top w:val="single" w:sz="4" w:space="0" w:color="auto"/>
              <w:left w:val="single" w:sz="4" w:space="0" w:color="auto"/>
              <w:bottom w:val="single" w:sz="4" w:space="0" w:color="auto"/>
              <w:right w:val="single" w:sz="4" w:space="0" w:color="auto"/>
            </w:tcBorders>
            <w:vAlign w:val="center"/>
          </w:tcPr>
          <w:p w:rsidR="00464055" w:rsidRPr="00600B23" w:rsidRDefault="00F1271A" w:rsidP="00174E81">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4</w:t>
            </w:r>
          </w:p>
        </w:tc>
      </w:tr>
      <w:tr w:rsidR="00D40B90" w:rsidRPr="00600B23" w:rsidTr="00D40B90">
        <w:trPr>
          <w:trHeight w:val="455"/>
        </w:trPr>
        <w:tc>
          <w:tcPr>
            <w:tcW w:w="8505" w:type="dxa"/>
            <w:tcBorders>
              <w:top w:val="single" w:sz="4" w:space="0" w:color="auto"/>
              <w:left w:val="single" w:sz="4" w:space="0" w:color="auto"/>
              <w:bottom w:val="single" w:sz="4" w:space="0" w:color="auto"/>
              <w:right w:val="single" w:sz="4" w:space="0" w:color="auto"/>
            </w:tcBorders>
          </w:tcPr>
          <w:p w:rsidR="00D40B90" w:rsidRPr="00600B23" w:rsidRDefault="00541808" w:rsidP="00174E81">
            <w:pPr>
              <w:spacing w:after="0" w:line="240" w:lineRule="auto"/>
              <w:jc w:val="both"/>
              <w:rPr>
                <w:rFonts w:ascii="Times New Roman" w:hAnsi="Times New Roman"/>
                <w:sz w:val="20"/>
                <w:szCs w:val="20"/>
              </w:rPr>
            </w:pPr>
            <w:r w:rsidRPr="00600B23">
              <w:rPr>
                <w:rFonts w:ascii="Times New Roman" w:hAnsi="Times New Roman"/>
                <w:sz w:val="20"/>
                <w:szCs w:val="20"/>
              </w:rPr>
              <w:t>Решение Совета сельского поселения «Яснэг» от 14.03.2025 № 25/03-2-103 «О внесении изменения в решение Совета сельского поселения «Яснэг» от 19.12.2019 № 29/12-9-150 «Об оплате труда муниципальных служащих администрации сельского поселения «Яснэг»</w:t>
            </w:r>
          </w:p>
        </w:tc>
        <w:tc>
          <w:tcPr>
            <w:tcW w:w="882" w:type="dxa"/>
            <w:tcBorders>
              <w:top w:val="single" w:sz="4" w:space="0" w:color="auto"/>
              <w:left w:val="single" w:sz="4" w:space="0" w:color="auto"/>
              <w:bottom w:val="single" w:sz="4" w:space="0" w:color="auto"/>
              <w:right w:val="single" w:sz="4" w:space="0" w:color="auto"/>
            </w:tcBorders>
          </w:tcPr>
          <w:p w:rsidR="00D40B90" w:rsidRPr="00600B23" w:rsidRDefault="00F1271A" w:rsidP="00174E81">
            <w:pPr>
              <w:spacing w:after="0" w:line="240" w:lineRule="auto"/>
              <w:jc w:val="center"/>
              <w:rPr>
                <w:rFonts w:ascii="Times New Roman" w:hAnsi="Times New Roman"/>
                <w:sz w:val="20"/>
                <w:szCs w:val="20"/>
              </w:rPr>
            </w:pPr>
            <w:r>
              <w:rPr>
                <w:rFonts w:ascii="Times New Roman" w:hAnsi="Times New Roman"/>
                <w:sz w:val="20"/>
                <w:szCs w:val="20"/>
              </w:rPr>
              <w:t>10</w:t>
            </w:r>
          </w:p>
        </w:tc>
      </w:tr>
      <w:tr w:rsidR="00C141C8" w:rsidRPr="00600B23" w:rsidTr="00D40B90">
        <w:trPr>
          <w:trHeight w:val="455"/>
        </w:trPr>
        <w:tc>
          <w:tcPr>
            <w:tcW w:w="8505" w:type="dxa"/>
            <w:tcBorders>
              <w:top w:val="single" w:sz="4" w:space="0" w:color="auto"/>
              <w:left w:val="single" w:sz="4" w:space="0" w:color="auto"/>
              <w:bottom w:val="single" w:sz="4" w:space="0" w:color="auto"/>
              <w:right w:val="single" w:sz="4" w:space="0" w:color="auto"/>
            </w:tcBorders>
          </w:tcPr>
          <w:p w:rsidR="00C141C8" w:rsidRPr="00600B23" w:rsidRDefault="00541808" w:rsidP="00174E81">
            <w:pPr>
              <w:spacing w:after="0" w:line="240" w:lineRule="auto"/>
              <w:jc w:val="both"/>
              <w:rPr>
                <w:rFonts w:ascii="Times New Roman" w:hAnsi="Times New Roman"/>
                <w:sz w:val="20"/>
                <w:szCs w:val="20"/>
              </w:rPr>
            </w:pPr>
            <w:r w:rsidRPr="00600B23">
              <w:rPr>
                <w:rFonts w:ascii="Times New Roman" w:hAnsi="Times New Roman"/>
                <w:sz w:val="20"/>
                <w:szCs w:val="20"/>
              </w:rPr>
              <w:t>Решение Совета сельского поселения «Яснэг» от 14.03.2025 № 25/03-3-104 «О внесении изменения в решение Совета сельского поселения «Яснэг» от 17.02.2012 № 31/02-6-194 «Об утверждении размера платы за пользование жилым помещением (платы за наем) по договорам социального найма, и договорам найма жилых помещений муниципального жилищного фонда сельского поселения «Яснэг»</w:t>
            </w:r>
          </w:p>
        </w:tc>
        <w:tc>
          <w:tcPr>
            <w:tcW w:w="882" w:type="dxa"/>
            <w:tcBorders>
              <w:top w:val="single" w:sz="4" w:space="0" w:color="auto"/>
              <w:left w:val="single" w:sz="4" w:space="0" w:color="auto"/>
              <w:bottom w:val="single" w:sz="4" w:space="0" w:color="auto"/>
              <w:right w:val="single" w:sz="4" w:space="0" w:color="auto"/>
            </w:tcBorders>
          </w:tcPr>
          <w:p w:rsidR="00C141C8" w:rsidRPr="00600B23" w:rsidRDefault="00F1271A" w:rsidP="00174E81">
            <w:pPr>
              <w:spacing w:after="0" w:line="240" w:lineRule="auto"/>
              <w:jc w:val="center"/>
              <w:rPr>
                <w:rFonts w:ascii="Times New Roman" w:hAnsi="Times New Roman"/>
                <w:sz w:val="20"/>
                <w:szCs w:val="20"/>
              </w:rPr>
            </w:pPr>
            <w:r>
              <w:rPr>
                <w:rFonts w:ascii="Times New Roman" w:hAnsi="Times New Roman"/>
                <w:sz w:val="20"/>
                <w:szCs w:val="20"/>
              </w:rPr>
              <w:t>11</w:t>
            </w:r>
          </w:p>
        </w:tc>
      </w:tr>
      <w:tr w:rsidR="00541808" w:rsidRPr="00600B23" w:rsidTr="00D40B90">
        <w:trPr>
          <w:trHeight w:val="455"/>
        </w:trPr>
        <w:tc>
          <w:tcPr>
            <w:tcW w:w="8505" w:type="dxa"/>
            <w:tcBorders>
              <w:top w:val="single" w:sz="4" w:space="0" w:color="auto"/>
              <w:left w:val="single" w:sz="4" w:space="0" w:color="auto"/>
              <w:bottom w:val="single" w:sz="4" w:space="0" w:color="auto"/>
              <w:right w:val="single" w:sz="4" w:space="0" w:color="auto"/>
            </w:tcBorders>
          </w:tcPr>
          <w:p w:rsidR="00541808" w:rsidRPr="00600B23" w:rsidRDefault="00541808" w:rsidP="00174E81">
            <w:pPr>
              <w:spacing w:after="0" w:line="240" w:lineRule="auto"/>
              <w:jc w:val="both"/>
              <w:rPr>
                <w:rFonts w:ascii="Times New Roman" w:hAnsi="Times New Roman"/>
                <w:sz w:val="20"/>
                <w:szCs w:val="20"/>
              </w:rPr>
            </w:pPr>
            <w:r w:rsidRPr="00600B23">
              <w:rPr>
                <w:rFonts w:ascii="Times New Roman" w:hAnsi="Times New Roman"/>
                <w:sz w:val="20"/>
                <w:szCs w:val="20"/>
              </w:rPr>
              <w:t>Решение Совета сельского поселения «Яснэг» от 14.03.2025 № 25/03-4-105 «О внесении изменений в решение Совета сельского поселения «Яснэг» от 23.12.2024 №24/12-3-100 «О бюджете сельского поселения «Яснэг» на 2025 год»</w:t>
            </w:r>
          </w:p>
        </w:tc>
        <w:tc>
          <w:tcPr>
            <w:tcW w:w="882" w:type="dxa"/>
            <w:tcBorders>
              <w:top w:val="single" w:sz="4" w:space="0" w:color="auto"/>
              <w:left w:val="single" w:sz="4" w:space="0" w:color="auto"/>
              <w:bottom w:val="single" w:sz="4" w:space="0" w:color="auto"/>
              <w:right w:val="single" w:sz="4" w:space="0" w:color="auto"/>
            </w:tcBorders>
          </w:tcPr>
          <w:p w:rsidR="00541808" w:rsidRPr="00600B23" w:rsidRDefault="00F1271A" w:rsidP="00174E81">
            <w:pPr>
              <w:spacing w:after="0" w:line="240" w:lineRule="auto"/>
              <w:jc w:val="center"/>
              <w:rPr>
                <w:rFonts w:ascii="Times New Roman" w:hAnsi="Times New Roman"/>
                <w:sz w:val="20"/>
                <w:szCs w:val="20"/>
              </w:rPr>
            </w:pPr>
            <w:r>
              <w:rPr>
                <w:rFonts w:ascii="Times New Roman" w:hAnsi="Times New Roman"/>
                <w:sz w:val="20"/>
                <w:szCs w:val="20"/>
              </w:rPr>
              <w:t>12</w:t>
            </w:r>
          </w:p>
        </w:tc>
      </w:tr>
      <w:tr w:rsidR="00541808" w:rsidRPr="00600B23" w:rsidTr="00D40B90">
        <w:trPr>
          <w:trHeight w:val="455"/>
        </w:trPr>
        <w:tc>
          <w:tcPr>
            <w:tcW w:w="8505" w:type="dxa"/>
            <w:tcBorders>
              <w:top w:val="single" w:sz="4" w:space="0" w:color="auto"/>
              <w:left w:val="single" w:sz="4" w:space="0" w:color="auto"/>
              <w:bottom w:val="single" w:sz="4" w:space="0" w:color="auto"/>
              <w:right w:val="single" w:sz="4" w:space="0" w:color="auto"/>
            </w:tcBorders>
          </w:tcPr>
          <w:p w:rsidR="00541808" w:rsidRPr="00600B23" w:rsidRDefault="00541808" w:rsidP="00174E81">
            <w:pPr>
              <w:spacing w:after="0" w:line="240" w:lineRule="auto"/>
              <w:jc w:val="both"/>
              <w:rPr>
                <w:rFonts w:ascii="Times New Roman" w:hAnsi="Times New Roman"/>
                <w:sz w:val="20"/>
                <w:szCs w:val="20"/>
              </w:rPr>
            </w:pPr>
            <w:r w:rsidRPr="00600B23">
              <w:rPr>
                <w:rFonts w:ascii="Times New Roman" w:hAnsi="Times New Roman"/>
                <w:sz w:val="20"/>
                <w:szCs w:val="20"/>
              </w:rPr>
              <w:t>Решение Совета сельского поселения «Яснэг» от 14.03.2025 № 25/03-5-106 «О проекте решения Совета сельского поселения «Яснэг» «Об утверждении отчета об исполнении бюджета сельского поселения «Яснэг» за 2024 год»</w:t>
            </w:r>
          </w:p>
        </w:tc>
        <w:tc>
          <w:tcPr>
            <w:tcW w:w="882" w:type="dxa"/>
            <w:tcBorders>
              <w:top w:val="single" w:sz="4" w:space="0" w:color="auto"/>
              <w:left w:val="single" w:sz="4" w:space="0" w:color="auto"/>
              <w:bottom w:val="single" w:sz="4" w:space="0" w:color="auto"/>
              <w:right w:val="single" w:sz="4" w:space="0" w:color="auto"/>
            </w:tcBorders>
          </w:tcPr>
          <w:p w:rsidR="00541808" w:rsidRPr="00600B23" w:rsidRDefault="00F1271A" w:rsidP="00174E81">
            <w:pPr>
              <w:spacing w:after="0" w:line="240" w:lineRule="auto"/>
              <w:jc w:val="center"/>
              <w:rPr>
                <w:rFonts w:ascii="Times New Roman" w:hAnsi="Times New Roman"/>
                <w:sz w:val="20"/>
                <w:szCs w:val="20"/>
              </w:rPr>
            </w:pPr>
            <w:r>
              <w:rPr>
                <w:rFonts w:ascii="Times New Roman" w:hAnsi="Times New Roman"/>
                <w:sz w:val="20"/>
                <w:szCs w:val="20"/>
              </w:rPr>
              <w:t>27</w:t>
            </w:r>
          </w:p>
        </w:tc>
      </w:tr>
      <w:tr w:rsidR="006D56E9" w:rsidRPr="00600B23" w:rsidTr="0001468C">
        <w:trPr>
          <w:trHeight w:val="455"/>
        </w:trPr>
        <w:tc>
          <w:tcPr>
            <w:tcW w:w="8505" w:type="dxa"/>
            <w:tcBorders>
              <w:top w:val="single" w:sz="4" w:space="0" w:color="auto"/>
              <w:left w:val="single" w:sz="4" w:space="0" w:color="auto"/>
              <w:bottom w:val="single" w:sz="4" w:space="0" w:color="auto"/>
              <w:right w:val="single" w:sz="4" w:space="0" w:color="auto"/>
            </w:tcBorders>
          </w:tcPr>
          <w:p w:rsidR="006D56E9" w:rsidRPr="00600B23" w:rsidRDefault="006D56E9" w:rsidP="00174E81">
            <w:pPr>
              <w:suppressAutoHyphens/>
              <w:autoSpaceDN w:val="0"/>
              <w:spacing w:after="0" w:line="240" w:lineRule="auto"/>
              <w:jc w:val="both"/>
              <w:textAlignment w:val="baseline"/>
              <w:rPr>
                <w:rFonts w:ascii="Times New Roman" w:eastAsia="Arial" w:hAnsi="Times New Roman"/>
                <w:b/>
                <w:sz w:val="20"/>
                <w:szCs w:val="20"/>
                <w:lang w:eastAsia="zh-CN" w:bidi="hi-IN"/>
              </w:rPr>
            </w:pPr>
            <w:r w:rsidRPr="00600B23">
              <w:rPr>
                <w:rFonts w:ascii="Times New Roman" w:eastAsia="Arial" w:hAnsi="Times New Roman"/>
                <w:b/>
                <w:sz w:val="20"/>
                <w:szCs w:val="20"/>
                <w:lang w:eastAsia="zh-CN" w:bidi="hi-IN"/>
              </w:rPr>
              <w:t>РАЗДЕЛ ВТОРОЙ</w:t>
            </w:r>
          </w:p>
          <w:p w:rsidR="006D56E9" w:rsidRPr="00600B23" w:rsidRDefault="006D56E9" w:rsidP="00174E81">
            <w:pPr>
              <w:suppressAutoHyphens/>
              <w:spacing w:after="0" w:line="240" w:lineRule="auto"/>
              <w:jc w:val="both"/>
              <w:rPr>
                <w:rFonts w:ascii="Times New Roman" w:eastAsia="Lucida Sans Unicode" w:hAnsi="Times New Roman"/>
                <w:b/>
                <w:kern w:val="2"/>
                <w:sz w:val="20"/>
                <w:szCs w:val="20"/>
                <w:lang w:eastAsia="ar-SA"/>
              </w:rPr>
            </w:pPr>
            <w:r w:rsidRPr="00600B23">
              <w:rPr>
                <w:rFonts w:ascii="Times New Roman" w:eastAsia="Arial" w:hAnsi="Times New Roman"/>
                <w:b/>
                <w:sz w:val="20"/>
                <w:szCs w:val="20"/>
                <w:lang w:eastAsia="zh-CN" w:bidi="hi-IN"/>
              </w:rPr>
              <w:t xml:space="preserve">нормативно – правовые акты   администрации сельского поселения «Яснэг»                                                                                                          </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600B23" w:rsidRDefault="00F1271A" w:rsidP="00174E81">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37</w:t>
            </w:r>
          </w:p>
        </w:tc>
      </w:tr>
      <w:tr w:rsidR="006D56E9" w:rsidRPr="00600B23" w:rsidTr="00D86B2A">
        <w:trPr>
          <w:trHeight w:val="369"/>
        </w:trPr>
        <w:tc>
          <w:tcPr>
            <w:tcW w:w="8505" w:type="dxa"/>
            <w:tcBorders>
              <w:top w:val="single" w:sz="4" w:space="0" w:color="auto"/>
              <w:left w:val="single" w:sz="4" w:space="0" w:color="auto"/>
              <w:bottom w:val="single" w:sz="4" w:space="0" w:color="auto"/>
              <w:right w:val="single" w:sz="4" w:space="0" w:color="auto"/>
            </w:tcBorders>
          </w:tcPr>
          <w:p w:rsidR="006D56E9" w:rsidRPr="00600B23" w:rsidRDefault="00174E81" w:rsidP="00600B23">
            <w:pPr>
              <w:spacing w:after="0" w:line="240" w:lineRule="auto"/>
              <w:jc w:val="both"/>
              <w:rPr>
                <w:rFonts w:ascii="Times New Roman" w:hAnsi="Times New Roman"/>
                <w:sz w:val="20"/>
                <w:szCs w:val="20"/>
              </w:rPr>
            </w:pPr>
            <w:r w:rsidRPr="00600B23">
              <w:rPr>
                <w:rFonts w:ascii="Times New Roman" w:hAnsi="Times New Roman"/>
                <w:sz w:val="20"/>
                <w:szCs w:val="20"/>
              </w:rPr>
              <w:t xml:space="preserve">Постановление администрации сельского поселения «Яснэг» от </w:t>
            </w:r>
            <w:r w:rsidR="00541808" w:rsidRPr="00600B23">
              <w:rPr>
                <w:rFonts w:ascii="Times New Roman" w:hAnsi="Times New Roman"/>
                <w:sz w:val="20"/>
                <w:szCs w:val="20"/>
              </w:rPr>
              <w:t>1</w:t>
            </w:r>
            <w:r w:rsidR="00600B23" w:rsidRPr="00600B23">
              <w:rPr>
                <w:rFonts w:ascii="Times New Roman" w:hAnsi="Times New Roman"/>
                <w:sz w:val="20"/>
                <w:szCs w:val="20"/>
              </w:rPr>
              <w:t>3</w:t>
            </w:r>
            <w:r w:rsidR="00541808" w:rsidRPr="00600B23">
              <w:rPr>
                <w:rFonts w:ascii="Times New Roman" w:hAnsi="Times New Roman"/>
                <w:sz w:val="20"/>
                <w:szCs w:val="20"/>
              </w:rPr>
              <w:t xml:space="preserve">.03.2025 </w:t>
            </w:r>
            <w:r w:rsidR="00600B23" w:rsidRPr="00600B23">
              <w:rPr>
                <w:rFonts w:ascii="Times New Roman" w:hAnsi="Times New Roman"/>
                <w:sz w:val="20"/>
                <w:szCs w:val="20"/>
              </w:rPr>
              <w:t>№</w:t>
            </w:r>
            <w:r w:rsidR="00F86644">
              <w:rPr>
                <w:rFonts w:ascii="Times New Roman" w:hAnsi="Times New Roman"/>
                <w:sz w:val="20"/>
                <w:szCs w:val="20"/>
              </w:rPr>
              <w:t xml:space="preserve"> </w:t>
            </w:r>
            <w:r w:rsidR="00600B23" w:rsidRPr="00600B23">
              <w:rPr>
                <w:rFonts w:ascii="Times New Roman" w:hAnsi="Times New Roman"/>
                <w:sz w:val="20"/>
                <w:szCs w:val="20"/>
              </w:rPr>
              <w:t xml:space="preserve">03/07 «О признании утратившими силу некоторых постановлений администрации сельского поселения «Яснэг» </w:t>
            </w:r>
          </w:p>
        </w:tc>
        <w:tc>
          <w:tcPr>
            <w:tcW w:w="882" w:type="dxa"/>
            <w:tcBorders>
              <w:top w:val="single" w:sz="4" w:space="0" w:color="auto"/>
              <w:left w:val="single" w:sz="4" w:space="0" w:color="auto"/>
              <w:bottom w:val="single" w:sz="4" w:space="0" w:color="auto"/>
              <w:right w:val="single" w:sz="4" w:space="0" w:color="auto"/>
            </w:tcBorders>
            <w:vAlign w:val="center"/>
          </w:tcPr>
          <w:p w:rsidR="006D56E9" w:rsidRPr="00600B23" w:rsidRDefault="00F1271A" w:rsidP="00174E81">
            <w:pPr>
              <w:suppressAutoHyphens/>
              <w:autoSpaceDN w:val="0"/>
              <w:spacing w:after="0" w:line="240" w:lineRule="auto"/>
              <w:jc w:val="center"/>
              <w:textAlignment w:val="baseline"/>
              <w:rPr>
                <w:rFonts w:ascii="Times New Roman" w:eastAsia="Arial" w:hAnsi="Times New Roman"/>
                <w:bCs/>
                <w:sz w:val="20"/>
                <w:szCs w:val="20"/>
                <w:lang w:eastAsia="zh-CN" w:bidi="hi-IN"/>
              </w:rPr>
            </w:pPr>
            <w:r>
              <w:rPr>
                <w:rFonts w:ascii="Times New Roman" w:eastAsia="Arial" w:hAnsi="Times New Roman"/>
                <w:bCs/>
                <w:sz w:val="20"/>
                <w:szCs w:val="20"/>
                <w:lang w:eastAsia="zh-CN" w:bidi="hi-IN"/>
              </w:rPr>
              <w:t>37</w:t>
            </w:r>
          </w:p>
        </w:tc>
      </w:tr>
    </w:tbl>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022B0D" w:rsidRPr="00174E81" w:rsidRDefault="00022B0D"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1215BB" w:rsidRPr="00174E81" w:rsidRDefault="001215BB"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1215BB" w:rsidRPr="00174E81" w:rsidRDefault="001215BB"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1215BB" w:rsidRPr="00174E81" w:rsidRDefault="001215BB"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1215BB" w:rsidRPr="00174E81" w:rsidRDefault="001215BB"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1215BB" w:rsidRPr="00174E81" w:rsidRDefault="001215BB"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801518" w:rsidRPr="00174E81" w:rsidRDefault="00801518" w:rsidP="00174E81">
      <w:pPr>
        <w:suppressAutoHyphens/>
        <w:autoSpaceDN w:val="0"/>
        <w:spacing w:after="0" w:line="240" w:lineRule="auto"/>
        <w:jc w:val="center"/>
        <w:textAlignment w:val="baseline"/>
        <w:rPr>
          <w:rFonts w:ascii="Times New Roman" w:eastAsia="Arial" w:hAnsi="Times New Roman"/>
          <w:sz w:val="20"/>
          <w:szCs w:val="20"/>
          <w:lang w:eastAsia="zh-CN" w:bidi="hi-IN"/>
        </w:rPr>
      </w:pPr>
    </w:p>
    <w:p w:rsidR="00801518" w:rsidRPr="00174E81" w:rsidRDefault="00801518"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801518" w:rsidRPr="00174E81" w:rsidRDefault="00801518"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801518" w:rsidRPr="00174E81" w:rsidRDefault="00801518" w:rsidP="00174E81">
      <w:pPr>
        <w:suppressAutoHyphens/>
        <w:autoSpaceDN w:val="0"/>
        <w:spacing w:after="0" w:line="240" w:lineRule="auto"/>
        <w:jc w:val="center"/>
        <w:textAlignment w:val="baseline"/>
        <w:rPr>
          <w:rFonts w:ascii="Times New Roman" w:eastAsia="Arial" w:hAnsi="Times New Roman"/>
          <w:b/>
          <w:sz w:val="20"/>
          <w:szCs w:val="20"/>
          <w:lang w:eastAsia="zh-CN" w:bidi="hi-IN"/>
        </w:rPr>
        <w:sectPr w:rsidR="00801518" w:rsidRPr="00174E81" w:rsidSect="00FD3151">
          <w:headerReference w:type="default" r:id="rId10"/>
          <w:pgSz w:w="11906" w:h="16838" w:code="9"/>
          <w:pgMar w:top="851" w:right="1134" w:bottom="851" w:left="1134" w:header="709" w:footer="709" w:gutter="0"/>
          <w:cols w:space="708"/>
          <w:docGrid w:linePitch="360"/>
        </w:sectPr>
      </w:pPr>
    </w:p>
    <w:p w:rsidR="00D41B13" w:rsidRPr="00174E81" w:rsidRDefault="00D41B13"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174E81">
        <w:rPr>
          <w:rFonts w:ascii="Times New Roman" w:eastAsia="Arial" w:hAnsi="Times New Roman"/>
          <w:b/>
          <w:sz w:val="20"/>
          <w:szCs w:val="20"/>
          <w:lang w:eastAsia="zh-CN" w:bidi="hi-IN"/>
        </w:rPr>
        <w:lastRenderedPageBreak/>
        <w:t>РАЗДЕЛ ПЕРВЫЙ</w:t>
      </w:r>
    </w:p>
    <w:p w:rsidR="00464055" w:rsidRPr="00174E81" w:rsidRDefault="00D41B13"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174E81">
        <w:rPr>
          <w:rFonts w:ascii="Times New Roman" w:eastAsia="Arial" w:hAnsi="Times New Roman"/>
          <w:b/>
          <w:sz w:val="20"/>
          <w:szCs w:val="20"/>
          <w:lang w:eastAsia="zh-CN" w:bidi="hi-IN"/>
        </w:rPr>
        <w:t>нормативно – правовые акты   Совета сельского поселения «Яснэг»</w:t>
      </w:r>
    </w:p>
    <w:p w:rsidR="002F4624" w:rsidRPr="00174E81" w:rsidRDefault="002F462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2F4624" w:rsidRPr="00174E81" w:rsidRDefault="002F4624"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6F7E4D" w:rsidRPr="00351E39" w:rsidRDefault="006F7E4D" w:rsidP="00351E39">
      <w:pPr>
        <w:spacing w:after="0" w:line="240" w:lineRule="auto"/>
        <w:jc w:val="center"/>
        <w:rPr>
          <w:rFonts w:ascii="Times New Roman" w:hAnsi="Times New Roman"/>
          <w:b/>
          <w:sz w:val="20"/>
          <w:szCs w:val="20"/>
        </w:rPr>
      </w:pPr>
      <w:r w:rsidRPr="00351E39">
        <w:rPr>
          <w:rFonts w:ascii="Times New Roman" w:hAnsi="Times New Roman"/>
          <w:b/>
          <w:sz w:val="20"/>
          <w:szCs w:val="20"/>
        </w:rPr>
        <w:t>РЕЕСТР</w:t>
      </w:r>
    </w:p>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принятых решений на двадцать пятом заседании Совета сельского поселения «Яснэг» пятого  созыва 14.03.2025</w:t>
      </w:r>
    </w:p>
    <w:p w:rsidR="006F7E4D" w:rsidRPr="00351E39" w:rsidRDefault="006F7E4D" w:rsidP="00351E39">
      <w:pPr>
        <w:spacing w:after="0" w:line="240" w:lineRule="auto"/>
        <w:jc w:val="center"/>
        <w:rPr>
          <w:rFonts w:ascii="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1128"/>
        <w:gridCol w:w="1701"/>
        <w:gridCol w:w="4819"/>
        <w:gridCol w:w="1559"/>
      </w:tblGrid>
      <w:tr w:rsidR="006F7E4D" w:rsidRPr="00351E39" w:rsidTr="00351E39">
        <w:tc>
          <w:tcPr>
            <w:tcW w:w="574"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b/>
                <w:sz w:val="20"/>
                <w:szCs w:val="20"/>
              </w:rPr>
            </w:pPr>
            <w:r w:rsidRPr="00351E39">
              <w:rPr>
                <w:rFonts w:ascii="Times New Roman" w:hAnsi="Times New Roman"/>
                <w:b/>
                <w:sz w:val="20"/>
                <w:szCs w:val="20"/>
              </w:rPr>
              <w:t>№</w:t>
            </w:r>
          </w:p>
          <w:p w:rsidR="006F7E4D" w:rsidRPr="00351E39" w:rsidRDefault="006F7E4D" w:rsidP="00351E39">
            <w:pPr>
              <w:spacing w:after="0" w:line="240" w:lineRule="auto"/>
              <w:jc w:val="center"/>
              <w:rPr>
                <w:rFonts w:ascii="Times New Roman" w:hAnsi="Times New Roman"/>
                <w:b/>
                <w:sz w:val="20"/>
                <w:szCs w:val="20"/>
              </w:rPr>
            </w:pPr>
            <w:r w:rsidRPr="00351E39">
              <w:rPr>
                <w:rFonts w:ascii="Times New Roman" w:hAnsi="Times New Roman"/>
                <w:b/>
                <w:sz w:val="20"/>
                <w:szCs w:val="20"/>
              </w:rPr>
              <w:t>п/п</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b/>
                <w:sz w:val="20"/>
                <w:szCs w:val="20"/>
              </w:rPr>
            </w:pPr>
            <w:r w:rsidRPr="00351E39">
              <w:rPr>
                <w:rFonts w:ascii="Times New Roman" w:hAnsi="Times New Roman"/>
                <w:b/>
                <w:sz w:val="20"/>
                <w:szCs w:val="20"/>
              </w:rPr>
              <w:t xml:space="preserve">Дата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b/>
                <w:sz w:val="20"/>
                <w:szCs w:val="20"/>
              </w:rPr>
            </w:pPr>
            <w:r w:rsidRPr="00351E39">
              <w:rPr>
                <w:rFonts w:ascii="Times New Roman" w:hAnsi="Times New Roman"/>
                <w:b/>
                <w:sz w:val="20"/>
                <w:szCs w:val="20"/>
              </w:rPr>
              <w:t>№</w:t>
            </w:r>
          </w:p>
          <w:p w:rsidR="006F7E4D" w:rsidRPr="00351E39" w:rsidRDefault="006F7E4D" w:rsidP="00351E39">
            <w:pPr>
              <w:spacing w:after="0" w:line="240" w:lineRule="auto"/>
              <w:jc w:val="center"/>
              <w:rPr>
                <w:rFonts w:ascii="Times New Roman" w:hAnsi="Times New Roman"/>
                <w:b/>
                <w:sz w:val="20"/>
                <w:szCs w:val="20"/>
              </w:rPr>
            </w:pPr>
            <w:r w:rsidRPr="00351E39">
              <w:rPr>
                <w:rFonts w:ascii="Times New Roman" w:hAnsi="Times New Roman"/>
                <w:b/>
                <w:sz w:val="20"/>
                <w:szCs w:val="20"/>
              </w:rPr>
              <w:t>решения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b/>
                <w:sz w:val="20"/>
                <w:szCs w:val="20"/>
              </w:rPr>
            </w:pPr>
            <w:r w:rsidRPr="00351E39">
              <w:rPr>
                <w:rFonts w:ascii="Times New Roman" w:hAnsi="Times New Roman"/>
                <w:b/>
                <w:sz w:val="20"/>
                <w:szCs w:val="20"/>
              </w:rPr>
              <w:t>Наименование решения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b/>
                <w:sz w:val="20"/>
                <w:szCs w:val="20"/>
              </w:rPr>
            </w:pPr>
            <w:r w:rsidRPr="00351E39">
              <w:rPr>
                <w:rFonts w:ascii="Times New Roman" w:hAnsi="Times New Roman"/>
                <w:b/>
                <w:sz w:val="20"/>
                <w:szCs w:val="20"/>
              </w:rPr>
              <w:t>Дата обнародования</w:t>
            </w:r>
          </w:p>
        </w:tc>
      </w:tr>
      <w:tr w:rsidR="006F7E4D" w:rsidRPr="00351E39" w:rsidTr="00351E39">
        <w:tc>
          <w:tcPr>
            <w:tcW w:w="574"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1</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14.03.2025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 25/03-1-102</w:t>
            </w:r>
          </w:p>
          <w:p w:rsidR="006F7E4D" w:rsidRPr="00351E39" w:rsidRDefault="006F7E4D" w:rsidP="00351E39">
            <w:pPr>
              <w:spacing w:after="0" w:line="240" w:lineRule="auto"/>
              <w:jc w:val="center"/>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both"/>
              <w:rPr>
                <w:rFonts w:ascii="Times New Roman" w:hAnsi="Times New Roman"/>
                <w:sz w:val="20"/>
                <w:szCs w:val="20"/>
              </w:rPr>
            </w:pPr>
            <w:r w:rsidRPr="00351E39">
              <w:rPr>
                <w:rFonts w:ascii="Times New Roman" w:hAnsi="Times New Roman"/>
                <w:sz w:val="20"/>
                <w:szCs w:val="20"/>
              </w:rPr>
              <w:t>Об отчёте главы  сельского поселения «Яснэг» о результатах своей деятельности и деятельности администрации  сельского поселения «Яснэг» за 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17.03.2025 в установленных местах</w:t>
            </w:r>
          </w:p>
        </w:tc>
      </w:tr>
      <w:tr w:rsidR="006F7E4D" w:rsidRPr="00351E39" w:rsidTr="00351E39">
        <w:tc>
          <w:tcPr>
            <w:tcW w:w="574"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2</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14.03.2025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 25/03-2-103</w:t>
            </w:r>
          </w:p>
          <w:p w:rsidR="006F7E4D" w:rsidRPr="00351E39" w:rsidRDefault="006F7E4D" w:rsidP="00351E39">
            <w:pPr>
              <w:spacing w:after="0" w:line="240" w:lineRule="auto"/>
              <w:jc w:val="center"/>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both"/>
              <w:rPr>
                <w:rFonts w:ascii="Times New Roman" w:hAnsi="Times New Roman"/>
                <w:sz w:val="20"/>
                <w:szCs w:val="20"/>
              </w:rPr>
            </w:pPr>
            <w:r w:rsidRPr="00351E39">
              <w:rPr>
                <w:rFonts w:ascii="Times New Roman" w:hAnsi="Times New Roman"/>
                <w:sz w:val="20"/>
                <w:szCs w:val="20"/>
              </w:rPr>
              <w:t>О внесении изменения в решение Совета сельского поселения «Яснэг» от 19.12.2019 № 29/12-9-150 «Об оплате труда муниципальных служащих администрации сельского поселения «Яснэг»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17.03.2025 в установленных местах</w:t>
            </w:r>
          </w:p>
        </w:tc>
      </w:tr>
      <w:tr w:rsidR="006F7E4D" w:rsidRPr="00351E39" w:rsidTr="00351E39">
        <w:tc>
          <w:tcPr>
            <w:tcW w:w="574"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3</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14.03.2025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 25/03-3-104</w:t>
            </w:r>
          </w:p>
          <w:p w:rsidR="006F7E4D" w:rsidRPr="00351E39" w:rsidRDefault="006F7E4D" w:rsidP="00351E39">
            <w:pPr>
              <w:spacing w:after="0" w:line="240" w:lineRule="auto"/>
              <w:jc w:val="center"/>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both"/>
              <w:rPr>
                <w:rFonts w:ascii="Times New Roman" w:hAnsi="Times New Roman"/>
                <w:sz w:val="20"/>
                <w:szCs w:val="20"/>
              </w:rPr>
            </w:pPr>
            <w:r w:rsidRPr="00351E39">
              <w:rPr>
                <w:rFonts w:ascii="Times New Roman" w:hAnsi="Times New Roman"/>
                <w:sz w:val="20"/>
                <w:szCs w:val="20"/>
              </w:rPr>
              <w:t>О внесении изменения в решение Совета сельского поселения «Яснэг» от 17.02.2012 № 31/02-6-194 «Об утверждении размера платы за пользование жилым помещением (платы за наем) по договорам социального найма, и договорам найма жилых помещений муниципального жилищного фонда сельского поселения «Яснэг»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17.03.2025 в установленных местах</w:t>
            </w:r>
          </w:p>
        </w:tc>
      </w:tr>
      <w:tr w:rsidR="006F7E4D" w:rsidRPr="00351E39" w:rsidTr="00351E39">
        <w:tc>
          <w:tcPr>
            <w:tcW w:w="574"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4</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14.03.2025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 25/03-4-105</w:t>
            </w:r>
          </w:p>
          <w:p w:rsidR="006F7E4D" w:rsidRPr="00351E39" w:rsidRDefault="006F7E4D" w:rsidP="00351E39">
            <w:pPr>
              <w:spacing w:after="0" w:line="240" w:lineRule="auto"/>
              <w:jc w:val="center"/>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both"/>
              <w:rPr>
                <w:rFonts w:ascii="Times New Roman" w:hAnsi="Times New Roman"/>
                <w:sz w:val="20"/>
                <w:szCs w:val="20"/>
              </w:rPr>
            </w:pPr>
            <w:r w:rsidRPr="00351E39">
              <w:rPr>
                <w:rFonts w:ascii="Times New Roman" w:hAnsi="Times New Roman"/>
                <w:sz w:val="20"/>
                <w:szCs w:val="20"/>
              </w:rPr>
              <w:t>О внесении изменений в решение Совета сельского поселения «Яснэг» от 23.12.2024 №24/12-3-100 «О бюджете сельского поселения «Яснэг» на 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17.03.2025 в установленных местах</w:t>
            </w:r>
          </w:p>
        </w:tc>
      </w:tr>
      <w:tr w:rsidR="006F7E4D" w:rsidRPr="00351E39" w:rsidTr="00351E39">
        <w:tc>
          <w:tcPr>
            <w:tcW w:w="574"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5</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14.03.2025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 25/03-5-106</w:t>
            </w:r>
          </w:p>
          <w:p w:rsidR="006F7E4D" w:rsidRPr="00351E39" w:rsidRDefault="006F7E4D" w:rsidP="00351E39">
            <w:pPr>
              <w:spacing w:after="0" w:line="240" w:lineRule="auto"/>
              <w:jc w:val="center"/>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both"/>
              <w:rPr>
                <w:rFonts w:ascii="Times New Roman" w:hAnsi="Times New Roman"/>
                <w:sz w:val="20"/>
                <w:szCs w:val="20"/>
              </w:rPr>
            </w:pPr>
            <w:r w:rsidRPr="00351E39">
              <w:rPr>
                <w:rFonts w:ascii="Times New Roman" w:hAnsi="Times New Roman"/>
                <w:sz w:val="20"/>
                <w:szCs w:val="20"/>
              </w:rPr>
              <w:t>О проекте решения Совета сельского поселения «Яснэг» «Об утверждении отчета об исполнении бюджета сельского поселения «Яснэг» за 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F7E4D" w:rsidRPr="00351E39" w:rsidRDefault="006F7E4D" w:rsidP="00351E39">
            <w:pPr>
              <w:spacing w:after="0" w:line="240" w:lineRule="auto"/>
              <w:jc w:val="center"/>
              <w:rPr>
                <w:rFonts w:ascii="Times New Roman" w:hAnsi="Times New Roman"/>
                <w:sz w:val="20"/>
                <w:szCs w:val="20"/>
              </w:rPr>
            </w:pPr>
            <w:r w:rsidRPr="00351E39">
              <w:rPr>
                <w:rFonts w:ascii="Times New Roman" w:hAnsi="Times New Roman"/>
                <w:sz w:val="20"/>
                <w:szCs w:val="20"/>
              </w:rPr>
              <w:t>17.03.2025 в установленных местах</w:t>
            </w:r>
          </w:p>
        </w:tc>
      </w:tr>
    </w:tbl>
    <w:p w:rsidR="006F7E4D" w:rsidRPr="00351E39" w:rsidRDefault="006F7E4D" w:rsidP="00351E39">
      <w:pPr>
        <w:spacing w:after="0" w:line="240" w:lineRule="auto"/>
        <w:ind w:firstLine="24"/>
        <w:jc w:val="both"/>
        <w:rPr>
          <w:rFonts w:ascii="Times New Roman" w:hAnsi="Times New Roman"/>
          <w:sz w:val="20"/>
          <w:szCs w:val="20"/>
        </w:rPr>
      </w:pPr>
    </w:p>
    <w:p w:rsidR="00C71C79" w:rsidRPr="00174E81" w:rsidRDefault="00C71C79" w:rsidP="00351E39">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351E39" w:rsidRDefault="00351E3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351E39" w:rsidRDefault="00351E3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351E39" w:rsidRDefault="00351E3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351E39" w:rsidRDefault="00351E3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351E39" w:rsidRDefault="00351E3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351E39" w:rsidRDefault="00351E3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351E39" w:rsidRDefault="00351E3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351E39" w:rsidRDefault="00351E3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351E39" w:rsidRDefault="00351E3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351E39" w:rsidRPr="00174E81" w:rsidRDefault="00351E3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Pr="00174E81"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C71C79" w:rsidRDefault="00C71C79"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Default="00FD3151"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Default="00FD3151"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Default="00FD3151"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Default="00FD3151"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Default="00FD3151"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Default="00FD3151"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Default="00FD3151"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Default="00FD3151"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Default="00FD3151" w:rsidP="00174E8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Pr="00FD3151" w:rsidRDefault="00FD3151" w:rsidP="00FD3151">
      <w:pPr>
        <w:spacing w:after="0" w:line="240" w:lineRule="auto"/>
        <w:jc w:val="center"/>
        <w:rPr>
          <w:rFonts w:ascii="Times New Roman" w:hAnsi="Times New Roman"/>
          <w:b/>
          <w:sz w:val="20"/>
          <w:szCs w:val="20"/>
        </w:rPr>
      </w:pPr>
      <w:r w:rsidRPr="00FD3151">
        <w:rPr>
          <w:b/>
          <w:noProof/>
          <w:sz w:val="20"/>
          <w:szCs w:val="20"/>
        </w:rPr>
        <w:pict>
          <v:shapetype id="_x0000_t202" coordsize="21600,21600" o:spt="202" path="m,l,21600r21600,l21600,xe">
            <v:stroke joinstyle="miter"/>
            <v:path gradientshapeok="t" o:connecttype="rect"/>
          </v:shapetype>
          <v:shape id="_x0000_s1055" type="#_x0000_t202" style="position:absolute;left:0;text-align:left;margin-left:346.1pt;margin-top:-18pt;width:117pt;height:45pt;z-index:251660288" stroked="f">
            <v:textbox style="mso-next-textbox:#_x0000_s1055">
              <w:txbxContent>
                <w:p w:rsidR="00156376" w:rsidRPr="00596E29" w:rsidRDefault="00156376" w:rsidP="00FD3151"/>
              </w:txbxContent>
            </v:textbox>
          </v:shape>
        </w:pict>
      </w:r>
      <w:r w:rsidRPr="00FD3151">
        <w:rPr>
          <w:b/>
          <w:noProof/>
          <w:sz w:val="20"/>
          <w:szCs w:val="20"/>
          <w:lang w:eastAsia="ru-RU"/>
        </w:rPr>
        <w:drawing>
          <wp:inline distT="0" distB="0" distL="0" distR="0">
            <wp:extent cx="866775" cy="9144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866775" cy="914400"/>
                    </a:xfrm>
                    <a:prstGeom prst="rect">
                      <a:avLst/>
                    </a:prstGeom>
                    <a:noFill/>
                    <a:ln w="9525">
                      <a:noFill/>
                      <a:miter lim="800000"/>
                      <a:headEnd/>
                      <a:tailEnd/>
                    </a:ln>
                  </pic:spPr>
                </pic:pic>
              </a:graphicData>
            </a:graphic>
          </wp:inline>
        </w:drawing>
      </w:r>
    </w:p>
    <w:p w:rsidR="00FD3151" w:rsidRPr="00FD3151" w:rsidRDefault="00FD3151" w:rsidP="00FD3151">
      <w:pPr>
        <w:pStyle w:val="1f0"/>
        <w:widowControl w:val="0"/>
        <w:jc w:val="center"/>
        <w:rPr>
          <w:b/>
          <w:sz w:val="20"/>
        </w:rPr>
      </w:pPr>
      <w:r w:rsidRPr="00FD3151">
        <w:rPr>
          <w:rStyle w:val="1ff0"/>
          <w:b/>
          <w:sz w:val="20"/>
        </w:rPr>
        <w:t xml:space="preserve">КОМИ РЕСПУБЛИКАСА «СЫКТЫВДIН» МУНИЦИПАЛЬНÖЙ РАЙОНЫН </w:t>
      </w:r>
    </w:p>
    <w:p w:rsidR="00FD3151" w:rsidRPr="00FD3151" w:rsidRDefault="00FD3151" w:rsidP="00FD3151">
      <w:pPr>
        <w:pStyle w:val="1f0"/>
        <w:widowControl w:val="0"/>
        <w:jc w:val="center"/>
        <w:rPr>
          <w:b/>
          <w:sz w:val="20"/>
        </w:rPr>
      </w:pPr>
      <w:r w:rsidRPr="00FD3151">
        <w:rPr>
          <w:rStyle w:val="1ff0"/>
          <w:b/>
          <w:sz w:val="20"/>
        </w:rPr>
        <w:t xml:space="preserve"> «ЯСНÖГ» СИКТ ОВМÖДЧАНIНСА СÖВЕТ</w:t>
      </w:r>
    </w:p>
    <w:p w:rsidR="00FD3151" w:rsidRPr="00FD3151" w:rsidRDefault="00FD3151" w:rsidP="00FD3151">
      <w:pPr>
        <w:pStyle w:val="1f0"/>
        <w:widowControl w:val="0"/>
        <w:jc w:val="center"/>
        <w:rPr>
          <w:b/>
          <w:sz w:val="20"/>
        </w:rPr>
      </w:pPr>
      <w:r w:rsidRPr="00FD3151">
        <w:rPr>
          <w:rStyle w:val="1ff0"/>
          <w:b/>
          <w:sz w:val="20"/>
        </w:rPr>
        <w:t>СОВЕТ СЕЛЬСКОГО ПОСЕЛЕНИЯ «ЯСНЭГ» МУНИЦИПАЛЬНОГО РАЙОНА «СЫКТЫВДИНСКИЙ» РЕСПУБЛИКИ КОМИ</w:t>
      </w:r>
    </w:p>
    <w:p w:rsidR="00FD3151" w:rsidRPr="00FD3151" w:rsidRDefault="00FD3151" w:rsidP="00FD3151">
      <w:pPr>
        <w:pStyle w:val="1f0"/>
        <w:widowControl w:val="0"/>
        <w:jc w:val="center"/>
        <w:rPr>
          <w:sz w:val="20"/>
        </w:rPr>
      </w:pPr>
      <w:r w:rsidRPr="00FD3151">
        <w:rPr>
          <w:sz w:val="20"/>
        </w:rPr>
        <w:t>168227, Республика Коми, Сыктывдинский район, пст. Яснэг, улица Ленина, дом 13</w:t>
      </w:r>
    </w:p>
    <w:p w:rsidR="00FD3151" w:rsidRPr="00FD3151" w:rsidRDefault="00FD3151" w:rsidP="00FD3151">
      <w:pPr>
        <w:pStyle w:val="1f0"/>
        <w:widowControl w:val="0"/>
        <w:jc w:val="center"/>
        <w:rPr>
          <w:sz w:val="20"/>
        </w:rPr>
      </w:pPr>
    </w:p>
    <w:p w:rsidR="00FD3151" w:rsidRPr="00FD3151" w:rsidRDefault="00FD3151" w:rsidP="00FD3151">
      <w:pPr>
        <w:pStyle w:val="1f0"/>
        <w:widowControl w:val="0"/>
        <w:jc w:val="center"/>
        <w:rPr>
          <w:b/>
          <w:sz w:val="20"/>
        </w:rPr>
      </w:pPr>
      <w:r w:rsidRPr="00FD3151">
        <w:rPr>
          <w:rStyle w:val="1ff0"/>
          <w:b/>
          <w:sz w:val="20"/>
        </w:rPr>
        <w:t>ПОМШУÖМ</w:t>
      </w:r>
    </w:p>
    <w:p w:rsidR="00FD3151" w:rsidRPr="00FD3151" w:rsidRDefault="00FD3151" w:rsidP="00FD3151">
      <w:pPr>
        <w:pStyle w:val="1f0"/>
        <w:widowControl w:val="0"/>
        <w:jc w:val="center"/>
        <w:rPr>
          <w:rStyle w:val="1ff0"/>
          <w:b/>
          <w:sz w:val="20"/>
        </w:rPr>
      </w:pPr>
      <w:r w:rsidRPr="00FD3151">
        <w:rPr>
          <w:rStyle w:val="1ff0"/>
          <w:b/>
          <w:sz w:val="20"/>
        </w:rPr>
        <w:t>РЕШЕНИЕ</w:t>
      </w:r>
    </w:p>
    <w:p w:rsidR="00FD3151" w:rsidRPr="00FD3151" w:rsidRDefault="00FD3151" w:rsidP="00FD3151">
      <w:pPr>
        <w:pStyle w:val="1f0"/>
        <w:widowControl w:val="0"/>
        <w:jc w:val="center"/>
        <w:rPr>
          <w:b/>
          <w:sz w:val="20"/>
        </w:rPr>
      </w:pPr>
    </w:p>
    <w:p w:rsidR="00FD3151" w:rsidRPr="00FD3151" w:rsidRDefault="00FD3151" w:rsidP="00FD3151">
      <w:pPr>
        <w:spacing w:after="0" w:line="240" w:lineRule="auto"/>
        <w:ind w:left="7368" w:hanging="7368"/>
        <w:rPr>
          <w:rFonts w:ascii="Times New Roman" w:hAnsi="Times New Roman"/>
          <w:sz w:val="20"/>
          <w:szCs w:val="20"/>
        </w:rPr>
      </w:pPr>
      <w:r w:rsidRPr="00FD3151">
        <w:rPr>
          <w:rFonts w:ascii="Times New Roman" w:hAnsi="Times New Roman"/>
          <w:sz w:val="20"/>
          <w:szCs w:val="20"/>
        </w:rPr>
        <w:t xml:space="preserve">от  14 марта 2025 г.                                                                        </w:t>
      </w:r>
      <w:r>
        <w:rPr>
          <w:rFonts w:ascii="Times New Roman" w:hAnsi="Times New Roman"/>
          <w:sz w:val="20"/>
          <w:szCs w:val="20"/>
        </w:rPr>
        <w:t xml:space="preserve">                                                       </w:t>
      </w:r>
      <w:r w:rsidRPr="00FD3151">
        <w:rPr>
          <w:rFonts w:ascii="Times New Roman" w:hAnsi="Times New Roman"/>
          <w:sz w:val="20"/>
          <w:szCs w:val="20"/>
        </w:rPr>
        <w:t xml:space="preserve">   № 25/03-1-102</w:t>
      </w:r>
    </w:p>
    <w:p w:rsidR="00FD3151" w:rsidRPr="00FD3151" w:rsidRDefault="00FD3151" w:rsidP="00FD3151">
      <w:pPr>
        <w:spacing w:after="0" w:line="240" w:lineRule="auto"/>
        <w:ind w:left="7368" w:hanging="7368"/>
        <w:rPr>
          <w:rFonts w:ascii="Times New Roman" w:hAnsi="Times New Roman"/>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2"/>
      </w:tblGrid>
      <w:tr w:rsidR="00FD3151" w:rsidRPr="00FD3151" w:rsidTr="00F86644">
        <w:tc>
          <w:tcPr>
            <w:tcW w:w="5670" w:type="dxa"/>
            <w:tcBorders>
              <w:top w:val="nil"/>
              <w:left w:val="nil"/>
              <w:bottom w:val="nil"/>
              <w:right w:val="nil"/>
            </w:tcBorders>
          </w:tcPr>
          <w:tbl>
            <w:tblPr>
              <w:tblW w:w="9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6"/>
            </w:tblGrid>
            <w:tr w:rsidR="00FD3151" w:rsidRPr="00FD3151" w:rsidTr="00F86644">
              <w:tc>
                <w:tcPr>
                  <w:tcW w:w="9106" w:type="dxa"/>
                  <w:tcBorders>
                    <w:top w:val="nil"/>
                    <w:left w:val="nil"/>
                    <w:bottom w:val="nil"/>
                    <w:right w:val="nil"/>
                  </w:tcBorders>
                </w:tcPr>
                <w:p w:rsidR="00FD3151" w:rsidRPr="00FD3151" w:rsidRDefault="00FD3151" w:rsidP="00FD3151">
                  <w:pPr>
                    <w:spacing w:after="0" w:line="240" w:lineRule="auto"/>
                    <w:jc w:val="center"/>
                    <w:rPr>
                      <w:rFonts w:ascii="Times New Roman" w:hAnsi="Times New Roman"/>
                      <w:b/>
                      <w:sz w:val="20"/>
                      <w:szCs w:val="20"/>
                    </w:rPr>
                  </w:pPr>
                  <w:r w:rsidRPr="00FD3151">
                    <w:rPr>
                      <w:rFonts w:ascii="Times New Roman" w:hAnsi="Times New Roman"/>
                      <w:b/>
                      <w:sz w:val="20"/>
                      <w:szCs w:val="20"/>
                    </w:rPr>
                    <w:t>Об отчёте главы  сельского поселения «Яснэг» о результатах своей деятельности и деятельности администрации  сельского поселения «Яснэг» за 2024 год</w:t>
                  </w:r>
                </w:p>
              </w:tc>
            </w:tr>
          </w:tbl>
          <w:p w:rsidR="00FD3151" w:rsidRPr="00FD3151" w:rsidRDefault="00FD3151" w:rsidP="00FD3151">
            <w:pPr>
              <w:spacing w:after="0" w:line="240" w:lineRule="auto"/>
              <w:jc w:val="center"/>
              <w:rPr>
                <w:rFonts w:ascii="Times New Roman" w:hAnsi="Times New Roman"/>
                <w:sz w:val="20"/>
                <w:szCs w:val="20"/>
              </w:rPr>
            </w:pPr>
          </w:p>
          <w:p w:rsidR="00FD3151" w:rsidRPr="00FD3151" w:rsidRDefault="00FD3151" w:rsidP="00FD3151">
            <w:pPr>
              <w:spacing w:after="0" w:line="240" w:lineRule="auto"/>
              <w:jc w:val="center"/>
              <w:rPr>
                <w:rFonts w:ascii="Times New Roman" w:hAnsi="Times New Roman"/>
                <w:sz w:val="20"/>
                <w:szCs w:val="20"/>
              </w:rPr>
            </w:pPr>
          </w:p>
        </w:tc>
      </w:tr>
    </w:tbl>
    <w:p w:rsidR="00FD3151" w:rsidRPr="00FD3151" w:rsidRDefault="00FD3151" w:rsidP="00FD3151">
      <w:pPr>
        <w:spacing w:after="0" w:line="240" w:lineRule="auto"/>
        <w:ind w:firstLine="709"/>
        <w:jc w:val="both"/>
        <w:rPr>
          <w:sz w:val="20"/>
          <w:szCs w:val="20"/>
        </w:rPr>
      </w:pPr>
      <w:r w:rsidRPr="00FD3151">
        <w:rPr>
          <w:rFonts w:ascii="Times New Roman" w:hAnsi="Times New Roman"/>
          <w:sz w:val="20"/>
          <w:szCs w:val="20"/>
        </w:rPr>
        <w:t>Руководствуясь пунктом 9 части 10, частью 11.1 статьи 35, частями 5, 5.1 статьи 36 Федерального закона от 06.10.2003 №131-ФЗ «Об общих принципах организации местного самоуправления в Российской Федерации», частью 5 статьи 22, пунктом 27 статьи 23, пунктом 9 части 1 статьи 27 Устава сельского поселения «Яснэг», Совет сельского поселения «Яснэг» решил:</w:t>
      </w:r>
    </w:p>
    <w:p w:rsidR="00FD3151" w:rsidRPr="00FD3151" w:rsidRDefault="00FD3151" w:rsidP="00FD3151">
      <w:pPr>
        <w:spacing w:after="0" w:line="240" w:lineRule="auto"/>
        <w:jc w:val="both"/>
        <w:rPr>
          <w:rFonts w:ascii="Times New Roman" w:hAnsi="Times New Roman"/>
          <w:sz w:val="20"/>
          <w:szCs w:val="20"/>
        </w:rPr>
      </w:pP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 xml:space="preserve">1. Отчет главы  сельского поселения «Яснэг» о результатах своей деятельности и деятельности администрации  сельского поселения «Яснэг» за 2024 год (согласно приложению) принять к сведению. </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2. Деятельность главы сельского поселения «Яснэг» и администрации сельского поселения «Яснэг» за 2024 год считать удовлетворительной.</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3. По итогам отчета главы сельского поселения «Яснэг» о результатах своей деятельности и деятельности администрации  сельского поселения «Яснэг» за 2024 год выплатить главе сельского поселения «Яснэг» годовую премию в размере 15000 рублей.</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4. Настоящее решение вступает в силу со дня его обнародования  в установленных Уставом сельского поселения «Яснэг» местах.</w:t>
      </w:r>
    </w:p>
    <w:p w:rsidR="00FD3151" w:rsidRPr="00FD3151" w:rsidRDefault="00FD3151" w:rsidP="00FD3151">
      <w:pPr>
        <w:spacing w:after="0" w:line="240" w:lineRule="auto"/>
        <w:ind w:firstLine="709"/>
        <w:jc w:val="both"/>
        <w:rPr>
          <w:rFonts w:ascii="Times New Roman" w:hAnsi="Times New Roman"/>
          <w:sz w:val="20"/>
          <w:szCs w:val="20"/>
        </w:rPr>
      </w:pPr>
    </w:p>
    <w:p w:rsidR="00FD3151" w:rsidRPr="00FD3151" w:rsidRDefault="00FD3151" w:rsidP="00FD3151">
      <w:pPr>
        <w:spacing w:after="0" w:line="240" w:lineRule="auto"/>
        <w:ind w:firstLine="360"/>
        <w:jc w:val="both"/>
        <w:rPr>
          <w:rFonts w:ascii="Times New Roman" w:hAnsi="Times New Roman"/>
          <w:sz w:val="20"/>
          <w:szCs w:val="20"/>
        </w:rPr>
      </w:pP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xml:space="preserve">Глава сельского поселения «Яснэг»                                      </w:t>
      </w:r>
      <w:r>
        <w:rPr>
          <w:rFonts w:ascii="Times New Roman" w:hAnsi="Times New Roman"/>
          <w:sz w:val="20"/>
          <w:szCs w:val="20"/>
        </w:rPr>
        <w:t xml:space="preserve">                                                               </w:t>
      </w:r>
      <w:r w:rsidRPr="00FD3151">
        <w:rPr>
          <w:rFonts w:ascii="Times New Roman" w:hAnsi="Times New Roman"/>
          <w:sz w:val="20"/>
          <w:szCs w:val="20"/>
        </w:rPr>
        <w:t xml:space="preserve">   А.И. Давыдов</w:t>
      </w:r>
    </w:p>
    <w:p w:rsidR="00FD3151" w:rsidRPr="00FD3151" w:rsidRDefault="00FD3151" w:rsidP="00FD3151">
      <w:pPr>
        <w:spacing w:after="0" w:line="240" w:lineRule="auto"/>
        <w:ind w:firstLine="360"/>
        <w:jc w:val="both"/>
        <w:rPr>
          <w:rFonts w:ascii="Times New Roman" w:hAnsi="Times New Roman"/>
          <w:sz w:val="20"/>
          <w:szCs w:val="20"/>
        </w:rPr>
      </w:pPr>
    </w:p>
    <w:p w:rsidR="00FD3151" w:rsidRP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Default="00FD3151" w:rsidP="00FD3151">
      <w:pPr>
        <w:spacing w:after="0" w:line="240" w:lineRule="auto"/>
        <w:ind w:firstLine="360"/>
        <w:jc w:val="both"/>
        <w:rPr>
          <w:rFonts w:ascii="Times New Roman" w:hAnsi="Times New Roman"/>
          <w:sz w:val="20"/>
          <w:szCs w:val="20"/>
        </w:rPr>
      </w:pPr>
    </w:p>
    <w:p w:rsidR="00FD3151" w:rsidRPr="00FD3151" w:rsidRDefault="00FD3151" w:rsidP="00FD3151">
      <w:pPr>
        <w:spacing w:after="0" w:line="240" w:lineRule="auto"/>
        <w:ind w:firstLine="360"/>
        <w:jc w:val="both"/>
        <w:rPr>
          <w:rFonts w:ascii="Times New Roman" w:hAnsi="Times New Roman"/>
          <w:sz w:val="20"/>
          <w:szCs w:val="20"/>
        </w:rPr>
      </w:pPr>
    </w:p>
    <w:p w:rsidR="00FD3151" w:rsidRPr="00FD3151" w:rsidRDefault="00FD3151" w:rsidP="00FD3151">
      <w:pPr>
        <w:spacing w:after="0" w:line="240" w:lineRule="auto"/>
        <w:ind w:firstLine="360"/>
        <w:jc w:val="both"/>
        <w:rPr>
          <w:rFonts w:ascii="Times New Roman" w:hAnsi="Times New Roman"/>
          <w:sz w:val="20"/>
          <w:szCs w:val="20"/>
        </w:rPr>
      </w:pPr>
    </w:p>
    <w:p w:rsidR="00FD3151" w:rsidRPr="00FD3151" w:rsidRDefault="00FD3151" w:rsidP="00FD3151">
      <w:pPr>
        <w:spacing w:after="0" w:line="240" w:lineRule="auto"/>
        <w:ind w:firstLine="360"/>
        <w:jc w:val="both"/>
        <w:rPr>
          <w:rFonts w:ascii="Times New Roman" w:hAnsi="Times New Roman"/>
          <w:sz w:val="20"/>
          <w:szCs w:val="20"/>
        </w:rPr>
      </w:pPr>
    </w:p>
    <w:p w:rsidR="00FD3151" w:rsidRPr="00FD3151" w:rsidRDefault="00FD3151" w:rsidP="00FD3151">
      <w:pPr>
        <w:spacing w:after="0" w:line="240" w:lineRule="auto"/>
        <w:ind w:firstLine="360"/>
        <w:jc w:val="both"/>
        <w:rPr>
          <w:rFonts w:ascii="Times New Roman" w:hAnsi="Times New Roman"/>
          <w:sz w:val="20"/>
          <w:szCs w:val="20"/>
        </w:rPr>
      </w:pPr>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5"/>
      </w:tblGrid>
      <w:tr w:rsidR="00FD3151" w:rsidRPr="00FD3151" w:rsidTr="00F86644">
        <w:tc>
          <w:tcPr>
            <w:tcW w:w="6485" w:type="dxa"/>
            <w:tcBorders>
              <w:top w:val="nil"/>
              <w:left w:val="nil"/>
              <w:bottom w:val="nil"/>
              <w:right w:val="nil"/>
            </w:tcBorders>
            <w:shd w:val="clear" w:color="auto" w:fill="auto"/>
          </w:tcPr>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lastRenderedPageBreak/>
              <w:t xml:space="preserve">Приложение </w:t>
            </w:r>
          </w:p>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t xml:space="preserve">к решению Совета сельского поселения «Яснэг» </w:t>
            </w:r>
          </w:p>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t>от 14.03.2025 № 25/03-1-102</w:t>
            </w:r>
          </w:p>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t>«Об отчёте главы  сельского поселения «Яснэг» о результатах своей деятельности и деятельности администрации  сельского поселения «Яснэг» за 2024 год»</w:t>
            </w:r>
          </w:p>
        </w:tc>
      </w:tr>
    </w:tbl>
    <w:p w:rsidR="00FD3151" w:rsidRPr="00FD3151" w:rsidRDefault="00FD3151" w:rsidP="00FD3151">
      <w:pPr>
        <w:spacing w:after="0" w:line="240" w:lineRule="auto"/>
        <w:jc w:val="center"/>
        <w:rPr>
          <w:rFonts w:ascii="Times New Roman" w:hAnsi="Times New Roman"/>
          <w:b/>
          <w:sz w:val="20"/>
          <w:szCs w:val="20"/>
        </w:rPr>
      </w:pPr>
    </w:p>
    <w:p w:rsidR="00FD3151" w:rsidRPr="00FD3151" w:rsidRDefault="00FD3151" w:rsidP="00FD3151">
      <w:pPr>
        <w:spacing w:after="0" w:line="240" w:lineRule="auto"/>
        <w:jc w:val="center"/>
        <w:rPr>
          <w:rFonts w:ascii="Times New Roman" w:hAnsi="Times New Roman"/>
          <w:b/>
          <w:sz w:val="20"/>
          <w:szCs w:val="20"/>
        </w:rPr>
      </w:pPr>
      <w:r w:rsidRPr="00FD3151">
        <w:rPr>
          <w:rFonts w:ascii="Times New Roman" w:hAnsi="Times New Roman"/>
          <w:b/>
          <w:sz w:val="20"/>
          <w:szCs w:val="20"/>
        </w:rPr>
        <w:t>Отчет</w:t>
      </w:r>
      <w:r>
        <w:rPr>
          <w:rFonts w:ascii="Times New Roman" w:hAnsi="Times New Roman"/>
          <w:b/>
          <w:sz w:val="20"/>
          <w:szCs w:val="20"/>
        </w:rPr>
        <w:t xml:space="preserve"> </w:t>
      </w:r>
      <w:r w:rsidRPr="00FD3151">
        <w:rPr>
          <w:rFonts w:ascii="Times New Roman" w:hAnsi="Times New Roman"/>
          <w:b/>
          <w:sz w:val="20"/>
          <w:szCs w:val="20"/>
        </w:rPr>
        <w:t>главы сельского поселения «Яснэг» о результатах своей деятельности и деятельности  администрации сельского поселения «Яснэг» за 2024 год</w:t>
      </w:r>
    </w:p>
    <w:p w:rsidR="00FD3151" w:rsidRPr="00FD3151" w:rsidRDefault="00FD3151" w:rsidP="00FD3151">
      <w:pPr>
        <w:spacing w:after="0" w:line="240" w:lineRule="auto"/>
        <w:jc w:val="center"/>
        <w:rPr>
          <w:rFonts w:ascii="Times New Roman" w:hAnsi="Times New Roman"/>
          <w:b/>
          <w:sz w:val="20"/>
          <w:szCs w:val="20"/>
        </w:rPr>
      </w:pPr>
    </w:p>
    <w:p w:rsidR="00FD3151" w:rsidRPr="00FD3151" w:rsidRDefault="00FD3151" w:rsidP="00FD3151">
      <w:pPr>
        <w:spacing w:after="0" w:line="240" w:lineRule="auto"/>
        <w:jc w:val="center"/>
        <w:outlineLvl w:val="0"/>
        <w:rPr>
          <w:rFonts w:ascii="Times New Roman" w:hAnsi="Times New Roman"/>
          <w:sz w:val="20"/>
          <w:szCs w:val="20"/>
        </w:rPr>
      </w:pPr>
      <w:r w:rsidRPr="00FD3151">
        <w:rPr>
          <w:rFonts w:ascii="Times New Roman" w:hAnsi="Times New Roman"/>
          <w:sz w:val="20"/>
          <w:szCs w:val="20"/>
        </w:rPr>
        <w:t>1.Общие вопросы</w:t>
      </w:r>
    </w:p>
    <w:p w:rsidR="00FD3151" w:rsidRPr="00FD3151" w:rsidRDefault="00FD3151" w:rsidP="00FD3151">
      <w:pPr>
        <w:spacing w:after="0" w:line="240" w:lineRule="auto"/>
        <w:jc w:val="center"/>
        <w:outlineLvl w:val="0"/>
        <w:rPr>
          <w:rFonts w:ascii="Times New Roman" w:hAnsi="Times New Roman"/>
          <w:sz w:val="20"/>
          <w:szCs w:val="20"/>
        </w:rPr>
      </w:pP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Сельское поселение «Яснэг» муниципального района «Сыктывдинский» Республики Коми состоит из четырех населённых пунктов, объединенных общей территорией, границы которого установлены Законом Республики Коми в соответствии с федеральным законодательством. Территорию сельского поселения «Яснэг» образуют территории следующих населённых пунктов: Яснэг, Кемъяр, Мет-Устье, Поинга.</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Зарегистрировано – 1062 человека, в том числе:</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пст. Яснэг – 802 человека;</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пст. Кемъяр – 249 человек;</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пст. Поинга – 7 человек;</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пст. Мет-Устье – 4 человека.</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Всего постоянных хозяйств – 588.</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xml:space="preserve">     Удаленность от райцентра: 75 км.до пст. Яснэг, 101 км. до пст. Кемъяр, 99 км. до пст. Поинга, 106 км. до пст. Мет-Устье.</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xml:space="preserve">     Перечень социальных объектов и их принадлежность:</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МБОУ «Яснэгская СОШ» - Управление образования администрации муниципального района «Сыктывдинский» Республики Коми;</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Дом культуры п. Яснэг - филиал МАУК «СРДК»;</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Библиотека п. Яснэг – МБУК «СЦБС»;</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Яснэгская врачебная амбулатория – ГБУЗ РК «Сыктывдинская центральная районная больница»;</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Фельдшерско-акушерский пункт п.Кемъяр - ГБУЗ РК «Сыктывдинская центральная районная больница»;</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Яснэгское участковое лесничество – ГУ РК «Сыктывдинское лесничество»;</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Почта п. Яснэг – АО «Почта России»;</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Почта п.Кемъяр - АО «Почта России»;</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-ОП №1 ПЧ-118 отряда ППС РК №11 ГКУ РК «Управление противопожарной службы и гражданской защиты».</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xml:space="preserve">     В настоящее время площадь жилищного фонда составляет 26,6 тыс. кв.м., в том числе: частный – 18,8 тыс. кв.м., муниципальный –7,6 тыс. кв.м., бесхозяйный – 0,2 тыс.кв.м.</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xml:space="preserve">      Демографические показатели: </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xml:space="preserve">родилось за 2024 год – 4, </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умерло – 29 человек.</w:t>
      </w:r>
    </w:p>
    <w:p w:rsidR="00FD3151" w:rsidRPr="00FD3151" w:rsidRDefault="00FD3151" w:rsidP="00FD3151">
      <w:pPr>
        <w:spacing w:after="0" w:line="240" w:lineRule="auto"/>
        <w:jc w:val="both"/>
        <w:rPr>
          <w:rFonts w:ascii="Times New Roman" w:hAnsi="Times New Roman"/>
          <w:sz w:val="20"/>
          <w:szCs w:val="20"/>
        </w:rPr>
      </w:pPr>
    </w:p>
    <w:p w:rsidR="00FD3151" w:rsidRPr="00FD3151" w:rsidRDefault="00FD3151" w:rsidP="00FD3151">
      <w:pPr>
        <w:spacing w:after="0" w:line="240" w:lineRule="auto"/>
        <w:jc w:val="both"/>
        <w:rPr>
          <w:rFonts w:ascii="Times New Roman" w:hAnsi="Times New Roman"/>
          <w:sz w:val="20"/>
          <w:szCs w:val="20"/>
        </w:rPr>
      </w:pPr>
    </w:p>
    <w:p w:rsidR="00FD3151" w:rsidRPr="00FD3151" w:rsidRDefault="00FD3151" w:rsidP="00FD3151">
      <w:pPr>
        <w:spacing w:after="0" w:line="240" w:lineRule="auto"/>
        <w:jc w:val="center"/>
        <w:outlineLvl w:val="0"/>
        <w:rPr>
          <w:rFonts w:ascii="Times New Roman" w:hAnsi="Times New Roman"/>
          <w:sz w:val="20"/>
          <w:szCs w:val="20"/>
        </w:rPr>
      </w:pPr>
      <w:r w:rsidRPr="00FD3151">
        <w:rPr>
          <w:rFonts w:ascii="Times New Roman" w:hAnsi="Times New Roman"/>
          <w:sz w:val="20"/>
          <w:szCs w:val="20"/>
        </w:rPr>
        <w:t>2. Структура органов местного самоуправления</w:t>
      </w:r>
    </w:p>
    <w:p w:rsidR="00FD3151" w:rsidRPr="00FD3151" w:rsidRDefault="00FD3151" w:rsidP="00FD3151">
      <w:pPr>
        <w:spacing w:after="0" w:line="240" w:lineRule="auto"/>
        <w:jc w:val="center"/>
        <w:outlineLvl w:val="0"/>
        <w:rPr>
          <w:rFonts w:ascii="Times New Roman" w:hAnsi="Times New Roman"/>
          <w:sz w:val="20"/>
          <w:szCs w:val="20"/>
        </w:rPr>
      </w:pP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Совет сельского поселения «Яснэг;</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Глава сельского поселения «Яснэг»;</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Администрация сельского поселения «Яснэг».</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Совет сельского поселения «Яснэг»- представительный орган сельского поселения «Яснэг». В 2021 году было избрано 10 депутатов. На сегодняшний день в Совете сельского поселения «Яснэг» 8 депутатов (досрочно прекратили полномочия 2 депутата). Срок полномочий Совета сельского поселения «Яснэг» 5 созыва составляет пять лет. За 2024 год проведено 7 заседаний Совета сельского поселения «Яснэг». Принято 22 решения, из них 8 решений - это рассмотрение и утверждение местного бюджета, отчета о его исполнении, внесение изменений в бюджет.</w:t>
      </w:r>
    </w:p>
    <w:p w:rsidR="00FD3151" w:rsidRPr="00FD3151" w:rsidRDefault="00FD3151" w:rsidP="00FD3151">
      <w:pPr>
        <w:spacing w:after="0" w:line="240" w:lineRule="auto"/>
        <w:jc w:val="center"/>
        <w:rPr>
          <w:rFonts w:ascii="Times New Roman" w:hAnsi="Times New Roman"/>
          <w:sz w:val="20"/>
          <w:szCs w:val="20"/>
        </w:rPr>
      </w:pPr>
    </w:p>
    <w:p w:rsidR="00FD3151" w:rsidRPr="00FD3151" w:rsidRDefault="00FD3151" w:rsidP="00FD3151">
      <w:pPr>
        <w:spacing w:after="0" w:line="240" w:lineRule="auto"/>
        <w:jc w:val="center"/>
        <w:outlineLvl w:val="0"/>
        <w:rPr>
          <w:rFonts w:ascii="Times New Roman" w:hAnsi="Times New Roman"/>
          <w:sz w:val="20"/>
          <w:szCs w:val="20"/>
        </w:rPr>
      </w:pPr>
      <w:r w:rsidRPr="00FD3151">
        <w:rPr>
          <w:rFonts w:ascii="Times New Roman" w:hAnsi="Times New Roman"/>
          <w:sz w:val="20"/>
          <w:szCs w:val="20"/>
        </w:rPr>
        <w:t>3. Деятельность администрации</w:t>
      </w:r>
    </w:p>
    <w:p w:rsidR="00FD3151" w:rsidRPr="00FD3151" w:rsidRDefault="00FD3151" w:rsidP="00FD3151">
      <w:pPr>
        <w:spacing w:after="0" w:line="240" w:lineRule="auto"/>
        <w:jc w:val="center"/>
        <w:outlineLvl w:val="0"/>
        <w:rPr>
          <w:rFonts w:ascii="Times New Roman" w:hAnsi="Times New Roman"/>
          <w:sz w:val="20"/>
          <w:szCs w:val="20"/>
        </w:rPr>
      </w:pP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xml:space="preserve">       Администрация сельского поселения «Яснэг» - орган местного самоуправления, осуществляющий исполнительно – распорядительные функции,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 Структуру администрации на конец 2024 года составляли: глава сельского поселения «Яснэг», ведущий специалист, специалист I категории, специалист, водитель, уборщица.</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xml:space="preserve">     Администрацией сельского поселения «Яснэг» за 2024 год было принято 55 постановлений и 163 распоряжения.</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lastRenderedPageBreak/>
        <w:t xml:space="preserve">         Все  нормативно - правовые акты администрации сельского поселения «Яснэг» и Совета сельского поселения «Яснэг» и их проекты направлялись в прокуратуру Сыктывдинского района на правовую экспертизу и экспертизу на наличие (отсутствие) коррупциогенных факторов.</w:t>
      </w:r>
    </w:p>
    <w:p w:rsidR="00FD3151" w:rsidRPr="00FD3151" w:rsidRDefault="00FD3151" w:rsidP="00FD3151">
      <w:pPr>
        <w:widowControl w:val="0"/>
        <w:autoSpaceDE w:val="0"/>
        <w:autoSpaceDN w:val="0"/>
        <w:adjustRightInd w:val="0"/>
        <w:spacing w:after="0" w:line="240" w:lineRule="auto"/>
        <w:jc w:val="both"/>
        <w:rPr>
          <w:rFonts w:ascii="Times New Roman" w:hAnsi="Times New Roman"/>
          <w:sz w:val="20"/>
          <w:szCs w:val="20"/>
        </w:rPr>
      </w:pPr>
      <w:r w:rsidRPr="00FD3151">
        <w:rPr>
          <w:rFonts w:ascii="Times New Roman" w:hAnsi="Times New Roman"/>
          <w:sz w:val="20"/>
          <w:szCs w:val="20"/>
        </w:rPr>
        <w:t xml:space="preserve">     Специалисты администрации сельского поселения «Яснэг» ведут прием граждан, производят выдачу справок:</w:t>
      </w:r>
    </w:p>
    <w:p w:rsidR="00FD3151" w:rsidRPr="00FD3151" w:rsidRDefault="00FD3151" w:rsidP="00FD3151">
      <w:pPr>
        <w:widowControl w:val="0"/>
        <w:autoSpaceDE w:val="0"/>
        <w:autoSpaceDN w:val="0"/>
        <w:adjustRightInd w:val="0"/>
        <w:spacing w:after="0" w:line="240" w:lineRule="auto"/>
        <w:ind w:firstLine="426"/>
        <w:rPr>
          <w:rFonts w:ascii="Times New Roman" w:hAnsi="Times New Roman"/>
          <w:sz w:val="20"/>
          <w:szCs w:val="20"/>
        </w:rPr>
      </w:pPr>
      <w:r w:rsidRPr="00FD3151">
        <w:rPr>
          <w:rFonts w:ascii="Times New Roman" w:hAnsi="Times New Roman"/>
          <w:sz w:val="20"/>
          <w:szCs w:val="20"/>
        </w:rPr>
        <w:t xml:space="preserve"> • о печном отоплении, для получения компенсации за твердое топливо;</w:t>
      </w:r>
    </w:p>
    <w:p w:rsidR="00FD3151" w:rsidRPr="00FD3151" w:rsidRDefault="00FD3151" w:rsidP="00FD3151">
      <w:pPr>
        <w:widowControl w:val="0"/>
        <w:autoSpaceDE w:val="0"/>
        <w:autoSpaceDN w:val="0"/>
        <w:adjustRightInd w:val="0"/>
        <w:spacing w:after="0" w:line="240" w:lineRule="auto"/>
        <w:rPr>
          <w:rFonts w:ascii="Times New Roman" w:hAnsi="Times New Roman"/>
          <w:sz w:val="20"/>
          <w:szCs w:val="20"/>
        </w:rPr>
      </w:pPr>
      <w:r w:rsidRPr="00FD3151">
        <w:rPr>
          <w:rFonts w:ascii="Times New Roman" w:hAnsi="Times New Roman"/>
          <w:sz w:val="20"/>
          <w:szCs w:val="20"/>
        </w:rPr>
        <w:t xml:space="preserve">        • о семейном положении;</w:t>
      </w:r>
    </w:p>
    <w:p w:rsidR="00FD3151" w:rsidRPr="00FD3151" w:rsidRDefault="00FD3151" w:rsidP="00FD3151">
      <w:pPr>
        <w:widowControl w:val="0"/>
        <w:autoSpaceDE w:val="0"/>
        <w:autoSpaceDN w:val="0"/>
        <w:adjustRightInd w:val="0"/>
        <w:spacing w:after="0" w:line="240" w:lineRule="auto"/>
        <w:rPr>
          <w:rFonts w:ascii="Times New Roman" w:hAnsi="Times New Roman"/>
          <w:sz w:val="20"/>
          <w:szCs w:val="20"/>
        </w:rPr>
      </w:pPr>
      <w:r w:rsidRPr="00FD3151">
        <w:rPr>
          <w:rFonts w:ascii="Times New Roman" w:hAnsi="Times New Roman"/>
          <w:sz w:val="20"/>
          <w:szCs w:val="20"/>
        </w:rPr>
        <w:t xml:space="preserve">        • о наличии земельного участка;</w:t>
      </w:r>
    </w:p>
    <w:p w:rsidR="00FD3151" w:rsidRPr="00FD3151" w:rsidRDefault="00FD3151" w:rsidP="00FD3151">
      <w:pPr>
        <w:widowControl w:val="0"/>
        <w:autoSpaceDE w:val="0"/>
        <w:autoSpaceDN w:val="0"/>
        <w:adjustRightInd w:val="0"/>
        <w:spacing w:after="0" w:line="240" w:lineRule="auto"/>
        <w:rPr>
          <w:rFonts w:ascii="Times New Roman" w:hAnsi="Times New Roman"/>
          <w:sz w:val="20"/>
          <w:szCs w:val="20"/>
        </w:rPr>
      </w:pPr>
      <w:r w:rsidRPr="00FD3151">
        <w:rPr>
          <w:rFonts w:ascii="Times New Roman" w:hAnsi="Times New Roman"/>
          <w:sz w:val="20"/>
          <w:szCs w:val="20"/>
        </w:rPr>
        <w:t xml:space="preserve">        • о наличии личного подсобного хозяйства;</w:t>
      </w:r>
    </w:p>
    <w:p w:rsidR="00FD3151" w:rsidRPr="00FD3151" w:rsidRDefault="00FD3151" w:rsidP="00FD3151">
      <w:pPr>
        <w:widowControl w:val="0"/>
        <w:autoSpaceDE w:val="0"/>
        <w:autoSpaceDN w:val="0"/>
        <w:adjustRightInd w:val="0"/>
        <w:spacing w:after="0" w:line="240" w:lineRule="auto"/>
        <w:rPr>
          <w:rFonts w:ascii="Times New Roman" w:hAnsi="Times New Roman"/>
          <w:sz w:val="20"/>
          <w:szCs w:val="20"/>
        </w:rPr>
      </w:pPr>
      <w:r w:rsidRPr="00FD3151">
        <w:rPr>
          <w:rFonts w:ascii="Times New Roman" w:hAnsi="Times New Roman"/>
          <w:sz w:val="20"/>
          <w:szCs w:val="20"/>
        </w:rPr>
        <w:t xml:space="preserve">        • о месте жительства и о месте пребывания;</w:t>
      </w:r>
    </w:p>
    <w:p w:rsidR="00FD3151" w:rsidRPr="00FD3151" w:rsidRDefault="00FD3151" w:rsidP="00FD3151">
      <w:pPr>
        <w:widowControl w:val="0"/>
        <w:autoSpaceDE w:val="0"/>
        <w:autoSpaceDN w:val="0"/>
        <w:adjustRightInd w:val="0"/>
        <w:spacing w:after="0" w:line="240" w:lineRule="auto"/>
        <w:rPr>
          <w:rFonts w:ascii="Times New Roman" w:hAnsi="Times New Roman"/>
          <w:sz w:val="20"/>
          <w:szCs w:val="20"/>
        </w:rPr>
      </w:pPr>
      <w:r w:rsidRPr="00FD3151">
        <w:rPr>
          <w:rFonts w:ascii="Times New Roman" w:hAnsi="Times New Roman"/>
          <w:sz w:val="20"/>
          <w:szCs w:val="20"/>
        </w:rPr>
        <w:t xml:space="preserve">        • о месте захоронения;</w:t>
      </w:r>
    </w:p>
    <w:p w:rsidR="00FD3151" w:rsidRPr="00FD3151" w:rsidRDefault="00FD3151" w:rsidP="00FD3151">
      <w:pPr>
        <w:widowControl w:val="0"/>
        <w:autoSpaceDE w:val="0"/>
        <w:autoSpaceDN w:val="0"/>
        <w:adjustRightInd w:val="0"/>
        <w:spacing w:after="0" w:line="240" w:lineRule="auto"/>
        <w:rPr>
          <w:rFonts w:ascii="Times New Roman" w:hAnsi="Times New Roman"/>
          <w:sz w:val="20"/>
          <w:szCs w:val="20"/>
        </w:rPr>
      </w:pPr>
      <w:r w:rsidRPr="00FD3151">
        <w:rPr>
          <w:rFonts w:ascii="Times New Roman" w:hAnsi="Times New Roman"/>
          <w:sz w:val="20"/>
          <w:szCs w:val="20"/>
        </w:rPr>
        <w:t xml:space="preserve">        • о собственности;</w:t>
      </w:r>
    </w:p>
    <w:p w:rsidR="00FD3151" w:rsidRPr="00FD3151" w:rsidRDefault="00FD3151" w:rsidP="00FD3151">
      <w:pPr>
        <w:widowControl w:val="0"/>
        <w:autoSpaceDE w:val="0"/>
        <w:autoSpaceDN w:val="0"/>
        <w:adjustRightInd w:val="0"/>
        <w:spacing w:after="0" w:line="240" w:lineRule="auto"/>
        <w:rPr>
          <w:rFonts w:ascii="Times New Roman" w:hAnsi="Times New Roman"/>
          <w:sz w:val="20"/>
          <w:szCs w:val="20"/>
        </w:rPr>
      </w:pPr>
      <w:r w:rsidRPr="00FD3151">
        <w:rPr>
          <w:rFonts w:ascii="Times New Roman" w:hAnsi="Times New Roman"/>
          <w:sz w:val="20"/>
          <w:szCs w:val="20"/>
        </w:rPr>
        <w:t xml:space="preserve">        • о последнем месте жительства умершего;</w:t>
      </w:r>
      <w:r w:rsidRPr="00FD3151">
        <w:rPr>
          <w:rFonts w:ascii="Times New Roman" w:hAnsi="Times New Roman"/>
          <w:sz w:val="20"/>
          <w:szCs w:val="20"/>
        </w:rPr>
        <w:br/>
        <w:t xml:space="preserve">        • об адресе; </w:t>
      </w:r>
    </w:p>
    <w:p w:rsidR="00FD3151" w:rsidRPr="00FD3151" w:rsidRDefault="00FD3151" w:rsidP="00FD3151">
      <w:pPr>
        <w:widowControl w:val="0"/>
        <w:autoSpaceDE w:val="0"/>
        <w:autoSpaceDN w:val="0"/>
        <w:adjustRightInd w:val="0"/>
        <w:spacing w:after="0" w:line="240" w:lineRule="auto"/>
        <w:ind w:firstLine="426"/>
        <w:rPr>
          <w:rFonts w:ascii="Times New Roman" w:hAnsi="Times New Roman"/>
          <w:sz w:val="20"/>
          <w:szCs w:val="20"/>
        </w:rPr>
      </w:pPr>
      <w:r w:rsidRPr="00FD3151">
        <w:rPr>
          <w:rFonts w:ascii="Times New Roman" w:hAnsi="Times New Roman"/>
          <w:sz w:val="20"/>
          <w:szCs w:val="20"/>
        </w:rPr>
        <w:t xml:space="preserve"> • об иждивенцах и т.д.</w:t>
      </w:r>
    </w:p>
    <w:p w:rsidR="00FD3151" w:rsidRPr="00FD3151" w:rsidRDefault="00FD3151" w:rsidP="00FD3151">
      <w:pPr>
        <w:spacing w:after="0" w:line="240" w:lineRule="auto"/>
        <w:ind w:hanging="285"/>
        <w:jc w:val="both"/>
        <w:rPr>
          <w:rFonts w:ascii="Times New Roman" w:hAnsi="Times New Roman"/>
          <w:bCs/>
          <w:sz w:val="20"/>
          <w:szCs w:val="20"/>
        </w:rPr>
      </w:pPr>
      <w:r w:rsidRPr="00FD3151">
        <w:rPr>
          <w:rFonts w:ascii="Times New Roman" w:hAnsi="Times New Roman"/>
          <w:sz w:val="20"/>
          <w:szCs w:val="20"/>
        </w:rPr>
        <w:t xml:space="preserve">           Специалисты администрации ведут учет малоимущих граждан, нуждающихся в улучшении жилищных условий,</w:t>
      </w:r>
      <w:r w:rsidRPr="00FD3151">
        <w:rPr>
          <w:rFonts w:ascii="Times New Roman" w:hAnsi="Times New Roman"/>
          <w:bCs/>
          <w:sz w:val="20"/>
          <w:szCs w:val="20"/>
        </w:rPr>
        <w:t xml:space="preserve"> ведут похозяйственный учет, </w:t>
      </w:r>
      <w:r w:rsidRPr="00FD3151">
        <w:rPr>
          <w:rFonts w:ascii="Times New Roman" w:hAnsi="Times New Roman"/>
          <w:sz w:val="20"/>
          <w:szCs w:val="20"/>
        </w:rPr>
        <w:t>отвечают за регистрацию и снятие с регистрационного учёта граждан в жилых помещениях муниципального жилищного фонда</w:t>
      </w:r>
      <w:r w:rsidRPr="00FD3151">
        <w:rPr>
          <w:rFonts w:ascii="Times New Roman" w:hAnsi="Times New Roman"/>
          <w:bCs/>
          <w:sz w:val="20"/>
          <w:szCs w:val="20"/>
        </w:rPr>
        <w:t>, выполняют полномочия по нотариальным действиям, ведут первоначальный воинский учет, формируют архивные фонды и содействуют занятости населения.</w:t>
      </w:r>
    </w:p>
    <w:p w:rsidR="00FD3151" w:rsidRPr="00FD3151" w:rsidRDefault="00FD3151" w:rsidP="00FD3151">
      <w:pPr>
        <w:spacing w:after="0" w:line="240" w:lineRule="auto"/>
        <w:ind w:firstLine="426"/>
        <w:jc w:val="both"/>
        <w:rPr>
          <w:rFonts w:ascii="Times New Roman" w:hAnsi="Times New Roman"/>
          <w:sz w:val="20"/>
          <w:szCs w:val="20"/>
        </w:rPr>
      </w:pPr>
      <w:r w:rsidRPr="00FD3151">
        <w:rPr>
          <w:rFonts w:ascii="Times New Roman" w:hAnsi="Times New Roman"/>
          <w:sz w:val="20"/>
          <w:szCs w:val="20"/>
        </w:rPr>
        <w:t>За 2024 год поступило 726 обращений граждан, в том числе 32- письменных, 694 – устных, выдано 596 справок, выдано документов по нотариальным действиям – 46.</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Поступило и зарегистрировано 355 документов. Исходящей документации по запросам учреждений, отчетам зарегистрировано 620.</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 xml:space="preserve">В 2024 году зарегистрировано по месту жительства 5 человек. Снято с регистрационного учета 20 человек. </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xml:space="preserve">      На учете стоит 168 человек военнообязанных в запасе. Снято с учета – 10 человек, прибыло 3 человека, призывников – 15 человек.</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Представители администрации встречались с населением поселков: проводились встречи и собрания по вопросам подготовки к празднованию 9 мая, Юбилея поселка Яснэг,  пожарной безопасности, выбора народных проектов. Представители прокуратуры Сыктывдинского района проводили личный прием граждан.</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xml:space="preserve">     Техническое обеспечение работников администрации удовлетворительное. Все обеспечены компьютерами, скоростным интернетом. Информация о деятельности органов местного самоуправления сельского поселения «Яснэг» размещается на сайте сельского поселения «Яснэг», в социальной сети «Вконтакте». В работе используются программы по похозяйственному учету, «Консультант-Плюс», бухгалтерские программы, ФИАС, ГИС ЖКХ, ГИС «Энергоэффективность», АИС «Мониторинг», ЕРВК (единый реестр видов контроля), электронные похозяйственные книги.</w:t>
      </w:r>
    </w:p>
    <w:p w:rsidR="00FD3151" w:rsidRPr="00FD3151" w:rsidRDefault="00FD3151" w:rsidP="00FD3151">
      <w:pPr>
        <w:spacing w:after="0" w:line="240" w:lineRule="auto"/>
        <w:jc w:val="both"/>
        <w:rPr>
          <w:rFonts w:ascii="Times New Roman" w:hAnsi="Times New Roman"/>
          <w:sz w:val="20"/>
          <w:szCs w:val="20"/>
        </w:rPr>
      </w:pPr>
    </w:p>
    <w:p w:rsidR="00FD3151" w:rsidRPr="00FD3151" w:rsidRDefault="00FD3151" w:rsidP="00FD3151">
      <w:pPr>
        <w:spacing w:after="0" w:line="240" w:lineRule="auto"/>
        <w:jc w:val="center"/>
        <w:outlineLvl w:val="0"/>
        <w:rPr>
          <w:rFonts w:ascii="Times New Roman" w:hAnsi="Times New Roman"/>
          <w:sz w:val="20"/>
          <w:szCs w:val="20"/>
        </w:rPr>
      </w:pPr>
      <w:r w:rsidRPr="00FD3151">
        <w:rPr>
          <w:rFonts w:ascii="Times New Roman" w:hAnsi="Times New Roman"/>
          <w:sz w:val="20"/>
          <w:szCs w:val="20"/>
        </w:rPr>
        <w:t>4. Бюджет</w:t>
      </w:r>
    </w:p>
    <w:p w:rsidR="00FD3151" w:rsidRPr="00FD3151" w:rsidRDefault="00FD3151" w:rsidP="00FD3151">
      <w:pPr>
        <w:spacing w:after="0" w:line="240" w:lineRule="auto"/>
        <w:jc w:val="center"/>
        <w:outlineLvl w:val="0"/>
        <w:rPr>
          <w:rFonts w:ascii="Times New Roman" w:hAnsi="Times New Roman"/>
          <w:sz w:val="20"/>
          <w:szCs w:val="20"/>
        </w:rPr>
      </w:pPr>
    </w:p>
    <w:p w:rsidR="00FD3151" w:rsidRPr="00FD3151" w:rsidRDefault="00FD3151" w:rsidP="00FD3151">
      <w:pPr>
        <w:spacing w:after="0" w:line="240" w:lineRule="auto"/>
        <w:ind w:firstLine="709"/>
        <w:jc w:val="both"/>
        <w:rPr>
          <w:sz w:val="20"/>
          <w:szCs w:val="20"/>
        </w:rPr>
      </w:pPr>
      <w:r w:rsidRPr="00FD3151">
        <w:rPr>
          <w:rFonts w:ascii="Times New Roman" w:hAnsi="Times New Roman"/>
          <w:sz w:val="20"/>
          <w:szCs w:val="20"/>
        </w:rPr>
        <w:t xml:space="preserve">Бюджет сельского поселения «Яснэг» на 2024 год </w:t>
      </w:r>
      <w:r w:rsidRPr="00FD3151">
        <w:rPr>
          <w:rFonts w:ascii="Times New Roman" w:eastAsia="Times New Roman" w:hAnsi="Times New Roman"/>
          <w:color w:val="000000"/>
          <w:sz w:val="20"/>
          <w:szCs w:val="20"/>
        </w:rPr>
        <w:t>утвержден решением Совета сельского поселения «Яснэг» от 21 декабря 2023 года № 17/12-1-76 по доходам и расходам в сумме 11057,4 тыс.руб.</w:t>
      </w:r>
      <w:r w:rsidRPr="00FD3151">
        <w:rPr>
          <w:rFonts w:ascii="Times New Roman" w:hAnsi="Times New Roman"/>
          <w:sz w:val="20"/>
          <w:szCs w:val="20"/>
        </w:rPr>
        <w:t xml:space="preserve"> В ходе финансово-хозяйственной деятельности в бюджет вносились изменения. С учетом изменений план на конец года составил 11716,0 тыс.руб. по доходам.</w:t>
      </w:r>
    </w:p>
    <w:p w:rsidR="00FD3151" w:rsidRPr="00FD3151" w:rsidRDefault="00FD3151" w:rsidP="00FD3151">
      <w:pPr>
        <w:spacing w:after="0" w:line="240" w:lineRule="auto"/>
        <w:jc w:val="both"/>
        <w:rPr>
          <w:rFonts w:ascii="Times New Roman" w:hAnsi="Times New Roman"/>
          <w:i/>
          <w:iCs/>
          <w:sz w:val="20"/>
          <w:szCs w:val="20"/>
        </w:rPr>
      </w:pPr>
      <w:r w:rsidRPr="00FD3151">
        <w:rPr>
          <w:rFonts w:ascii="Times New Roman" w:hAnsi="Times New Roman"/>
          <w:sz w:val="20"/>
          <w:szCs w:val="20"/>
        </w:rPr>
        <w:t>Анализ исполнения доходной части бюджета за 2024 год представлен в следующей таблице:</w:t>
      </w:r>
    </w:p>
    <w:tbl>
      <w:tblPr>
        <w:tblW w:w="9729" w:type="dxa"/>
        <w:tblInd w:w="118" w:type="dxa"/>
        <w:tblLook w:val="04A0"/>
      </w:tblPr>
      <w:tblGrid>
        <w:gridCol w:w="760"/>
        <w:gridCol w:w="2491"/>
        <w:gridCol w:w="1527"/>
        <w:gridCol w:w="1371"/>
        <w:gridCol w:w="1159"/>
        <w:gridCol w:w="1200"/>
        <w:gridCol w:w="1221"/>
      </w:tblGrid>
      <w:tr w:rsidR="00FD3151" w:rsidRPr="00FD3151" w:rsidTr="00F86644">
        <w:trPr>
          <w:trHeight w:val="1455"/>
        </w:trPr>
        <w:tc>
          <w:tcPr>
            <w:tcW w:w="760" w:type="dxa"/>
            <w:tcBorders>
              <w:top w:val="single" w:sz="8" w:space="0" w:color="auto"/>
              <w:left w:val="single" w:sz="8" w:space="0" w:color="auto"/>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b/>
                <w:bCs/>
                <w:sz w:val="20"/>
                <w:szCs w:val="20"/>
              </w:rPr>
            </w:pPr>
            <w:r w:rsidRPr="00FD3151">
              <w:rPr>
                <w:rFonts w:ascii="Times New Roman" w:hAnsi="Times New Roman"/>
                <w:sz w:val="20"/>
                <w:szCs w:val="20"/>
              </w:rPr>
              <w:t> № п/п</w:t>
            </w:r>
          </w:p>
        </w:tc>
        <w:tc>
          <w:tcPr>
            <w:tcW w:w="2491" w:type="dxa"/>
            <w:tcBorders>
              <w:top w:val="single" w:sz="8" w:space="0" w:color="auto"/>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b/>
                <w:bCs/>
                <w:sz w:val="20"/>
                <w:szCs w:val="20"/>
              </w:rPr>
            </w:pPr>
            <w:r w:rsidRPr="00FD3151">
              <w:rPr>
                <w:rFonts w:ascii="Times New Roman" w:hAnsi="Times New Roman"/>
                <w:sz w:val="20"/>
                <w:szCs w:val="20"/>
              </w:rPr>
              <w:t>Наименование показателя</w:t>
            </w:r>
          </w:p>
        </w:tc>
        <w:tc>
          <w:tcPr>
            <w:tcW w:w="1527" w:type="dxa"/>
            <w:tcBorders>
              <w:top w:val="single" w:sz="8" w:space="0" w:color="auto"/>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b/>
                <w:bCs/>
                <w:sz w:val="20"/>
                <w:szCs w:val="20"/>
              </w:rPr>
            </w:pPr>
            <w:r w:rsidRPr="00FD3151">
              <w:rPr>
                <w:rFonts w:ascii="Times New Roman" w:hAnsi="Times New Roman"/>
                <w:sz w:val="20"/>
                <w:szCs w:val="20"/>
              </w:rPr>
              <w:t>Первоначально утвержденный бюджет</w:t>
            </w:r>
          </w:p>
        </w:tc>
        <w:tc>
          <w:tcPr>
            <w:tcW w:w="1371" w:type="dxa"/>
            <w:tcBorders>
              <w:top w:val="single" w:sz="8" w:space="0" w:color="auto"/>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b/>
                <w:bCs/>
                <w:sz w:val="20"/>
                <w:szCs w:val="20"/>
              </w:rPr>
            </w:pPr>
            <w:r w:rsidRPr="00FD3151">
              <w:rPr>
                <w:rFonts w:ascii="Times New Roman" w:hAnsi="Times New Roman"/>
                <w:sz w:val="20"/>
                <w:szCs w:val="20"/>
              </w:rPr>
              <w:t>Бюджетные назначения (уточненные)</w:t>
            </w:r>
          </w:p>
        </w:tc>
        <w:tc>
          <w:tcPr>
            <w:tcW w:w="1159" w:type="dxa"/>
            <w:tcBorders>
              <w:top w:val="single" w:sz="8" w:space="0" w:color="auto"/>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b/>
                <w:bCs/>
                <w:sz w:val="20"/>
                <w:szCs w:val="20"/>
              </w:rPr>
            </w:pPr>
            <w:r w:rsidRPr="00FD3151">
              <w:rPr>
                <w:rFonts w:ascii="Times New Roman" w:hAnsi="Times New Roman"/>
                <w:sz w:val="20"/>
                <w:szCs w:val="20"/>
              </w:rPr>
              <w:t>Исполнено 2024 год</w:t>
            </w:r>
          </w:p>
        </w:tc>
        <w:tc>
          <w:tcPr>
            <w:tcW w:w="1200" w:type="dxa"/>
            <w:tcBorders>
              <w:top w:val="single" w:sz="8" w:space="0" w:color="auto"/>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b/>
                <w:bCs/>
                <w:sz w:val="20"/>
                <w:szCs w:val="20"/>
              </w:rPr>
            </w:pPr>
            <w:r w:rsidRPr="00FD3151">
              <w:rPr>
                <w:rFonts w:ascii="Times New Roman" w:hAnsi="Times New Roman"/>
                <w:sz w:val="20"/>
                <w:szCs w:val="20"/>
              </w:rPr>
              <w:t>отклонение (ст.5-ст.4)</w:t>
            </w:r>
          </w:p>
        </w:tc>
        <w:tc>
          <w:tcPr>
            <w:tcW w:w="1221" w:type="dxa"/>
            <w:tcBorders>
              <w:top w:val="single" w:sz="8" w:space="0" w:color="auto"/>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b/>
                <w:bCs/>
                <w:sz w:val="20"/>
                <w:szCs w:val="20"/>
              </w:rPr>
            </w:pPr>
            <w:r w:rsidRPr="00FD3151">
              <w:rPr>
                <w:rFonts w:ascii="Times New Roman" w:hAnsi="Times New Roman"/>
                <w:sz w:val="20"/>
                <w:szCs w:val="20"/>
              </w:rPr>
              <w:t>% исполнения</w:t>
            </w:r>
          </w:p>
        </w:tc>
      </w:tr>
      <w:tr w:rsidR="00FD3151" w:rsidRPr="00FD3151" w:rsidTr="00F86644">
        <w:trPr>
          <w:trHeight w:val="270"/>
        </w:trPr>
        <w:tc>
          <w:tcPr>
            <w:tcW w:w="760" w:type="dxa"/>
            <w:tcBorders>
              <w:top w:val="nil"/>
              <w:left w:val="single" w:sz="8" w:space="0" w:color="auto"/>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center"/>
              <w:rPr>
                <w:rFonts w:ascii="Times New Roman" w:hAnsi="Times New Roman"/>
                <w:sz w:val="20"/>
                <w:szCs w:val="20"/>
              </w:rPr>
            </w:pPr>
          </w:p>
        </w:tc>
        <w:tc>
          <w:tcPr>
            <w:tcW w:w="2491"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rPr>
                <w:rFonts w:ascii="Times New Roman" w:hAnsi="Times New Roman"/>
                <w:b/>
                <w:bCs/>
                <w:sz w:val="20"/>
                <w:szCs w:val="20"/>
              </w:rPr>
            </w:pPr>
            <w:r w:rsidRPr="00FD3151">
              <w:rPr>
                <w:rFonts w:ascii="Times New Roman" w:hAnsi="Times New Roman"/>
                <w:b/>
                <w:bCs/>
                <w:sz w:val="20"/>
                <w:szCs w:val="20"/>
              </w:rPr>
              <w:t>Всего налоговые и неналоговые доходы</w:t>
            </w:r>
          </w:p>
        </w:tc>
        <w:tc>
          <w:tcPr>
            <w:tcW w:w="1527"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b/>
                <w:bCs/>
                <w:sz w:val="20"/>
                <w:szCs w:val="20"/>
              </w:rPr>
            </w:pPr>
            <w:r w:rsidRPr="00FD3151">
              <w:rPr>
                <w:rFonts w:ascii="Times New Roman" w:hAnsi="Times New Roman"/>
                <w:b/>
                <w:bCs/>
                <w:sz w:val="20"/>
                <w:szCs w:val="20"/>
              </w:rPr>
              <w:t>487</w:t>
            </w:r>
          </w:p>
        </w:tc>
        <w:tc>
          <w:tcPr>
            <w:tcW w:w="1371"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b/>
                <w:bCs/>
                <w:sz w:val="20"/>
                <w:szCs w:val="20"/>
              </w:rPr>
            </w:pPr>
            <w:r w:rsidRPr="00FD3151">
              <w:rPr>
                <w:rFonts w:ascii="Times New Roman" w:hAnsi="Times New Roman"/>
                <w:b/>
                <w:bCs/>
                <w:sz w:val="20"/>
                <w:szCs w:val="20"/>
              </w:rPr>
              <w:t>525,2</w:t>
            </w:r>
          </w:p>
        </w:tc>
        <w:tc>
          <w:tcPr>
            <w:tcW w:w="1159"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b/>
                <w:bCs/>
                <w:sz w:val="20"/>
                <w:szCs w:val="20"/>
              </w:rPr>
            </w:pPr>
            <w:r w:rsidRPr="00FD3151">
              <w:rPr>
                <w:rFonts w:ascii="Times New Roman" w:hAnsi="Times New Roman"/>
                <w:b/>
                <w:bCs/>
                <w:sz w:val="20"/>
                <w:szCs w:val="20"/>
              </w:rPr>
              <w:t>522,7</w:t>
            </w:r>
          </w:p>
        </w:tc>
        <w:tc>
          <w:tcPr>
            <w:tcW w:w="1200"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b/>
                <w:bCs/>
                <w:sz w:val="20"/>
                <w:szCs w:val="20"/>
              </w:rPr>
            </w:pPr>
            <w:r w:rsidRPr="00FD3151">
              <w:rPr>
                <w:rFonts w:ascii="Times New Roman" w:hAnsi="Times New Roman"/>
                <w:b/>
                <w:bCs/>
                <w:sz w:val="20"/>
                <w:szCs w:val="20"/>
              </w:rPr>
              <w:t>-2,5</w:t>
            </w:r>
          </w:p>
        </w:tc>
        <w:tc>
          <w:tcPr>
            <w:tcW w:w="1221"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b/>
                <w:bCs/>
                <w:sz w:val="20"/>
                <w:szCs w:val="20"/>
              </w:rPr>
            </w:pPr>
            <w:r w:rsidRPr="00FD3151">
              <w:rPr>
                <w:rFonts w:ascii="Times New Roman" w:hAnsi="Times New Roman"/>
                <w:b/>
                <w:bCs/>
                <w:sz w:val="20"/>
                <w:szCs w:val="20"/>
              </w:rPr>
              <w:t>99,5</w:t>
            </w:r>
          </w:p>
        </w:tc>
      </w:tr>
      <w:tr w:rsidR="00FD3151" w:rsidRPr="00FD3151" w:rsidTr="00F86644">
        <w:trPr>
          <w:trHeight w:val="270"/>
        </w:trPr>
        <w:tc>
          <w:tcPr>
            <w:tcW w:w="760" w:type="dxa"/>
            <w:tcBorders>
              <w:top w:val="nil"/>
              <w:left w:val="single" w:sz="8" w:space="0" w:color="auto"/>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t>1</w:t>
            </w:r>
          </w:p>
        </w:tc>
        <w:tc>
          <w:tcPr>
            <w:tcW w:w="249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rPr>
                <w:rFonts w:ascii="Times New Roman" w:hAnsi="Times New Roman"/>
                <w:sz w:val="20"/>
                <w:szCs w:val="20"/>
              </w:rPr>
            </w:pPr>
            <w:r w:rsidRPr="00FD3151">
              <w:rPr>
                <w:rFonts w:ascii="Times New Roman" w:hAnsi="Times New Roman"/>
                <w:sz w:val="20"/>
                <w:szCs w:val="20"/>
              </w:rPr>
              <w:t>Налог на доходы физических лиц</w:t>
            </w:r>
          </w:p>
        </w:tc>
        <w:tc>
          <w:tcPr>
            <w:tcW w:w="1527"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133</w:t>
            </w:r>
          </w:p>
        </w:tc>
        <w:tc>
          <w:tcPr>
            <w:tcW w:w="137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167,2</w:t>
            </w:r>
          </w:p>
        </w:tc>
        <w:tc>
          <w:tcPr>
            <w:tcW w:w="1159"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193,6</w:t>
            </w:r>
          </w:p>
        </w:tc>
        <w:tc>
          <w:tcPr>
            <w:tcW w:w="1200"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26,4</w:t>
            </w:r>
          </w:p>
        </w:tc>
        <w:tc>
          <w:tcPr>
            <w:tcW w:w="1221"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115,8</w:t>
            </w:r>
          </w:p>
        </w:tc>
      </w:tr>
      <w:tr w:rsidR="00FD3151" w:rsidRPr="00FD3151" w:rsidTr="00F86644">
        <w:trPr>
          <w:trHeight w:val="270"/>
        </w:trPr>
        <w:tc>
          <w:tcPr>
            <w:tcW w:w="760" w:type="dxa"/>
            <w:tcBorders>
              <w:top w:val="nil"/>
              <w:left w:val="single" w:sz="8" w:space="0" w:color="auto"/>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t>2</w:t>
            </w:r>
          </w:p>
        </w:tc>
        <w:tc>
          <w:tcPr>
            <w:tcW w:w="249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rPr>
                <w:rFonts w:ascii="Times New Roman" w:hAnsi="Times New Roman"/>
                <w:sz w:val="20"/>
                <w:szCs w:val="20"/>
              </w:rPr>
            </w:pPr>
            <w:r w:rsidRPr="00FD3151">
              <w:rPr>
                <w:rFonts w:ascii="Times New Roman" w:hAnsi="Times New Roman"/>
                <w:sz w:val="20"/>
                <w:szCs w:val="20"/>
              </w:rPr>
              <w:t>Налог на имущество</w:t>
            </w:r>
          </w:p>
        </w:tc>
        <w:tc>
          <w:tcPr>
            <w:tcW w:w="1527"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180</w:t>
            </w:r>
          </w:p>
        </w:tc>
        <w:tc>
          <w:tcPr>
            <w:tcW w:w="137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158,2</w:t>
            </w:r>
          </w:p>
        </w:tc>
        <w:tc>
          <w:tcPr>
            <w:tcW w:w="1159"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123,7</w:t>
            </w:r>
          </w:p>
        </w:tc>
        <w:tc>
          <w:tcPr>
            <w:tcW w:w="1200"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-34,5</w:t>
            </w:r>
          </w:p>
        </w:tc>
        <w:tc>
          <w:tcPr>
            <w:tcW w:w="1221"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78,2</w:t>
            </w:r>
          </w:p>
        </w:tc>
      </w:tr>
      <w:tr w:rsidR="00FD3151" w:rsidRPr="00FD3151" w:rsidTr="00F86644">
        <w:trPr>
          <w:trHeight w:val="332"/>
        </w:trPr>
        <w:tc>
          <w:tcPr>
            <w:tcW w:w="760" w:type="dxa"/>
            <w:tcBorders>
              <w:top w:val="nil"/>
              <w:left w:val="single" w:sz="8" w:space="0" w:color="auto"/>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t>2.1</w:t>
            </w:r>
          </w:p>
        </w:tc>
        <w:tc>
          <w:tcPr>
            <w:tcW w:w="249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rPr>
                <w:rFonts w:ascii="Times New Roman" w:hAnsi="Times New Roman"/>
                <w:sz w:val="20"/>
                <w:szCs w:val="20"/>
              </w:rPr>
            </w:pPr>
            <w:r w:rsidRPr="00FD3151">
              <w:rPr>
                <w:rFonts w:ascii="Times New Roman" w:hAnsi="Times New Roman"/>
                <w:sz w:val="20"/>
                <w:szCs w:val="20"/>
              </w:rPr>
              <w:t>Налог на имущество физических лиц</w:t>
            </w:r>
          </w:p>
        </w:tc>
        <w:tc>
          <w:tcPr>
            <w:tcW w:w="1527"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102</w:t>
            </w:r>
          </w:p>
        </w:tc>
        <w:tc>
          <w:tcPr>
            <w:tcW w:w="137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82</w:t>
            </w:r>
          </w:p>
        </w:tc>
        <w:tc>
          <w:tcPr>
            <w:tcW w:w="1159"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61,4</w:t>
            </w:r>
          </w:p>
        </w:tc>
        <w:tc>
          <w:tcPr>
            <w:tcW w:w="1200"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-20,6</w:t>
            </w:r>
          </w:p>
        </w:tc>
        <w:tc>
          <w:tcPr>
            <w:tcW w:w="1221"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74,9</w:t>
            </w:r>
          </w:p>
        </w:tc>
      </w:tr>
      <w:tr w:rsidR="00FD3151" w:rsidRPr="00FD3151" w:rsidTr="00F86644">
        <w:trPr>
          <w:trHeight w:val="270"/>
        </w:trPr>
        <w:tc>
          <w:tcPr>
            <w:tcW w:w="760" w:type="dxa"/>
            <w:tcBorders>
              <w:top w:val="nil"/>
              <w:left w:val="single" w:sz="8" w:space="0" w:color="auto"/>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t>2.2</w:t>
            </w:r>
          </w:p>
        </w:tc>
        <w:tc>
          <w:tcPr>
            <w:tcW w:w="249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rPr>
                <w:rFonts w:ascii="Times New Roman" w:hAnsi="Times New Roman"/>
                <w:sz w:val="20"/>
                <w:szCs w:val="20"/>
              </w:rPr>
            </w:pPr>
            <w:r w:rsidRPr="00FD3151">
              <w:rPr>
                <w:rFonts w:ascii="Times New Roman" w:hAnsi="Times New Roman"/>
                <w:sz w:val="20"/>
                <w:szCs w:val="20"/>
              </w:rPr>
              <w:t xml:space="preserve">Земельный налог </w:t>
            </w:r>
          </w:p>
        </w:tc>
        <w:tc>
          <w:tcPr>
            <w:tcW w:w="1527"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78</w:t>
            </w:r>
          </w:p>
        </w:tc>
        <w:tc>
          <w:tcPr>
            <w:tcW w:w="137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76,2</w:t>
            </w:r>
          </w:p>
        </w:tc>
        <w:tc>
          <w:tcPr>
            <w:tcW w:w="1159"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62,3</w:t>
            </w:r>
          </w:p>
        </w:tc>
        <w:tc>
          <w:tcPr>
            <w:tcW w:w="1200"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-13,9</w:t>
            </w:r>
          </w:p>
        </w:tc>
        <w:tc>
          <w:tcPr>
            <w:tcW w:w="1221"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81,8</w:t>
            </w:r>
          </w:p>
        </w:tc>
      </w:tr>
      <w:tr w:rsidR="00FD3151" w:rsidRPr="00FD3151" w:rsidTr="00F86644">
        <w:trPr>
          <w:trHeight w:val="270"/>
        </w:trPr>
        <w:tc>
          <w:tcPr>
            <w:tcW w:w="760" w:type="dxa"/>
            <w:tcBorders>
              <w:top w:val="nil"/>
              <w:left w:val="single" w:sz="8" w:space="0" w:color="auto"/>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t>3</w:t>
            </w:r>
          </w:p>
        </w:tc>
        <w:tc>
          <w:tcPr>
            <w:tcW w:w="249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rPr>
                <w:rFonts w:ascii="Times New Roman" w:hAnsi="Times New Roman"/>
                <w:sz w:val="20"/>
                <w:szCs w:val="20"/>
              </w:rPr>
            </w:pPr>
            <w:r w:rsidRPr="00FD3151">
              <w:rPr>
                <w:rFonts w:ascii="Times New Roman" w:hAnsi="Times New Roman"/>
                <w:sz w:val="20"/>
                <w:szCs w:val="20"/>
              </w:rPr>
              <w:t>Государственная пошлина</w:t>
            </w:r>
          </w:p>
        </w:tc>
        <w:tc>
          <w:tcPr>
            <w:tcW w:w="1527"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4</w:t>
            </w:r>
          </w:p>
        </w:tc>
        <w:tc>
          <w:tcPr>
            <w:tcW w:w="137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3,5</w:t>
            </w:r>
          </w:p>
        </w:tc>
        <w:tc>
          <w:tcPr>
            <w:tcW w:w="1159"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3,8</w:t>
            </w:r>
          </w:p>
        </w:tc>
        <w:tc>
          <w:tcPr>
            <w:tcW w:w="1200"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0,3</w:t>
            </w:r>
          </w:p>
        </w:tc>
        <w:tc>
          <w:tcPr>
            <w:tcW w:w="1221"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108,6</w:t>
            </w:r>
          </w:p>
        </w:tc>
      </w:tr>
      <w:tr w:rsidR="00FD3151" w:rsidRPr="00FD3151" w:rsidTr="00F86644">
        <w:trPr>
          <w:trHeight w:val="248"/>
        </w:trPr>
        <w:tc>
          <w:tcPr>
            <w:tcW w:w="760" w:type="dxa"/>
            <w:tcBorders>
              <w:top w:val="nil"/>
              <w:left w:val="single" w:sz="8" w:space="0" w:color="auto"/>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t>4</w:t>
            </w:r>
          </w:p>
        </w:tc>
        <w:tc>
          <w:tcPr>
            <w:tcW w:w="249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rPr>
                <w:rFonts w:ascii="Times New Roman" w:hAnsi="Times New Roman"/>
                <w:sz w:val="20"/>
                <w:szCs w:val="20"/>
              </w:rPr>
            </w:pPr>
            <w:r w:rsidRPr="00FD3151">
              <w:rPr>
                <w:rFonts w:ascii="Times New Roman" w:hAnsi="Times New Roman"/>
                <w:sz w:val="20"/>
                <w:szCs w:val="20"/>
              </w:rPr>
              <w:t xml:space="preserve">Доходы от использования имущества, находящегося в государственной и </w:t>
            </w:r>
            <w:r w:rsidRPr="00FD3151">
              <w:rPr>
                <w:rFonts w:ascii="Times New Roman" w:hAnsi="Times New Roman"/>
                <w:sz w:val="20"/>
                <w:szCs w:val="20"/>
              </w:rPr>
              <w:lastRenderedPageBreak/>
              <w:t>муниципальной собственности</w:t>
            </w:r>
          </w:p>
        </w:tc>
        <w:tc>
          <w:tcPr>
            <w:tcW w:w="1527"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lastRenderedPageBreak/>
              <w:t>170</w:t>
            </w:r>
          </w:p>
        </w:tc>
        <w:tc>
          <w:tcPr>
            <w:tcW w:w="137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196,3</w:t>
            </w:r>
          </w:p>
        </w:tc>
        <w:tc>
          <w:tcPr>
            <w:tcW w:w="1159"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201,6</w:t>
            </w:r>
          </w:p>
        </w:tc>
        <w:tc>
          <w:tcPr>
            <w:tcW w:w="1200"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5,3</w:t>
            </w:r>
          </w:p>
        </w:tc>
        <w:tc>
          <w:tcPr>
            <w:tcW w:w="1221"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102,7</w:t>
            </w:r>
          </w:p>
        </w:tc>
      </w:tr>
      <w:tr w:rsidR="00FD3151" w:rsidRPr="00FD3151" w:rsidTr="00F86644">
        <w:trPr>
          <w:trHeight w:val="270"/>
        </w:trPr>
        <w:tc>
          <w:tcPr>
            <w:tcW w:w="760" w:type="dxa"/>
            <w:tcBorders>
              <w:top w:val="nil"/>
              <w:left w:val="single" w:sz="8" w:space="0" w:color="auto"/>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b/>
                <w:bCs/>
                <w:sz w:val="20"/>
                <w:szCs w:val="20"/>
              </w:rPr>
            </w:pPr>
          </w:p>
        </w:tc>
        <w:tc>
          <w:tcPr>
            <w:tcW w:w="249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rPr>
                <w:rFonts w:ascii="Times New Roman" w:hAnsi="Times New Roman"/>
                <w:b/>
                <w:bCs/>
                <w:sz w:val="20"/>
                <w:szCs w:val="20"/>
              </w:rPr>
            </w:pPr>
            <w:r w:rsidRPr="00FD3151">
              <w:rPr>
                <w:rFonts w:ascii="Times New Roman" w:hAnsi="Times New Roman"/>
                <w:b/>
                <w:bCs/>
                <w:sz w:val="20"/>
                <w:szCs w:val="20"/>
              </w:rPr>
              <w:t>Безвозмездные поступления</w:t>
            </w:r>
          </w:p>
        </w:tc>
        <w:tc>
          <w:tcPr>
            <w:tcW w:w="1527"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b/>
                <w:bCs/>
                <w:sz w:val="20"/>
                <w:szCs w:val="20"/>
              </w:rPr>
            </w:pPr>
            <w:r w:rsidRPr="00FD3151">
              <w:rPr>
                <w:rFonts w:ascii="Times New Roman" w:hAnsi="Times New Roman"/>
                <w:b/>
                <w:bCs/>
                <w:sz w:val="20"/>
                <w:szCs w:val="20"/>
              </w:rPr>
              <w:t>10570,4</w:t>
            </w:r>
          </w:p>
        </w:tc>
        <w:tc>
          <w:tcPr>
            <w:tcW w:w="137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b/>
                <w:bCs/>
                <w:sz w:val="20"/>
                <w:szCs w:val="20"/>
              </w:rPr>
            </w:pPr>
            <w:r w:rsidRPr="00FD3151">
              <w:rPr>
                <w:rFonts w:ascii="Times New Roman" w:hAnsi="Times New Roman"/>
                <w:b/>
                <w:bCs/>
                <w:sz w:val="20"/>
                <w:szCs w:val="20"/>
              </w:rPr>
              <w:t>11190,8</w:t>
            </w:r>
          </w:p>
        </w:tc>
        <w:tc>
          <w:tcPr>
            <w:tcW w:w="1159"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b/>
                <w:bCs/>
                <w:sz w:val="20"/>
                <w:szCs w:val="20"/>
              </w:rPr>
            </w:pPr>
            <w:r w:rsidRPr="00FD3151">
              <w:rPr>
                <w:rFonts w:ascii="Times New Roman" w:hAnsi="Times New Roman"/>
                <w:b/>
                <w:bCs/>
                <w:sz w:val="20"/>
                <w:szCs w:val="20"/>
              </w:rPr>
              <w:t>11190,8</w:t>
            </w:r>
          </w:p>
        </w:tc>
        <w:tc>
          <w:tcPr>
            <w:tcW w:w="1200"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b/>
                <w:bCs/>
                <w:sz w:val="20"/>
                <w:szCs w:val="20"/>
              </w:rPr>
            </w:pPr>
            <w:r w:rsidRPr="00FD3151">
              <w:rPr>
                <w:rFonts w:ascii="Times New Roman" w:hAnsi="Times New Roman"/>
                <w:b/>
                <w:bCs/>
                <w:sz w:val="20"/>
                <w:szCs w:val="20"/>
              </w:rPr>
              <w:t>0</w:t>
            </w:r>
          </w:p>
        </w:tc>
        <w:tc>
          <w:tcPr>
            <w:tcW w:w="1221"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b/>
                <w:bCs/>
                <w:sz w:val="20"/>
                <w:szCs w:val="20"/>
              </w:rPr>
            </w:pPr>
            <w:r w:rsidRPr="00FD3151">
              <w:rPr>
                <w:rFonts w:ascii="Times New Roman" w:hAnsi="Times New Roman"/>
                <w:b/>
                <w:bCs/>
                <w:sz w:val="20"/>
                <w:szCs w:val="20"/>
              </w:rPr>
              <w:t>100,0</w:t>
            </w:r>
          </w:p>
        </w:tc>
      </w:tr>
      <w:tr w:rsidR="00FD3151" w:rsidRPr="00FD3151" w:rsidTr="00F86644">
        <w:trPr>
          <w:trHeight w:val="270"/>
        </w:trPr>
        <w:tc>
          <w:tcPr>
            <w:tcW w:w="760" w:type="dxa"/>
            <w:tcBorders>
              <w:top w:val="nil"/>
              <w:left w:val="single" w:sz="8" w:space="0" w:color="auto"/>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t>1</w:t>
            </w:r>
          </w:p>
        </w:tc>
        <w:tc>
          <w:tcPr>
            <w:tcW w:w="249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rPr>
                <w:rFonts w:ascii="Times New Roman" w:hAnsi="Times New Roman"/>
                <w:sz w:val="20"/>
                <w:szCs w:val="20"/>
              </w:rPr>
            </w:pPr>
            <w:r w:rsidRPr="00FD3151">
              <w:rPr>
                <w:rFonts w:ascii="Times New Roman" w:hAnsi="Times New Roman"/>
                <w:sz w:val="20"/>
                <w:szCs w:val="20"/>
              </w:rPr>
              <w:t>Дотации</w:t>
            </w:r>
          </w:p>
        </w:tc>
        <w:tc>
          <w:tcPr>
            <w:tcW w:w="1527"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3313,1</w:t>
            </w:r>
          </w:p>
        </w:tc>
        <w:tc>
          <w:tcPr>
            <w:tcW w:w="137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3313,1</w:t>
            </w:r>
          </w:p>
        </w:tc>
        <w:tc>
          <w:tcPr>
            <w:tcW w:w="1159"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3313,1</w:t>
            </w:r>
          </w:p>
        </w:tc>
        <w:tc>
          <w:tcPr>
            <w:tcW w:w="1200"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0</w:t>
            </w:r>
          </w:p>
        </w:tc>
        <w:tc>
          <w:tcPr>
            <w:tcW w:w="1221"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100,0</w:t>
            </w:r>
          </w:p>
        </w:tc>
      </w:tr>
      <w:tr w:rsidR="00FD3151" w:rsidRPr="00FD3151" w:rsidTr="00F86644">
        <w:trPr>
          <w:trHeight w:val="270"/>
        </w:trPr>
        <w:tc>
          <w:tcPr>
            <w:tcW w:w="760" w:type="dxa"/>
            <w:tcBorders>
              <w:top w:val="nil"/>
              <w:left w:val="single" w:sz="8" w:space="0" w:color="auto"/>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t>3</w:t>
            </w:r>
          </w:p>
        </w:tc>
        <w:tc>
          <w:tcPr>
            <w:tcW w:w="249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rPr>
                <w:rFonts w:ascii="Times New Roman" w:hAnsi="Times New Roman"/>
                <w:sz w:val="20"/>
                <w:szCs w:val="20"/>
              </w:rPr>
            </w:pPr>
            <w:r w:rsidRPr="00FD3151">
              <w:rPr>
                <w:rFonts w:ascii="Times New Roman" w:hAnsi="Times New Roman"/>
                <w:sz w:val="20"/>
                <w:szCs w:val="20"/>
              </w:rPr>
              <w:t xml:space="preserve">Субвенции </w:t>
            </w:r>
          </w:p>
        </w:tc>
        <w:tc>
          <w:tcPr>
            <w:tcW w:w="1527"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310,3</w:t>
            </w:r>
          </w:p>
        </w:tc>
        <w:tc>
          <w:tcPr>
            <w:tcW w:w="137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310,7</w:t>
            </w:r>
          </w:p>
        </w:tc>
        <w:tc>
          <w:tcPr>
            <w:tcW w:w="1159"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310,7</w:t>
            </w:r>
          </w:p>
        </w:tc>
        <w:tc>
          <w:tcPr>
            <w:tcW w:w="1200"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0</w:t>
            </w:r>
          </w:p>
        </w:tc>
        <w:tc>
          <w:tcPr>
            <w:tcW w:w="1221"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100,0</w:t>
            </w:r>
          </w:p>
        </w:tc>
      </w:tr>
      <w:tr w:rsidR="00FD3151" w:rsidRPr="00FD3151" w:rsidTr="00F86644">
        <w:trPr>
          <w:trHeight w:val="270"/>
        </w:trPr>
        <w:tc>
          <w:tcPr>
            <w:tcW w:w="760" w:type="dxa"/>
            <w:tcBorders>
              <w:top w:val="nil"/>
              <w:left w:val="single" w:sz="8" w:space="0" w:color="auto"/>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t>4</w:t>
            </w:r>
          </w:p>
        </w:tc>
        <w:tc>
          <w:tcPr>
            <w:tcW w:w="249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rPr>
                <w:rFonts w:ascii="Times New Roman" w:hAnsi="Times New Roman"/>
                <w:sz w:val="20"/>
                <w:szCs w:val="20"/>
              </w:rPr>
            </w:pPr>
            <w:r w:rsidRPr="00FD3151">
              <w:rPr>
                <w:rFonts w:ascii="Times New Roman" w:hAnsi="Times New Roman"/>
                <w:sz w:val="20"/>
                <w:szCs w:val="20"/>
              </w:rPr>
              <w:t>Иные межбюджетные трансферты</w:t>
            </w:r>
          </w:p>
        </w:tc>
        <w:tc>
          <w:tcPr>
            <w:tcW w:w="1527"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6947</w:t>
            </w:r>
          </w:p>
        </w:tc>
        <w:tc>
          <w:tcPr>
            <w:tcW w:w="137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7267</w:t>
            </w:r>
          </w:p>
        </w:tc>
        <w:tc>
          <w:tcPr>
            <w:tcW w:w="1159"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7267</w:t>
            </w:r>
          </w:p>
        </w:tc>
        <w:tc>
          <w:tcPr>
            <w:tcW w:w="1200"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0</w:t>
            </w:r>
          </w:p>
        </w:tc>
        <w:tc>
          <w:tcPr>
            <w:tcW w:w="1221"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100,0</w:t>
            </w:r>
          </w:p>
        </w:tc>
      </w:tr>
      <w:tr w:rsidR="00FD3151" w:rsidRPr="00FD3151" w:rsidTr="00F86644">
        <w:trPr>
          <w:trHeight w:val="270"/>
        </w:trPr>
        <w:tc>
          <w:tcPr>
            <w:tcW w:w="760" w:type="dxa"/>
            <w:tcBorders>
              <w:top w:val="nil"/>
              <w:left w:val="single" w:sz="8" w:space="0" w:color="auto"/>
              <w:bottom w:val="single" w:sz="8" w:space="0" w:color="auto"/>
              <w:right w:val="single" w:sz="8" w:space="0" w:color="auto"/>
            </w:tcBorders>
            <w:shd w:val="clear" w:color="auto" w:fill="auto"/>
            <w:hideMark/>
          </w:tcPr>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t>5</w:t>
            </w:r>
          </w:p>
        </w:tc>
        <w:tc>
          <w:tcPr>
            <w:tcW w:w="249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rPr>
                <w:rFonts w:ascii="Times New Roman" w:hAnsi="Times New Roman"/>
                <w:sz w:val="20"/>
                <w:szCs w:val="20"/>
              </w:rPr>
            </w:pPr>
            <w:r w:rsidRPr="00FD3151">
              <w:rPr>
                <w:rFonts w:ascii="Times New Roman" w:hAnsi="Times New Roman"/>
                <w:sz w:val="20"/>
                <w:szCs w:val="20"/>
              </w:rPr>
              <w:t>Прочие безвозмездные поступления</w:t>
            </w:r>
          </w:p>
        </w:tc>
        <w:tc>
          <w:tcPr>
            <w:tcW w:w="1527"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p>
        </w:tc>
        <w:tc>
          <w:tcPr>
            <w:tcW w:w="137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300</w:t>
            </w:r>
          </w:p>
        </w:tc>
        <w:tc>
          <w:tcPr>
            <w:tcW w:w="1159"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300</w:t>
            </w:r>
          </w:p>
        </w:tc>
        <w:tc>
          <w:tcPr>
            <w:tcW w:w="1200"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0</w:t>
            </w:r>
          </w:p>
        </w:tc>
        <w:tc>
          <w:tcPr>
            <w:tcW w:w="1221"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sz w:val="20"/>
                <w:szCs w:val="20"/>
              </w:rPr>
            </w:pPr>
            <w:r w:rsidRPr="00FD3151">
              <w:rPr>
                <w:rFonts w:ascii="Times New Roman" w:hAnsi="Times New Roman"/>
                <w:sz w:val="20"/>
                <w:szCs w:val="20"/>
              </w:rPr>
              <w:t>100,0</w:t>
            </w:r>
          </w:p>
        </w:tc>
      </w:tr>
      <w:tr w:rsidR="00FD3151" w:rsidRPr="00FD3151" w:rsidTr="00F86644">
        <w:trPr>
          <w:trHeight w:val="270"/>
        </w:trPr>
        <w:tc>
          <w:tcPr>
            <w:tcW w:w="760" w:type="dxa"/>
            <w:tcBorders>
              <w:top w:val="nil"/>
              <w:left w:val="single" w:sz="8" w:space="0" w:color="auto"/>
              <w:bottom w:val="single" w:sz="8" w:space="0" w:color="auto"/>
              <w:right w:val="single" w:sz="8" w:space="0" w:color="auto"/>
            </w:tcBorders>
            <w:shd w:val="clear" w:color="auto" w:fill="auto"/>
            <w:noWrap/>
            <w:hideMark/>
          </w:tcPr>
          <w:p w:rsidR="00FD3151" w:rsidRPr="00FD3151" w:rsidRDefault="00FD3151" w:rsidP="00FD3151">
            <w:pPr>
              <w:spacing w:after="0" w:line="240" w:lineRule="auto"/>
              <w:rPr>
                <w:rFonts w:ascii="Times New Roman" w:hAnsi="Times New Roman"/>
                <w:b/>
                <w:bCs/>
                <w:sz w:val="20"/>
                <w:szCs w:val="20"/>
              </w:rPr>
            </w:pPr>
          </w:p>
        </w:tc>
        <w:tc>
          <w:tcPr>
            <w:tcW w:w="249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rPr>
                <w:rFonts w:ascii="Times New Roman" w:hAnsi="Times New Roman"/>
                <w:b/>
                <w:bCs/>
                <w:sz w:val="20"/>
                <w:szCs w:val="20"/>
              </w:rPr>
            </w:pPr>
          </w:p>
        </w:tc>
        <w:tc>
          <w:tcPr>
            <w:tcW w:w="1527"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b/>
                <w:bCs/>
                <w:sz w:val="20"/>
                <w:szCs w:val="20"/>
              </w:rPr>
            </w:pPr>
            <w:r w:rsidRPr="00FD3151">
              <w:rPr>
                <w:rFonts w:ascii="Times New Roman" w:hAnsi="Times New Roman"/>
                <w:b/>
                <w:bCs/>
                <w:sz w:val="20"/>
                <w:szCs w:val="20"/>
              </w:rPr>
              <w:t>11057,4</w:t>
            </w:r>
          </w:p>
        </w:tc>
        <w:tc>
          <w:tcPr>
            <w:tcW w:w="1371"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b/>
                <w:bCs/>
                <w:sz w:val="20"/>
                <w:szCs w:val="20"/>
              </w:rPr>
            </w:pPr>
            <w:r w:rsidRPr="00FD3151">
              <w:rPr>
                <w:rFonts w:ascii="Times New Roman" w:hAnsi="Times New Roman"/>
                <w:b/>
                <w:bCs/>
                <w:sz w:val="20"/>
                <w:szCs w:val="20"/>
              </w:rPr>
              <w:t>11716</w:t>
            </w:r>
          </w:p>
        </w:tc>
        <w:tc>
          <w:tcPr>
            <w:tcW w:w="1159" w:type="dxa"/>
            <w:tcBorders>
              <w:top w:val="nil"/>
              <w:left w:val="nil"/>
              <w:bottom w:val="single" w:sz="8" w:space="0" w:color="auto"/>
              <w:right w:val="single" w:sz="8" w:space="0" w:color="auto"/>
            </w:tcBorders>
            <w:shd w:val="clear" w:color="auto" w:fill="auto"/>
            <w:hideMark/>
          </w:tcPr>
          <w:p w:rsidR="00FD3151" w:rsidRPr="00FD3151" w:rsidRDefault="00FD3151" w:rsidP="00FD3151">
            <w:pPr>
              <w:spacing w:after="0" w:line="240" w:lineRule="auto"/>
              <w:jc w:val="right"/>
              <w:rPr>
                <w:rFonts w:ascii="Times New Roman" w:hAnsi="Times New Roman"/>
                <w:b/>
                <w:bCs/>
                <w:sz w:val="20"/>
                <w:szCs w:val="20"/>
              </w:rPr>
            </w:pPr>
            <w:r w:rsidRPr="00FD3151">
              <w:rPr>
                <w:rFonts w:ascii="Times New Roman" w:hAnsi="Times New Roman"/>
                <w:b/>
                <w:bCs/>
                <w:sz w:val="20"/>
                <w:szCs w:val="20"/>
              </w:rPr>
              <w:t>11713,5</w:t>
            </w:r>
          </w:p>
        </w:tc>
        <w:tc>
          <w:tcPr>
            <w:tcW w:w="1200"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b/>
                <w:bCs/>
                <w:sz w:val="20"/>
                <w:szCs w:val="20"/>
              </w:rPr>
            </w:pPr>
            <w:r w:rsidRPr="00FD3151">
              <w:rPr>
                <w:rFonts w:ascii="Times New Roman" w:hAnsi="Times New Roman"/>
                <w:b/>
                <w:bCs/>
                <w:sz w:val="20"/>
                <w:szCs w:val="20"/>
              </w:rPr>
              <w:t>-2,5</w:t>
            </w:r>
          </w:p>
        </w:tc>
        <w:tc>
          <w:tcPr>
            <w:tcW w:w="1221" w:type="dxa"/>
            <w:tcBorders>
              <w:top w:val="nil"/>
              <w:left w:val="nil"/>
              <w:bottom w:val="single" w:sz="8" w:space="0" w:color="auto"/>
              <w:right w:val="single" w:sz="8" w:space="0" w:color="auto"/>
            </w:tcBorders>
            <w:shd w:val="clear" w:color="auto" w:fill="auto"/>
            <w:noWrap/>
            <w:hideMark/>
          </w:tcPr>
          <w:p w:rsidR="00FD3151" w:rsidRPr="00FD3151" w:rsidRDefault="00FD3151" w:rsidP="00FD3151">
            <w:pPr>
              <w:spacing w:after="0" w:line="240" w:lineRule="auto"/>
              <w:jc w:val="right"/>
              <w:rPr>
                <w:rFonts w:ascii="Times New Roman" w:hAnsi="Times New Roman"/>
                <w:b/>
                <w:bCs/>
                <w:sz w:val="20"/>
                <w:szCs w:val="20"/>
              </w:rPr>
            </w:pPr>
            <w:r w:rsidRPr="00FD3151">
              <w:rPr>
                <w:rFonts w:ascii="Times New Roman" w:hAnsi="Times New Roman"/>
                <w:b/>
                <w:bCs/>
                <w:sz w:val="20"/>
                <w:szCs w:val="20"/>
              </w:rPr>
              <w:t>100,0</w:t>
            </w:r>
          </w:p>
        </w:tc>
      </w:tr>
    </w:tbl>
    <w:p w:rsidR="00FD3151" w:rsidRPr="00FD3151" w:rsidRDefault="00FD3151" w:rsidP="00FD3151">
      <w:pPr>
        <w:spacing w:after="0" w:line="240" w:lineRule="auto"/>
        <w:jc w:val="both"/>
        <w:rPr>
          <w:rFonts w:ascii="Times New Roman" w:hAnsi="Times New Roman"/>
          <w:i/>
          <w:iCs/>
          <w:sz w:val="20"/>
          <w:szCs w:val="20"/>
        </w:rPr>
      </w:pP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xml:space="preserve">В структуре поступивших налоговых и неналоговых платежей наибольший удельный вес приходится на: </w:t>
      </w:r>
    </w:p>
    <w:p w:rsidR="00FD3151" w:rsidRPr="00FD3151" w:rsidRDefault="00FD3151" w:rsidP="00FD3151">
      <w:pPr>
        <w:numPr>
          <w:ilvl w:val="0"/>
          <w:numId w:val="43"/>
        </w:numPr>
        <w:spacing w:after="0" w:line="240" w:lineRule="auto"/>
        <w:jc w:val="both"/>
        <w:rPr>
          <w:rFonts w:ascii="Times New Roman" w:hAnsi="Times New Roman"/>
          <w:sz w:val="20"/>
          <w:szCs w:val="20"/>
        </w:rPr>
      </w:pPr>
      <w:r w:rsidRPr="00FD3151">
        <w:rPr>
          <w:rFonts w:ascii="Times New Roman" w:hAnsi="Times New Roman"/>
          <w:sz w:val="20"/>
          <w:szCs w:val="20"/>
        </w:rPr>
        <w:t>Доходы от использования имущества                                         38,6 %;</w:t>
      </w:r>
    </w:p>
    <w:p w:rsidR="00FD3151" w:rsidRPr="00FD3151" w:rsidRDefault="00FD3151" w:rsidP="00FD3151">
      <w:pPr>
        <w:numPr>
          <w:ilvl w:val="0"/>
          <w:numId w:val="43"/>
        </w:numPr>
        <w:spacing w:after="0" w:line="240" w:lineRule="auto"/>
        <w:jc w:val="both"/>
        <w:rPr>
          <w:rFonts w:ascii="Times New Roman" w:hAnsi="Times New Roman"/>
          <w:sz w:val="20"/>
          <w:szCs w:val="20"/>
        </w:rPr>
      </w:pPr>
      <w:r w:rsidRPr="00FD3151">
        <w:rPr>
          <w:rFonts w:ascii="Times New Roman" w:hAnsi="Times New Roman"/>
          <w:sz w:val="20"/>
          <w:szCs w:val="20"/>
        </w:rPr>
        <w:t xml:space="preserve">Налог на доходы физических лиц                                                37,0 %; </w:t>
      </w:r>
    </w:p>
    <w:p w:rsidR="00FD3151" w:rsidRPr="00FD3151" w:rsidRDefault="00FD3151" w:rsidP="00FD3151">
      <w:pPr>
        <w:numPr>
          <w:ilvl w:val="0"/>
          <w:numId w:val="43"/>
        </w:numPr>
        <w:spacing w:after="0" w:line="240" w:lineRule="auto"/>
        <w:jc w:val="both"/>
        <w:rPr>
          <w:rFonts w:ascii="Times New Roman" w:hAnsi="Times New Roman"/>
          <w:sz w:val="20"/>
          <w:szCs w:val="20"/>
        </w:rPr>
      </w:pPr>
      <w:r w:rsidRPr="00FD3151">
        <w:rPr>
          <w:rFonts w:ascii="Times New Roman" w:hAnsi="Times New Roman"/>
          <w:sz w:val="20"/>
          <w:szCs w:val="20"/>
        </w:rPr>
        <w:t xml:space="preserve">Налоги на имущество                                                                   23,7 %; </w:t>
      </w:r>
    </w:p>
    <w:p w:rsidR="00FD3151" w:rsidRPr="00FD3151" w:rsidRDefault="00FD3151" w:rsidP="00FD3151">
      <w:pPr>
        <w:numPr>
          <w:ilvl w:val="0"/>
          <w:numId w:val="43"/>
        </w:numPr>
        <w:spacing w:after="0" w:line="240" w:lineRule="auto"/>
        <w:jc w:val="both"/>
        <w:rPr>
          <w:rFonts w:ascii="Times New Roman" w:hAnsi="Times New Roman"/>
          <w:sz w:val="20"/>
          <w:szCs w:val="20"/>
        </w:rPr>
      </w:pPr>
      <w:r w:rsidRPr="00FD3151">
        <w:rPr>
          <w:rFonts w:ascii="Times New Roman" w:hAnsi="Times New Roman"/>
          <w:sz w:val="20"/>
          <w:szCs w:val="20"/>
        </w:rPr>
        <w:t>Государственная пошлина                                                             0,7 %.</w:t>
      </w:r>
    </w:p>
    <w:p w:rsidR="00FD3151" w:rsidRPr="00FD3151" w:rsidRDefault="00FD3151" w:rsidP="00FD3151">
      <w:pPr>
        <w:spacing w:after="0" w:line="240" w:lineRule="auto"/>
        <w:ind w:left="720"/>
        <w:jc w:val="both"/>
        <w:rPr>
          <w:rFonts w:ascii="Times New Roman" w:hAnsi="Times New Roman"/>
          <w:sz w:val="20"/>
          <w:szCs w:val="20"/>
        </w:rPr>
      </w:pP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 xml:space="preserve">       На исполнение некоторых полномочий по решению вопросов местного значения израсходовано:</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обеспечение первичных мер пожарной безопасности: ремонт и утепление пожарных водоемов, приобретение оборудование для добровольной пожарной дружины (п.9 ч.1 ст.14 Федерального закона от 06.10.2003 №131 - ФЗ «Об общих принципах организации местного самоуправления в Российской Федерации»): 1160,0 тыс. рублей</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на уличное освещение (п.19 ч.1 ст.14 Федерального закона от 06.10.2003 №131 - ФЗ «Об общих принципах организации местного самоуправления в Российской Федерации»): 437,6 тыс. рублей;</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на содержание автомобильных дорог (п. 5 ч.1 ст.14 Федерального закона от 06.10.2003 №131 - ФЗ «Об общих принципах организации местного самоуправления в Российской Федерации»): 2400,0 тыс. рублей;</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на содержание улично-дорожной сети (п.19 ч.1 ст.14 Федерального закона от 06.10.2003 №131 - ФЗ «Об общих принципах организации местного самоуправления в Российской Федерации»): 484,5 тыс. рублей;</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eastAsia="Times New Roman" w:hAnsi="Times New Roman"/>
          <w:sz w:val="20"/>
          <w:szCs w:val="20"/>
        </w:rPr>
        <w:t xml:space="preserve">- на обеспечение безопасности людей на водных объектах, охране их жизни: приобретение табличек </w:t>
      </w:r>
      <w:r w:rsidRPr="00FD3151">
        <w:rPr>
          <w:rFonts w:ascii="Times New Roman" w:hAnsi="Times New Roman"/>
          <w:sz w:val="20"/>
          <w:szCs w:val="20"/>
        </w:rPr>
        <w:t>(п.26 ч.1 ст.14 Федерального Закона от 06.10.2003 №131 - ФЗ «Об общих принципах организации местного самоуправления в Российской Федерации») - 4,4 тыс. рублей;</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eastAsia="Times New Roman" w:hAnsi="Times New Roman"/>
          <w:sz w:val="20"/>
          <w:szCs w:val="20"/>
        </w:rPr>
        <w:t>- на организацию по накоплению ТКО: приобретение контейнеров</w:t>
      </w:r>
      <w:r w:rsidRPr="00FD3151">
        <w:rPr>
          <w:rFonts w:ascii="Times New Roman" w:hAnsi="Times New Roman"/>
          <w:sz w:val="20"/>
          <w:szCs w:val="20"/>
        </w:rPr>
        <w:t xml:space="preserve"> (п.18 ч.1 ст.14 Федерального Закона от 06.10.2003 №131 - ФЗ «Об общих принципах организации местного самоуправления в Российской Федерации»)-163,1 тыс. рублей;</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eastAsia="Times New Roman" w:hAnsi="Times New Roman"/>
          <w:sz w:val="20"/>
          <w:szCs w:val="20"/>
        </w:rPr>
        <w:t xml:space="preserve">- на организацию ритуальных услуг: приобретение контейнеров, вывоз мусора </w:t>
      </w:r>
      <w:r w:rsidRPr="00FD3151">
        <w:rPr>
          <w:rFonts w:ascii="Times New Roman" w:hAnsi="Times New Roman"/>
          <w:sz w:val="20"/>
          <w:szCs w:val="20"/>
        </w:rPr>
        <w:t>(п.22 ч.1 ст.14 Федерального Закона от 06.10.2003 №131 - ФЗ «Об общих принципах организации местного самоуправления в Российской Федерации»)–70,5 тыс. рублей.</w:t>
      </w:r>
    </w:p>
    <w:p w:rsidR="00FD3151" w:rsidRPr="00FD3151" w:rsidRDefault="00FD3151" w:rsidP="00FD3151">
      <w:pPr>
        <w:spacing w:after="0" w:line="240" w:lineRule="auto"/>
        <w:jc w:val="both"/>
        <w:rPr>
          <w:rFonts w:ascii="Times New Roman" w:hAnsi="Times New Roman"/>
          <w:sz w:val="20"/>
          <w:szCs w:val="20"/>
        </w:rPr>
      </w:pPr>
    </w:p>
    <w:p w:rsidR="00FD3151" w:rsidRPr="00FD3151" w:rsidRDefault="00FD3151" w:rsidP="00FD3151">
      <w:pPr>
        <w:spacing w:after="0" w:line="240" w:lineRule="auto"/>
        <w:jc w:val="center"/>
        <w:outlineLvl w:val="0"/>
        <w:rPr>
          <w:rFonts w:ascii="Times New Roman" w:hAnsi="Times New Roman"/>
          <w:sz w:val="20"/>
          <w:szCs w:val="20"/>
        </w:rPr>
      </w:pPr>
      <w:r w:rsidRPr="00FD3151">
        <w:rPr>
          <w:rFonts w:ascii="Times New Roman" w:hAnsi="Times New Roman"/>
          <w:sz w:val="20"/>
          <w:szCs w:val="20"/>
        </w:rPr>
        <w:t>5. Учреждения и общественные организации сельского поселения «Яснэг»</w:t>
      </w:r>
    </w:p>
    <w:p w:rsidR="00FD3151" w:rsidRPr="00FD3151" w:rsidRDefault="00FD3151" w:rsidP="00FD3151">
      <w:pPr>
        <w:spacing w:after="0" w:line="240" w:lineRule="auto"/>
        <w:jc w:val="center"/>
        <w:outlineLvl w:val="0"/>
        <w:rPr>
          <w:rFonts w:ascii="Times New Roman" w:hAnsi="Times New Roman"/>
          <w:sz w:val="20"/>
          <w:szCs w:val="20"/>
        </w:rPr>
      </w:pP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 xml:space="preserve">Образовательное учреждение МБОУ «Яснэгская СОШ»: в школе обучается 55 учащихся,  детский сад посещает 12 детей. В 2024 году завершен капитальный ремонт школы. </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Учреждение культуры: Дом культуры п. Яснэг -  филиал МАУК «СРДК» работает по утвержденному плану. Функционируют кружки и клубные формирования. В п. Кемъяр в 2024 году были закрыты клуб и библиотека.</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 xml:space="preserve">Библиотека п. Яснэг – МБУК «СЦБС» также работает по утвержденному графику. Функционирует родительский клуб и клуб «Хозяюшка». </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Традиционными для всех активных жителей становятся субботники «Зеленая Россия», экологическая акция «Речная лента».</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Врачебная амбулатория располагается в здании, принятом в эксплуатацию в 2017 году.  Штат работников на конец 2024 года -7 человек, из которых 1 терапевт, 1 фельдшер, 1 акушерка, 2 медсестры, водитель и уборщица. В 2024 году работал аптечный пункт для обеспечения жителей необходимыми медикаментами.</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 xml:space="preserve">    При администрации сельского поселения «Яснэг» действуют общественные организации: </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Совет ветеранов – председатель Лобанцев Л.В.;</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Совет женщин – председатель Кишулько С.А.;</w:t>
      </w:r>
    </w:p>
    <w:p w:rsidR="00FD3151" w:rsidRPr="00FD3151" w:rsidRDefault="00FD3151" w:rsidP="00FD3151">
      <w:pPr>
        <w:spacing w:after="0" w:line="240" w:lineRule="auto"/>
        <w:jc w:val="both"/>
        <w:rPr>
          <w:rFonts w:ascii="Times New Roman" w:hAnsi="Times New Roman"/>
          <w:sz w:val="20"/>
          <w:szCs w:val="20"/>
        </w:rPr>
      </w:pPr>
      <w:r w:rsidRPr="00FD3151">
        <w:rPr>
          <w:rFonts w:ascii="Times New Roman" w:hAnsi="Times New Roman"/>
          <w:sz w:val="20"/>
          <w:szCs w:val="20"/>
        </w:rPr>
        <w:t>Общественная комиссия по вопросам семейной, детской и молодежной политики – председатель Давыдов А.И.</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Проводились патронажи в семьи, находящиеся в социально-опасном положении и «группы риска», составлялись акты жилищно-бытовых условий.</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Проводилась работа по профилактике семейного неблагополучия, безнадзорности. В сельском поселении «Яснэг» на конец 2024 года на учете состоит 1 семья.</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lastRenderedPageBreak/>
        <w:t>На территории администрации работает 5 торговых точек: 4 магазина в п. Яснэг, 1 в п.Кемъяр. В п. Яснэг имеется своя пекарня.</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Численность граждан, признанных безработными в 2024 году, составила 46 человек (12 жителей п.Кемъяр, 31 житель п.Яснэг, 3 жителя п.Поинга). На 01 января 2025 года в ГУ Республики Коми «ЦЗН Сыктывдинского района» состоят на учете 27 человек (7 жителей п.Кемъяр, 19 жителей п.Яснэг, 1 житель п.Поинга). Отработали  на общественных работах и временных работах 50 человек, выплачено из   местного бюджета 240,00 тыс. руб. (оплата труда и страховые взносы). Основная работа безработных -  это благоустройство, санитарная очистка поселков от мусора,  разбор аварийных строений.</w:t>
      </w:r>
    </w:p>
    <w:p w:rsidR="00FD3151" w:rsidRPr="00FD3151" w:rsidRDefault="00FD3151" w:rsidP="00FD3151">
      <w:pPr>
        <w:spacing w:after="0" w:line="240" w:lineRule="auto"/>
        <w:jc w:val="center"/>
        <w:rPr>
          <w:rFonts w:ascii="Times New Roman" w:hAnsi="Times New Roman"/>
          <w:sz w:val="20"/>
          <w:szCs w:val="20"/>
        </w:rPr>
      </w:pPr>
    </w:p>
    <w:p w:rsidR="00FD3151" w:rsidRPr="00FD3151" w:rsidRDefault="00FD3151" w:rsidP="00FD3151">
      <w:pPr>
        <w:spacing w:after="0" w:line="240" w:lineRule="auto"/>
        <w:jc w:val="center"/>
        <w:outlineLvl w:val="0"/>
        <w:rPr>
          <w:rFonts w:ascii="Times New Roman" w:hAnsi="Times New Roman"/>
          <w:sz w:val="20"/>
          <w:szCs w:val="20"/>
        </w:rPr>
      </w:pPr>
      <w:r w:rsidRPr="00FD3151">
        <w:rPr>
          <w:rFonts w:ascii="Times New Roman" w:hAnsi="Times New Roman"/>
          <w:sz w:val="20"/>
          <w:szCs w:val="20"/>
        </w:rPr>
        <w:t>6. Реализация  проекта «Народный бюджет»</w:t>
      </w:r>
    </w:p>
    <w:p w:rsidR="00FD3151" w:rsidRPr="00FD3151" w:rsidRDefault="00FD3151" w:rsidP="00FD3151">
      <w:pPr>
        <w:spacing w:after="0" w:line="240" w:lineRule="auto"/>
        <w:jc w:val="center"/>
        <w:outlineLvl w:val="0"/>
        <w:rPr>
          <w:rFonts w:ascii="Times New Roman" w:hAnsi="Times New Roman"/>
          <w:sz w:val="20"/>
          <w:szCs w:val="20"/>
        </w:rPr>
      </w:pPr>
    </w:p>
    <w:p w:rsidR="00FD3151" w:rsidRPr="00FD3151" w:rsidRDefault="00FD3151" w:rsidP="00FD3151">
      <w:pPr>
        <w:autoSpaceDE w:val="0"/>
        <w:autoSpaceDN w:val="0"/>
        <w:adjustRightInd w:val="0"/>
        <w:spacing w:after="0" w:line="240" w:lineRule="auto"/>
        <w:ind w:firstLine="709"/>
        <w:jc w:val="both"/>
        <w:rPr>
          <w:rFonts w:ascii="Times New Roman" w:hAnsi="Times New Roman"/>
          <w:sz w:val="20"/>
          <w:szCs w:val="20"/>
        </w:rPr>
      </w:pPr>
      <w:r w:rsidRPr="00FD3151">
        <w:rPr>
          <w:rFonts w:ascii="Times New Roman" w:hAnsi="Times New Roman"/>
          <w:sz w:val="20"/>
          <w:szCs w:val="20"/>
        </w:rPr>
        <w:t xml:space="preserve">В 2024 году прошли собрания по выбору проектов на 2025 год. Были выбраны следующие проекты: </w:t>
      </w:r>
    </w:p>
    <w:p w:rsidR="00FD3151" w:rsidRPr="00FD3151" w:rsidRDefault="00FD3151" w:rsidP="00FD3151">
      <w:pPr>
        <w:autoSpaceDE w:val="0"/>
        <w:autoSpaceDN w:val="0"/>
        <w:adjustRightInd w:val="0"/>
        <w:spacing w:after="0" w:line="240" w:lineRule="auto"/>
        <w:ind w:firstLine="709"/>
        <w:jc w:val="both"/>
        <w:rPr>
          <w:rFonts w:ascii="Times New Roman" w:hAnsi="Times New Roman"/>
          <w:sz w:val="20"/>
          <w:szCs w:val="20"/>
        </w:rPr>
      </w:pPr>
      <w:r w:rsidRPr="00FD3151">
        <w:rPr>
          <w:rFonts w:ascii="Times New Roman" w:hAnsi="Times New Roman"/>
          <w:sz w:val="20"/>
          <w:szCs w:val="20"/>
        </w:rPr>
        <w:t xml:space="preserve">- Ремонт автомобильной дороги общего пользования местного значения «По пст. Яснэг». В сфере дорожной деятельности. </w:t>
      </w:r>
    </w:p>
    <w:p w:rsidR="00FD3151" w:rsidRPr="00FD3151" w:rsidRDefault="00FD3151" w:rsidP="00FD3151">
      <w:pPr>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FD3151">
        <w:rPr>
          <w:rFonts w:ascii="Times New Roman" w:hAnsi="Times New Roman"/>
          <w:sz w:val="20"/>
          <w:szCs w:val="20"/>
        </w:rPr>
        <w:t xml:space="preserve">- Обустройство </w:t>
      </w:r>
      <w:r w:rsidRPr="00FD3151">
        <w:rPr>
          <w:rFonts w:ascii="Times New Roman" w:hAnsi="Times New Roman"/>
          <w:color w:val="000000"/>
          <w:sz w:val="20"/>
          <w:szCs w:val="20"/>
          <w:shd w:val="clear" w:color="auto" w:fill="FFFFFF"/>
        </w:rPr>
        <w:t>источников холодного водоснабжения по ул.Ленина в п.Яснэг. В сфере благоустройства ХВС.</w:t>
      </w:r>
    </w:p>
    <w:p w:rsidR="00FD3151" w:rsidRPr="00FD3151" w:rsidRDefault="00FD3151" w:rsidP="00FD3151">
      <w:pPr>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FD3151">
        <w:rPr>
          <w:rFonts w:ascii="Times New Roman" w:hAnsi="Times New Roman"/>
          <w:sz w:val="20"/>
          <w:szCs w:val="20"/>
        </w:rPr>
        <w:t xml:space="preserve">- Обустройство входной группы в здание Дома культуры </w:t>
      </w:r>
      <w:r w:rsidRPr="00FD3151">
        <w:rPr>
          <w:rFonts w:ascii="Times New Roman" w:hAnsi="Times New Roman"/>
          <w:color w:val="000000"/>
          <w:sz w:val="20"/>
          <w:szCs w:val="20"/>
          <w:shd w:val="clear" w:color="auto" w:fill="FFFFFF"/>
        </w:rPr>
        <w:t>п.Яснэг – филиал МАУК «СРДК». В сфере культуры.</w:t>
      </w:r>
    </w:p>
    <w:p w:rsidR="00FD3151" w:rsidRPr="00FD3151" w:rsidRDefault="00FD3151" w:rsidP="00FD3151">
      <w:pPr>
        <w:autoSpaceDE w:val="0"/>
        <w:autoSpaceDN w:val="0"/>
        <w:adjustRightInd w:val="0"/>
        <w:spacing w:after="0" w:line="240" w:lineRule="auto"/>
        <w:ind w:firstLine="709"/>
        <w:jc w:val="both"/>
        <w:rPr>
          <w:rFonts w:ascii="Times New Roman" w:hAnsi="Times New Roman"/>
          <w:sz w:val="20"/>
          <w:szCs w:val="20"/>
        </w:rPr>
      </w:pPr>
      <w:r w:rsidRPr="00FD3151">
        <w:rPr>
          <w:rFonts w:ascii="Times New Roman" w:hAnsi="Times New Roman"/>
          <w:sz w:val="20"/>
          <w:szCs w:val="20"/>
        </w:rPr>
        <w:t>- Установка и замена ламп уличного освещения на территории п.Кемъяр. В сфере благоустройства.</w:t>
      </w:r>
    </w:p>
    <w:p w:rsidR="00FD3151" w:rsidRPr="00FD3151" w:rsidRDefault="00FD3151" w:rsidP="00FD3151">
      <w:pPr>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FD3151">
        <w:rPr>
          <w:rFonts w:ascii="Times New Roman" w:hAnsi="Times New Roman"/>
          <w:sz w:val="20"/>
          <w:szCs w:val="20"/>
        </w:rPr>
        <w:t xml:space="preserve">К сожалению, ни один из указанных проектов не был одобрен. Однако </w:t>
      </w:r>
      <w:r w:rsidRPr="00FD3151">
        <w:rPr>
          <w:rFonts w:ascii="Times New Roman" w:hAnsi="Times New Roman"/>
          <w:color w:val="000000"/>
          <w:sz w:val="20"/>
          <w:szCs w:val="20"/>
          <w:shd w:val="clear" w:color="auto" w:fill="FFFFFF"/>
        </w:rPr>
        <w:t>ООО «Сыктывдинская тепловая компания» самостоятельно провела холодное водоснабжение по ул.Ленина в п.Яснэг,  управление культуры организовало обустройство входной группы в здание Дома культуры, а совместными усилиями осуществили его покраску.</w:t>
      </w:r>
    </w:p>
    <w:p w:rsidR="00FD3151" w:rsidRPr="00FD3151" w:rsidRDefault="00FD3151" w:rsidP="00FD3151">
      <w:pPr>
        <w:spacing w:after="0" w:line="240" w:lineRule="auto"/>
        <w:jc w:val="center"/>
        <w:outlineLvl w:val="0"/>
        <w:rPr>
          <w:rFonts w:ascii="Times New Roman" w:hAnsi="Times New Roman"/>
          <w:sz w:val="20"/>
          <w:szCs w:val="20"/>
        </w:rPr>
      </w:pPr>
      <w:r w:rsidRPr="00FD3151">
        <w:rPr>
          <w:rFonts w:ascii="Times New Roman" w:hAnsi="Times New Roman"/>
          <w:sz w:val="20"/>
          <w:szCs w:val="20"/>
        </w:rPr>
        <w:t>7. Дороги</w:t>
      </w:r>
    </w:p>
    <w:p w:rsidR="00FD3151" w:rsidRPr="00FD3151" w:rsidRDefault="00FD3151" w:rsidP="00FD3151">
      <w:pPr>
        <w:spacing w:after="0" w:line="240" w:lineRule="auto"/>
        <w:jc w:val="center"/>
        <w:outlineLvl w:val="0"/>
        <w:rPr>
          <w:rFonts w:ascii="Times New Roman" w:hAnsi="Times New Roman"/>
          <w:sz w:val="20"/>
          <w:szCs w:val="20"/>
        </w:rPr>
      </w:pPr>
    </w:p>
    <w:p w:rsidR="00FD3151" w:rsidRPr="00FD3151" w:rsidRDefault="00FD3151" w:rsidP="00FD3151">
      <w:pPr>
        <w:spacing w:after="0" w:line="240" w:lineRule="auto"/>
        <w:ind w:firstLine="709"/>
        <w:jc w:val="both"/>
        <w:rPr>
          <w:rFonts w:ascii="Times New Roman" w:hAnsi="Times New Roman"/>
          <w:bCs/>
          <w:sz w:val="20"/>
          <w:szCs w:val="20"/>
        </w:rPr>
      </w:pPr>
      <w:r w:rsidRPr="00FD3151">
        <w:rPr>
          <w:rFonts w:ascii="Times New Roman" w:hAnsi="Times New Roman"/>
          <w:sz w:val="20"/>
          <w:szCs w:val="20"/>
        </w:rPr>
        <w:t xml:space="preserve">В 2024 году полномочия по содержанию </w:t>
      </w:r>
      <w:r w:rsidRPr="00FD3151">
        <w:rPr>
          <w:rFonts w:ascii="Times New Roman" w:hAnsi="Times New Roman"/>
          <w:bCs/>
          <w:sz w:val="20"/>
          <w:szCs w:val="20"/>
        </w:rPr>
        <w:t>автомобильных дорог общего пользования местного значения  «пст. Яснэг – пст.Кемьяр (от а/д Краснозатонский – Нювчим – Яснэг)» 20 км., «пст.Кемьяр – пст. Мет-Устье» 4 км., «Подъезд к пст. Яснэг (от а/д м.Мыргаиб – с.Ыб – м.Волокул) (включая понтонный мост через переправу р. Сысола)» 4,268 км.,</w:t>
      </w:r>
      <w:r w:rsidRPr="00FD3151">
        <w:rPr>
          <w:rFonts w:ascii="Times New Roman" w:hAnsi="Times New Roman"/>
          <w:sz w:val="20"/>
          <w:szCs w:val="20"/>
        </w:rPr>
        <w:t xml:space="preserve"> «По пст. Яснэг» 1,901 км.», а также улично-дорожной сети реализовывались администрацией сельского поселения «Яснэг». В рамках исполнения указанных полномочий осуществлялась очистка дорожного полотна от снега в зимний период, грейдирование (профилирование) автомобильных дорог в летний период. </w:t>
      </w:r>
      <w:r w:rsidRPr="00FD3151">
        <w:rPr>
          <w:rFonts w:ascii="Times New Roman" w:hAnsi="Times New Roman"/>
          <w:bCs/>
          <w:sz w:val="20"/>
          <w:szCs w:val="20"/>
        </w:rPr>
        <w:t xml:space="preserve">Осуществлялась охрана и содержание понтонного моста (в том числе роспуск и наводка моста). Во время половодья администрацией сельского поселения «Яснэг», с привлечением работников ГАУ «Спас-Коми», осуществлялась бесплатная перевозка людей через реку Сысола к рейсовому автобусу. </w:t>
      </w:r>
    </w:p>
    <w:p w:rsidR="00FD3151" w:rsidRPr="00FD3151" w:rsidRDefault="00FD3151" w:rsidP="00FD3151">
      <w:pPr>
        <w:spacing w:after="0" w:line="240" w:lineRule="auto"/>
        <w:ind w:firstLine="709"/>
        <w:jc w:val="both"/>
        <w:rPr>
          <w:rFonts w:ascii="Times New Roman" w:hAnsi="Times New Roman"/>
          <w:bCs/>
          <w:sz w:val="20"/>
          <w:szCs w:val="20"/>
        </w:rPr>
      </w:pPr>
      <w:r w:rsidRPr="00FD3151">
        <w:rPr>
          <w:rFonts w:ascii="Times New Roman" w:hAnsi="Times New Roman"/>
          <w:bCs/>
          <w:sz w:val="20"/>
          <w:szCs w:val="20"/>
        </w:rPr>
        <w:t xml:space="preserve">В 2024 году проведены ремонты мостов (замена настилов): </w:t>
      </w:r>
      <w:r w:rsidRPr="00FD3151">
        <w:rPr>
          <w:rFonts w:ascii="Times New Roman" w:hAnsi="Times New Roman"/>
          <w:color w:val="000000"/>
          <w:sz w:val="20"/>
          <w:szCs w:val="20"/>
        </w:rPr>
        <w:t>на автомобильной дороге «Подъезд к пст.Яснэг (от а/д м.Мыргаиб-с.Ыб-м.Волокул)» в районе п.Яснэг и на ул. Школьный переулок п.Яснэг.</w:t>
      </w:r>
      <w:r w:rsidRPr="00FD3151">
        <w:rPr>
          <w:rFonts w:ascii="Times New Roman" w:hAnsi="Times New Roman"/>
          <w:bCs/>
          <w:sz w:val="20"/>
          <w:szCs w:val="20"/>
        </w:rPr>
        <w:t xml:space="preserve"> Отдельно хочется отметить Котикова Александра Ивановича, который принимал участие в ремонте моста на улице Школьный переулок.</w:t>
      </w:r>
    </w:p>
    <w:p w:rsidR="00FD3151" w:rsidRPr="00FD3151" w:rsidRDefault="00FD3151" w:rsidP="00FD3151">
      <w:pPr>
        <w:spacing w:after="0" w:line="240" w:lineRule="auto"/>
        <w:ind w:firstLine="709"/>
        <w:jc w:val="both"/>
        <w:rPr>
          <w:rFonts w:ascii="Times New Roman" w:hAnsi="Times New Roman"/>
          <w:bCs/>
          <w:sz w:val="20"/>
          <w:szCs w:val="20"/>
        </w:rPr>
      </w:pPr>
      <w:r w:rsidRPr="00FD3151">
        <w:rPr>
          <w:rFonts w:ascii="Times New Roman" w:hAnsi="Times New Roman"/>
          <w:bCs/>
          <w:sz w:val="20"/>
          <w:szCs w:val="20"/>
        </w:rPr>
        <w:t>В рамках социального партнерства организациями осуществлялась безвозмездная помощь:</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bCs/>
          <w:sz w:val="20"/>
          <w:szCs w:val="20"/>
        </w:rPr>
        <w:t xml:space="preserve">ООО «Ясполес» и ИП Гриценко М.Ю. </w:t>
      </w:r>
      <w:r w:rsidRPr="00FD3151">
        <w:rPr>
          <w:rFonts w:ascii="Times New Roman" w:hAnsi="Times New Roman"/>
          <w:sz w:val="20"/>
          <w:szCs w:val="20"/>
        </w:rPr>
        <w:t>предоставляли технику и пиломатериалы для ремонта мостов.</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bCs/>
          <w:sz w:val="20"/>
          <w:szCs w:val="20"/>
        </w:rPr>
        <w:t xml:space="preserve">ООО «Комилесхолдинг» осуществлял грейдирование и очистку от снега </w:t>
      </w:r>
      <w:r w:rsidRPr="00FD3151">
        <w:rPr>
          <w:rFonts w:ascii="Times New Roman" w:hAnsi="Times New Roman"/>
          <w:sz w:val="20"/>
          <w:szCs w:val="20"/>
        </w:rPr>
        <w:t>улично-дорожной сети п. Кемъяр</w:t>
      </w:r>
      <w:r w:rsidRPr="00FD3151">
        <w:rPr>
          <w:rFonts w:ascii="Times New Roman" w:hAnsi="Times New Roman"/>
          <w:bCs/>
          <w:sz w:val="20"/>
          <w:szCs w:val="20"/>
        </w:rPr>
        <w:t xml:space="preserve"> и дороги </w:t>
      </w:r>
      <w:r w:rsidRPr="00FD3151">
        <w:rPr>
          <w:rFonts w:ascii="Times New Roman" w:hAnsi="Times New Roman"/>
          <w:sz w:val="20"/>
          <w:szCs w:val="20"/>
        </w:rPr>
        <w:t xml:space="preserve">«пст. Яснэг – пст. Кемьяр (от а/д Краснозатонский – Нювчим – Яснэг)». </w:t>
      </w:r>
    </w:p>
    <w:p w:rsidR="00FD3151" w:rsidRDefault="00FD3151" w:rsidP="00FD3151">
      <w:pPr>
        <w:spacing w:after="0" w:line="240" w:lineRule="auto"/>
        <w:ind w:firstLine="709"/>
        <w:jc w:val="both"/>
        <w:rPr>
          <w:rFonts w:ascii="Times New Roman" w:hAnsi="Times New Roman"/>
          <w:bCs/>
          <w:sz w:val="20"/>
          <w:szCs w:val="20"/>
        </w:rPr>
      </w:pPr>
      <w:r w:rsidRPr="00FD3151">
        <w:rPr>
          <w:rFonts w:ascii="Times New Roman" w:hAnsi="Times New Roman"/>
          <w:bCs/>
          <w:sz w:val="20"/>
          <w:szCs w:val="20"/>
        </w:rPr>
        <w:t>ООО «Альфа» осуществило отсыпку улиц Рабочая, Октябрьская, Юбилейная п.Яснэг.</w:t>
      </w:r>
    </w:p>
    <w:p w:rsidR="007B3244" w:rsidRPr="00FD3151" w:rsidRDefault="007B3244" w:rsidP="00FD3151">
      <w:pPr>
        <w:spacing w:after="0" w:line="240" w:lineRule="auto"/>
        <w:ind w:firstLine="709"/>
        <w:jc w:val="both"/>
        <w:rPr>
          <w:rFonts w:ascii="Times New Roman" w:hAnsi="Times New Roman"/>
          <w:sz w:val="20"/>
          <w:szCs w:val="20"/>
          <w:highlight w:val="yellow"/>
        </w:rPr>
      </w:pPr>
    </w:p>
    <w:p w:rsidR="00FD3151" w:rsidRPr="00FD3151" w:rsidRDefault="00FD3151" w:rsidP="00FD3151">
      <w:pPr>
        <w:spacing w:after="0" w:line="240" w:lineRule="auto"/>
        <w:jc w:val="center"/>
        <w:outlineLvl w:val="0"/>
        <w:rPr>
          <w:rFonts w:ascii="Times New Roman" w:hAnsi="Times New Roman"/>
          <w:sz w:val="20"/>
          <w:szCs w:val="20"/>
        </w:rPr>
      </w:pPr>
      <w:r w:rsidRPr="00FD3151">
        <w:rPr>
          <w:rFonts w:ascii="Times New Roman" w:hAnsi="Times New Roman"/>
          <w:sz w:val="20"/>
          <w:szCs w:val="20"/>
        </w:rPr>
        <w:t xml:space="preserve">8. Недвижимость </w:t>
      </w:r>
    </w:p>
    <w:p w:rsidR="00FD3151" w:rsidRPr="00FD3151" w:rsidRDefault="00FD3151" w:rsidP="00FD3151">
      <w:pPr>
        <w:spacing w:after="0" w:line="240" w:lineRule="auto"/>
        <w:jc w:val="center"/>
        <w:outlineLvl w:val="0"/>
        <w:rPr>
          <w:rFonts w:ascii="Times New Roman" w:hAnsi="Times New Roman"/>
          <w:sz w:val="20"/>
          <w:szCs w:val="20"/>
        </w:rPr>
      </w:pPr>
    </w:p>
    <w:p w:rsidR="00FD3151" w:rsidRPr="00FD3151" w:rsidRDefault="00FD3151" w:rsidP="00FD3151">
      <w:pPr>
        <w:spacing w:after="0" w:line="240" w:lineRule="auto"/>
        <w:ind w:firstLine="567"/>
        <w:jc w:val="both"/>
        <w:rPr>
          <w:rFonts w:ascii="Times New Roman" w:hAnsi="Times New Roman"/>
          <w:sz w:val="20"/>
          <w:szCs w:val="20"/>
        </w:rPr>
      </w:pPr>
      <w:r w:rsidRPr="00FD3151">
        <w:rPr>
          <w:rFonts w:ascii="Times New Roman" w:hAnsi="Times New Roman"/>
          <w:sz w:val="20"/>
          <w:szCs w:val="20"/>
        </w:rPr>
        <w:t xml:space="preserve">     В 2024  году в приватизации жители не участвовали.</w:t>
      </w:r>
    </w:p>
    <w:p w:rsidR="00FD3151" w:rsidRPr="00FD3151" w:rsidRDefault="00FD3151" w:rsidP="00FD3151">
      <w:pPr>
        <w:spacing w:after="0" w:line="240" w:lineRule="auto"/>
        <w:ind w:firstLine="567"/>
        <w:jc w:val="both"/>
        <w:rPr>
          <w:rFonts w:ascii="Times New Roman" w:hAnsi="Times New Roman"/>
          <w:sz w:val="20"/>
          <w:szCs w:val="20"/>
        </w:rPr>
      </w:pPr>
      <w:r w:rsidRPr="00FD3151">
        <w:rPr>
          <w:rFonts w:ascii="Times New Roman" w:hAnsi="Times New Roman"/>
          <w:sz w:val="20"/>
          <w:szCs w:val="20"/>
        </w:rPr>
        <w:t xml:space="preserve">     На ремонт кровли 1 квартиры были выделены: кровельное  железо и саморезы. </w:t>
      </w:r>
    </w:p>
    <w:p w:rsidR="00FD3151" w:rsidRPr="00FD3151" w:rsidRDefault="00FD3151" w:rsidP="00FD3151">
      <w:pPr>
        <w:spacing w:after="0" w:line="240" w:lineRule="auto"/>
        <w:ind w:firstLine="567"/>
        <w:jc w:val="both"/>
        <w:rPr>
          <w:rFonts w:ascii="Times New Roman" w:hAnsi="Times New Roman"/>
          <w:sz w:val="20"/>
          <w:szCs w:val="20"/>
        </w:rPr>
      </w:pPr>
      <w:r w:rsidRPr="00FD3151">
        <w:rPr>
          <w:rFonts w:ascii="Times New Roman" w:hAnsi="Times New Roman"/>
          <w:sz w:val="20"/>
          <w:szCs w:val="20"/>
        </w:rPr>
        <w:t xml:space="preserve">     На средства, перечисленные нанимателями квартир за наем муниципального имущества, весной 2025 года будет приобретено кровельное железо.</w:t>
      </w:r>
    </w:p>
    <w:p w:rsidR="00FD3151" w:rsidRPr="00FD3151" w:rsidRDefault="00FD3151" w:rsidP="00FD3151">
      <w:pPr>
        <w:spacing w:after="0" w:line="240" w:lineRule="auto"/>
        <w:jc w:val="center"/>
        <w:rPr>
          <w:rFonts w:ascii="Times New Roman" w:hAnsi="Times New Roman"/>
          <w:sz w:val="20"/>
          <w:szCs w:val="20"/>
          <w:highlight w:val="yellow"/>
        </w:rPr>
      </w:pPr>
    </w:p>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t>9. Благоустройство</w:t>
      </w:r>
    </w:p>
    <w:p w:rsidR="00FD3151" w:rsidRPr="00FD3151" w:rsidRDefault="00FD3151" w:rsidP="00FD3151">
      <w:pPr>
        <w:spacing w:after="0" w:line="240" w:lineRule="auto"/>
        <w:jc w:val="center"/>
        <w:rPr>
          <w:rFonts w:ascii="Times New Roman" w:hAnsi="Times New Roman"/>
          <w:sz w:val="20"/>
          <w:szCs w:val="20"/>
        </w:rPr>
      </w:pPr>
    </w:p>
    <w:p w:rsidR="00FD3151" w:rsidRPr="00FD3151" w:rsidRDefault="00FD3151" w:rsidP="00FD3151">
      <w:pPr>
        <w:spacing w:after="0" w:line="240" w:lineRule="auto"/>
        <w:ind w:firstLine="709"/>
        <w:jc w:val="both"/>
        <w:rPr>
          <w:rFonts w:ascii="Times New Roman" w:hAnsi="Times New Roman"/>
          <w:color w:val="000000"/>
          <w:sz w:val="20"/>
          <w:szCs w:val="20"/>
          <w:shd w:val="clear" w:color="auto" w:fill="FFFFFF"/>
        </w:rPr>
      </w:pPr>
      <w:r w:rsidRPr="00FD3151">
        <w:rPr>
          <w:rFonts w:ascii="Times New Roman" w:hAnsi="Times New Roman"/>
          <w:color w:val="000000"/>
          <w:sz w:val="20"/>
          <w:szCs w:val="20"/>
          <w:shd w:val="clear" w:color="auto" w:fill="FFFFFF"/>
        </w:rPr>
        <w:t>В 2024 году в рамках Соглашения о социально – экономическом сотрудничестве между Правительством Республики Коми и АО «Монди СЛПК» администрация сельского поселения «Яснэг» реализовала проект по созданию временных рабочих мест в сельском поселении «Яснэг».</w:t>
      </w:r>
      <w:r w:rsidRPr="00FD3151">
        <w:rPr>
          <w:rFonts w:ascii="Times New Roman" w:hAnsi="Times New Roman"/>
          <w:color w:val="000000"/>
          <w:sz w:val="20"/>
          <w:szCs w:val="20"/>
        </w:rPr>
        <w:t xml:space="preserve"> </w:t>
      </w:r>
      <w:r w:rsidRPr="00FD3151">
        <w:rPr>
          <w:rFonts w:ascii="Times New Roman" w:hAnsi="Times New Roman"/>
          <w:color w:val="000000"/>
          <w:sz w:val="20"/>
          <w:szCs w:val="20"/>
          <w:shd w:val="clear" w:color="auto" w:fill="FFFFFF"/>
        </w:rPr>
        <w:t xml:space="preserve">Для реализации данного проекта было выделено 360,00 тысяч рублей. За счет этих средств были трудоустроены безработные, арендована техника. Рабочие осуществляли благоустройство территории по ул. Ленина п.Яснэг. Самосвалы привлекались для вывоза мусора. </w:t>
      </w:r>
    </w:p>
    <w:p w:rsidR="00FD3151" w:rsidRPr="00FD3151" w:rsidRDefault="00FD3151" w:rsidP="00FD3151">
      <w:pPr>
        <w:spacing w:after="0" w:line="240" w:lineRule="auto"/>
        <w:ind w:firstLine="709"/>
        <w:jc w:val="both"/>
        <w:rPr>
          <w:rFonts w:ascii="Times New Roman" w:hAnsi="Times New Roman"/>
          <w:sz w:val="20"/>
          <w:szCs w:val="20"/>
        </w:rPr>
      </w:pPr>
      <w:r w:rsidRPr="00FD3151">
        <w:rPr>
          <w:rFonts w:ascii="Times New Roman" w:hAnsi="Times New Roman"/>
          <w:sz w:val="20"/>
          <w:szCs w:val="20"/>
        </w:rPr>
        <w:t xml:space="preserve">Проведены субботники, как на территории поселков, так и на территории кладбищ. Оборудована волейбольная площадка на ул.Строительная п.Яснэг. С помощью ИП Гриценко М.Ю. была установлена елка. Инициативные жители украсили прилегающую территорию снежными фигурами. С целью систематической уборки контейнерных площадок, улиц, остановки, детских площадок ежемесячно принимаются на общественные работы по договору с ГУ «ЦЗН Сыктывдинского района» безработные граждане. </w:t>
      </w:r>
    </w:p>
    <w:p w:rsidR="00FD3151" w:rsidRPr="00FD3151" w:rsidRDefault="00FD3151" w:rsidP="00FD3151">
      <w:pPr>
        <w:spacing w:after="0" w:line="240" w:lineRule="auto"/>
        <w:ind w:firstLine="709"/>
        <w:jc w:val="both"/>
        <w:rPr>
          <w:rFonts w:ascii="Times New Roman" w:hAnsi="Times New Roman"/>
          <w:sz w:val="20"/>
          <w:szCs w:val="20"/>
        </w:rPr>
      </w:pPr>
    </w:p>
    <w:p w:rsidR="00FD3151" w:rsidRPr="00FD3151" w:rsidRDefault="00FD3151" w:rsidP="00FD3151">
      <w:pPr>
        <w:spacing w:after="0" w:line="240" w:lineRule="auto"/>
        <w:ind w:firstLine="709"/>
        <w:jc w:val="center"/>
        <w:rPr>
          <w:rFonts w:ascii="Times New Roman" w:hAnsi="Times New Roman"/>
          <w:sz w:val="20"/>
          <w:szCs w:val="20"/>
        </w:rPr>
      </w:pPr>
      <w:r w:rsidRPr="00FD3151">
        <w:rPr>
          <w:rFonts w:ascii="Times New Roman" w:hAnsi="Times New Roman"/>
          <w:sz w:val="20"/>
          <w:szCs w:val="20"/>
        </w:rPr>
        <w:t>10. Выборы – 2024</w:t>
      </w:r>
    </w:p>
    <w:p w:rsidR="00FD3151" w:rsidRPr="00FD3151" w:rsidRDefault="00FD3151" w:rsidP="00FD3151">
      <w:pPr>
        <w:spacing w:after="0" w:line="240" w:lineRule="auto"/>
        <w:ind w:firstLine="709"/>
        <w:jc w:val="both"/>
        <w:rPr>
          <w:rFonts w:ascii="Times New Roman" w:hAnsi="Times New Roman"/>
          <w:sz w:val="20"/>
          <w:szCs w:val="20"/>
        </w:rPr>
      </w:pPr>
    </w:p>
    <w:p w:rsidR="00FD3151" w:rsidRDefault="00FD3151" w:rsidP="00FD3151">
      <w:pPr>
        <w:spacing w:after="0" w:line="240" w:lineRule="auto"/>
        <w:ind w:firstLine="709"/>
        <w:jc w:val="both"/>
        <w:rPr>
          <w:rStyle w:val="vkitposttextroot--jrdml"/>
          <w:rFonts w:ascii="Times New Roman" w:hAnsi="Times New Roman"/>
          <w:sz w:val="20"/>
          <w:szCs w:val="20"/>
        </w:rPr>
      </w:pPr>
      <w:r w:rsidRPr="00FD3151">
        <w:rPr>
          <w:rFonts w:ascii="Times New Roman" w:hAnsi="Times New Roman"/>
          <w:sz w:val="20"/>
          <w:szCs w:val="20"/>
        </w:rPr>
        <w:t xml:space="preserve">С 15 по 17 марта 2024 года состоялись выборы президента Российской Федерации.  На территории сельского поселения «Яснэг» работу проводила </w:t>
      </w:r>
      <w:r w:rsidRPr="00FD3151">
        <w:rPr>
          <w:rStyle w:val="vkitposttextroot--jrdml"/>
          <w:rFonts w:ascii="Times New Roman" w:hAnsi="Times New Roman"/>
          <w:sz w:val="20"/>
          <w:szCs w:val="20"/>
        </w:rPr>
        <w:t xml:space="preserve">УИК № 461. Каждому жителю была предоставлена возможность  отдать свой голос за одного из кандидатов в президенты страны. </w:t>
      </w:r>
    </w:p>
    <w:p w:rsidR="007B3244" w:rsidRPr="00FD3151" w:rsidRDefault="007B3244" w:rsidP="00FD3151">
      <w:pPr>
        <w:spacing w:after="0" w:line="240" w:lineRule="auto"/>
        <w:ind w:firstLine="709"/>
        <w:jc w:val="both"/>
        <w:rPr>
          <w:rStyle w:val="vkitposttextroot--jrdml"/>
          <w:rFonts w:ascii="Times New Roman" w:hAnsi="Times New Roman"/>
          <w:sz w:val="20"/>
          <w:szCs w:val="20"/>
        </w:rPr>
      </w:pPr>
    </w:p>
    <w:p w:rsidR="00FD3151" w:rsidRDefault="00FD3151" w:rsidP="00FD3151">
      <w:pPr>
        <w:spacing w:after="0" w:line="240" w:lineRule="auto"/>
        <w:ind w:firstLine="709"/>
        <w:jc w:val="center"/>
        <w:rPr>
          <w:rStyle w:val="vkitposttextroot--jrdml"/>
          <w:rFonts w:ascii="Times New Roman" w:hAnsi="Times New Roman"/>
          <w:sz w:val="20"/>
          <w:szCs w:val="20"/>
        </w:rPr>
      </w:pPr>
      <w:r w:rsidRPr="00FD3151">
        <w:rPr>
          <w:rStyle w:val="vkitposttextroot--jrdml"/>
          <w:rFonts w:ascii="Times New Roman" w:hAnsi="Times New Roman"/>
          <w:sz w:val="20"/>
          <w:szCs w:val="20"/>
        </w:rPr>
        <w:t>11. Культурно-массовые мероприятия</w:t>
      </w:r>
    </w:p>
    <w:p w:rsidR="007B3244" w:rsidRPr="00FD3151" w:rsidRDefault="007B3244" w:rsidP="00FD3151">
      <w:pPr>
        <w:spacing w:after="0" w:line="240" w:lineRule="auto"/>
        <w:ind w:firstLine="709"/>
        <w:jc w:val="center"/>
        <w:rPr>
          <w:rStyle w:val="vkitposttextroot--jrdml"/>
          <w:rFonts w:ascii="Times New Roman" w:hAnsi="Times New Roman"/>
          <w:sz w:val="20"/>
          <w:szCs w:val="20"/>
        </w:rPr>
      </w:pPr>
    </w:p>
    <w:p w:rsidR="00FD3151" w:rsidRPr="00FD3151" w:rsidRDefault="00FD3151" w:rsidP="00FD3151">
      <w:pPr>
        <w:spacing w:after="0" w:line="240" w:lineRule="auto"/>
        <w:ind w:firstLine="709"/>
        <w:jc w:val="both"/>
        <w:rPr>
          <w:rStyle w:val="vkitposttextroot--jrdml"/>
          <w:rFonts w:ascii="Times New Roman" w:hAnsi="Times New Roman"/>
          <w:sz w:val="20"/>
          <w:szCs w:val="20"/>
        </w:rPr>
      </w:pPr>
      <w:r w:rsidRPr="00FD3151">
        <w:rPr>
          <w:rStyle w:val="vkitposttextroot--jrdml"/>
          <w:rFonts w:ascii="Times New Roman" w:hAnsi="Times New Roman"/>
          <w:sz w:val="20"/>
          <w:szCs w:val="20"/>
        </w:rPr>
        <w:t xml:space="preserve">Работники администрации сельского поселения «Яснэг» участвуют в культурно-массовых мероприятиях сельского поселения. </w:t>
      </w:r>
    </w:p>
    <w:p w:rsidR="00FD3151" w:rsidRPr="00FD3151" w:rsidRDefault="00FD3151" w:rsidP="00FD3151">
      <w:pPr>
        <w:spacing w:after="0" w:line="240" w:lineRule="auto"/>
        <w:ind w:firstLine="709"/>
        <w:jc w:val="both"/>
        <w:rPr>
          <w:rFonts w:ascii="Times New Roman" w:eastAsia="Times New Roman" w:hAnsi="Times New Roman"/>
          <w:sz w:val="20"/>
          <w:szCs w:val="20"/>
          <w:lang w:eastAsia="ru-RU"/>
        </w:rPr>
      </w:pPr>
      <w:r w:rsidRPr="00FD3151">
        <w:rPr>
          <w:rFonts w:ascii="Times New Roman" w:eastAsia="Times New Roman" w:hAnsi="Times New Roman"/>
          <w:sz w:val="20"/>
          <w:szCs w:val="20"/>
          <w:lang w:eastAsia="ru-RU"/>
        </w:rPr>
        <w:t>17 августа жители поселка Яснэг собрались вместе на праздничной программе, посвящённой 75-летию со дня основания посёлка. С юбилеем сельчан поздравили депутат Государственного Совета Республики Коми Степан Чураков и глава сельского поселения «Яснэг» Александр Давыдов. В ходе яркой развлекательной программы жители и гости посёлка посмотрели на выступления творческих коллективов и юных артистов, приняли участие в спортивных состязаниях, посетили ярмарку и угостились вкусной кашей с горячим чаем.</w:t>
      </w:r>
    </w:p>
    <w:p w:rsidR="00FD3151" w:rsidRPr="00FD3151" w:rsidRDefault="00FD3151" w:rsidP="00FD3151">
      <w:pPr>
        <w:spacing w:after="0" w:line="240" w:lineRule="auto"/>
        <w:ind w:firstLine="709"/>
        <w:jc w:val="both"/>
        <w:rPr>
          <w:rFonts w:ascii="Times New Roman" w:eastAsia="Times New Roman" w:hAnsi="Times New Roman"/>
          <w:sz w:val="20"/>
          <w:szCs w:val="20"/>
          <w:lang w:eastAsia="ru-RU"/>
        </w:rPr>
      </w:pPr>
      <w:r w:rsidRPr="00FD3151">
        <w:rPr>
          <w:rFonts w:ascii="Times New Roman" w:eastAsia="Times New Roman" w:hAnsi="Times New Roman"/>
          <w:sz w:val="20"/>
          <w:szCs w:val="20"/>
          <w:lang w:eastAsia="ru-RU"/>
        </w:rPr>
        <w:t>20 сентября 2024 года вблизи посёлка Яснэг прошло уникальное мероприятие – Первый в Республике Коми Чемпионат по сбору грибов «Грибной охотник». Инициатором чемпионата выступило наше Минприроды, а спонсорскую поддержку оказало АО «Воркутауголь».</w:t>
      </w:r>
    </w:p>
    <w:p w:rsidR="00FD3151" w:rsidRPr="00FD3151" w:rsidRDefault="00FD3151" w:rsidP="00FD3151">
      <w:pPr>
        <w:spacing w:after="0" w:line="240" w:lineRule="auto"/>
        <w:ind w:firstLine="709"/>
        <w:jc w:val="both"/>
        <w:rPr>
          <w:rFonts w:ascii="Times New Roman" w:eastAsia="Times New Roman" w:hAnsi="Times New Roman"/>
          <w:sz w:val="20"/>
          <w:szCs w:val="20"/>
          <w:lang w:eastAsia="ru-RU"/>
        </w:rPr>
      </w:pPr>
      <w:r w:rsidRPr="00FD3151">
        <w:rPr>
          <w:rFonts w:ascii="Times New Roman" w:eastAsia="Times New Roman" w:hAnsi="Times New Roman"/>
          <w:sz w:val="20"/>
          <w:szCs w:val="20"/>
          <w:lang w:eastAsia="ru-RU"/>
        </w:rPr>
        <w:t>Участие в необычных соревнованиях приняли более 100 человек. Среди них – семейные и трудовые коллективы, команды от общественных организаций, а также группы заядлых грибников и любителей активного отдыха. Дал старт сбору грибов Глава Республики Коми Владимир Викторович Уйба. Участников встретили музыкой и народными песнями, которые подняли всем настроение в дождливую погоду. Также была организована культурно-развлекательная программа, в ходе которой все желающие могли посетить мастер-классы и сыграть в коми народные забавы. В номинации «Командное первенство» первое место заняла семья Трофимовых из п.Яснэг. В номинации «Командное первенство» для трудовых коллективов лидерами стал коллектив АО «ВоркутаУголь».</w:t>
      </w:r>
    </w:p>
    <w:p w:rsidR="00FD3151" w:rsidRPr="00FD3151" w:rsidRDefault="00FD3151" w:rsidP="00FD3151">
      <w:pPr>
        <w:spacing w:after="0" w:line="240" w:lineRule="auto"/>
        <w:ind w:firstLine="709"/>
        <w:jc w:val="both"/>
        <w:rPr>
          <w:rFonts w:ascii="Times New Roman" w:eastAsia="Times New Roman" w:hAnsi="Times New Roman"/>
          <w:sz w:val="20"/>
          <w:szCs w:val="20"/>
          <w:lang w:eastAsia="ru-RU"/>
        </w:rPr>
      </w:pPr>
    </w:p>
    <w:p w:rsidR="00FD3151" w:rsidRPr="00FD3151" w:rsidRDefault="00FD3151" w:rsidP="00FD3151">
      <w:pPr>
        <w:spacing w:after="0" w:line="240" w:lineRule="auto"/>
        <w:jc w:val="center"/>
        <w:rPr>
          <w:rFonts w:ascii="Times New Roman" w:hAnsi="Times New Roman"/>
          <w:sz w:val="20"/>
          <w:szCs w:val="20"/>
        </w:rPr>
      </w:pPr>
      <w:r w:rsidRPr="00FD3151">
        <w:rPr>
          <w:rFonts w:ascii="Times New Roman" w:hAnsi="Times New Roman"/>
          <w:sz w:val="20"/>
          <w:szCs w:val="20"/>
        </w:rPr>
        <w:t>12. Пожарная безопасность</w:t>
      </w:r>
    </w:p>
    <w:p w:rsidR="00FD3151" w:rsidRPr="00FD3151" w:rsidRDefault="00FD3151" w:rsidP="00FD3151">
      <w:pPr>
        <w:spacing w:after="0" w:line="240" w:lineRule="auto"/>
        <w:jc w:val="center"/>
        <w:rPr>
          <w:rFonts w:ascii="Times New Roman" w:hAnsi="Times New Roman"/>
          <w:sz w:val="20"/>
          <w:szCs w:val="20"/>
        </w:rPr>
      </w:pPr>
    </w:p>
    <w:p w:rsidR="00FD3151" w:rsidRPr="00FD3151" w:rsidRDefault="00FD3151" w:rsidP="00FD3151">
      <w:pPr>
        <w:spacing w:after="0" w:line="240" w:lineRule="auto"/>
        <w:ind w:firstLine="709"/>
        <w:jc w:val="both"/>
        <w:rPr>
          <w:rFonts w:ascii="Times New Roman" w:hAnsi="Times New Roman"/>
          <w:kern w:val="16"/>
          <w:sz w:val="20"/>
          <w:szCs w:val="20"/>
        </w:rPr>
      </w:pPr>
      <w:r w:rsidRPr="00FD3151">
        <w:rPr>
          <w:rFonts w:ascii="Times New Roman" w:hAnsi="Times New Roman"/>
          <w:sz w:val="20"/>
          <w:szCs w:val="20"/>
        </w:rPr>
        <w:t xml:space="preserve">На территории сельского поселения «Яснэг» размещен ОП -1 ПЧ-118 отряда ППС РК №11 ГКУ РК «Управление противопожарной службы и гражданской защиты». Благодаря оперативности и профессионализму пожарных пожары ликвидируются быстро, что помогает избежать значительных ущербов. Кроме этого, в п.Кемъяр осуществляет деятельность добровольная пожарная дружина, в распоряжение которой передана мотопомпа с пожарными рукавами.  В 2024 году для ДПД было приобретено следующее имущество: зажим рукавный ЗПР-80, задержка рукавная ЗР-80, лестница палка пожарная металлическая ЛМП, ключ К-150, ключ К-80 спасательная веревка ВПС-30 (в сумке). Выдано 634 памятки («Газ в квартире», «О требованиях пожарной безопасности в весенне-летний пожароопасный период», «Берегите дом и тепло в нем», «Требование пожарной безопасности при эксплуатации печей и электроприборов», «О мерах пожарной безопасности в жилых домах», «Как вести себя при пожаре»). </w:t>
      </w:r>
      <w:r w:rsidRPr="00FD3151">
        <w:rPr>
          <w:rFonts w:ascii="Times New Roman" w:hAnsi="Times New Roman"/>
          <w:kern w:val="16"/>
          <w:sz w:val="20"/>
          <w:szCs w:val="20"/>
        </w:rPr>
        <w:t xml:space="preserve">Работниками администрации сельского поселения «Яснэг» в опасный пожарный период (май-август) выполняется подворовой обход с раздачей памяток под роспись по пожарной безопасности. Проводятся беседы с жителями данных квартир с   распространением наглядной тематической продукции (памяток, буклетов, иной полиграфической продукции), направленной на предупреждение гибели и травматизма детей на пожарах, требованиях пожарной безопасности при устройстве и эксплуатации печей и электронагревательных приборов в зимний пожароопасный период, о соблюдении требований пожарной безопасности в быту. </w:t>
      </w:r>
    </w:p>
    <w:p w:rsidR="00FD3151" w:rsidRPr="00FD3151" w:rsidRDefault="00FD3151" w:rsidP="00FD3151">
      <w:pPr>
        <w:pStyle w:val="aff9"/>
        <w:spacing w:after="0" w:line="240" w:lineRule="auto"/>
        <w:ind w:left="0" w:firstLine="709"/>
        <w:jc w:val="both"/>
        <w:rPr>
          <w:rFonts w:ascii="Times New Roman" w:hAnsi="Times New Roman"/>
          <w:kern w:val="16"/>
          <w:sz w:val="20"/>
          <w:szCs w:val="20"/>
        </w:rPr>
      </w:pPr>
      <w:r w:rsidRPr="00FD3151">
        <w:rPr>
          <w:rFonts w:ascii="Times New Roman" w:hAnsi="Times New Roman"/>
          <w:sz w:val="20"/>
          <w:szCs w:val="20"/>
        </w:rPr>
        <w:t>Соответствующая информация также размещается на официальном сайте сельского поселения «Яснэг», в группе «Администрация сельского поселения «Яснэг» социальной сети «Вконтакте» и на стендах в местах общего доступа граждан. Ежемесячно проводится проверка специализированной организацией ООО «Гильдия» противопожарной сигнализации в здании администрации сельского поселения и системы оповещения.   В рамках соглашения №11 от 31 января 2024 г. о предоставлении иного межбюджетного трансферта, имеющего целевое назначение, из республиканского бюджета Республики Коми бюджету муниципального образования Республики Коми, проведен капитальный ремонт пожарных водоемов № 5 (п. Яснэг, перекресток улиц Пионерская и Лесная), № 10 (п. Яснэг, ул. Ленина, 35), № 8 (п.Яснэг, ул. Октябрьская, 1). Осенью все пожарные водоемы были утеплены.  В зимний период проходит своевременная чистка пожарных водоемов и подъездов к ним. Были обновлены минерализованные полосы в поселках Яснэг и Кемъяр.</w:t>
      </w:r>
    </w:p>
    <w:p w:rsidR="00FD3151" w:rsidRPr="00FD3151" w:rsidRDefault="00FD3151" w:rsidP="00FD3151">
      <w:pPr>
        <w:spacing w:after="0" w:line="240" w:lineRule="auto"/>
        <w:rPr>
          <w:sz w:val="20"/>
          <w:szCs w:val="20"/>
        </w:rPr>
      </w:pPr>
    </w:p>
    <w:p w:rsidR="00FD3151" w:rsidRPr="00FD3151" w:rsidRDefault="00FD3151" w:rsidP="00FD3151">
      <w:pPr>
        <w:pStyle w:val="aff9"/>
        <w:spacing w:after="0" w:line="240" w:lineRule="auto"/>
        <w:ind w:left="0" w:firstLine="709"/>
        <w:jc w:val="both"/>
        <w:rPr>
          <w:rFonts w:ascii="Times New Roman" w:hAnsi="Times New Roman"/>
          <w:sz w:val="20"/>
          <w:szCs w:val="20"/>
        </w:rPr>
      </w:pPr>
    </w:p>
    <w:p w:rsidR="00FD3151" w:rsidRDefault="00FD3151" w:rsidP="00FD315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Default="00FD3151" w:rsidP="00FD315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Default="00FD3151" w:rsidP="00FD315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Default="00FD3151" w:rsidP="00FD315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Default="00FD3151" w:rsidP="00FD315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Default="00FD3151" w:rsidP="00FD315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FD3151" w:rsidRDefault="00FD3151" w:rsidP="00FD3151">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985C04" w:rsidRPr="0049236B" w:rsidRDefault="00985C04" w:rsidP="0049236B">
      <w:pPr>
        <w:spacing w:after="0" w:line="240" w:lineRule="auto"/>
        <w:jc w:val="center"/>
        <w:rPr>
          <w:rFonts w:ascii="Times New Roman" w:hAnsi="Times New Roman"/>
          <w:sz w:val="20"/>
          <w:szCs w:val="20"/>
        </w:rPr>
      </w:pPr>
      <w:r w:rsidRPr="0049236B">
        <w:rPr>
          <w:rFonts w:ascii="Times New Roman" w:hAnsi="Times New Roman"/>
          <w:noProof/>
          <w:sz w:val="20"/>
          <w:szCs w:val="20"/>
        </w:rPr>
        <w:pict>
          <v:shape id="_x0000_s1058" type="#_x0000_t202" style="position:absolute;left:0;text-align:left;margin-left:346.1pt;margin-top:-18pt;width:117pt;height:45pt;z-index:251664384" stroked="f">
            <v:textbox>
              <w:txbxContent>
                <w:p w:rsidR="00156376" w:rsidRPr="00573E22" w:rsidRDefault="00156376" w:rsidP="00985C04"/>
              </w:txbxContent>
            </v:textbox>
          </v:shape>
        </w:pict>
      </w:r>
      <w:r w:rsidRPr="0049236B">
        <w:rPr>
          <w:rFonts w:ascii="Times New Roman" w:hAnsi="Times New Roman"/>
          <w:noProof/>
          <w:sz w:val="20"/>
          <w:szCs w:val="20"/>
          <w:lang w:eastAsia="ru-RU"/>
        </w:rPr>
        <w:drawing>
          <wp:inline distT="0" distB="0" distL="0" distR="0">
            <wp:extent cx="866775" cy="9144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866775" cy="914400"/>
                    </a:xfrm>
                    <a:prstGeom prst="rect">
                      <a:avLst/>
                    </a:prstGeom>
                    <a:noFill/>
                    <a:ln w="9525">
                      <a:noFill/>
                      <a:miter lim="800000"/>
                      <a:headEnd/>
                      <a:tailEnd/>
                    </a:ln>
                  </pic:spPr>
                </pic:pic>
              </a:graphicData>
            </a:graphic>
          </wp:inline>
        </w:drawing>
      </w:r>
    </w:p>
    <w:p w:rsidR="00985C04" w:rsidRPr="0049236B" w:rsidRDefault="00985C04" w:rsidP="0049236B">
      <w:pPr>
        <w:spacing w:after="0" w:line="240" w:lineRule="auto"/>
        <w:rPr>
          <w:rFonts w:ascii="Times New Roman" w:hAnsi="Times New Roman"/>
          <w:b/>
          <w:sz w:val="20"/>
          <w:szCs w:val="20"/>
        </w:rPr>
      </w:pPr>
    </w:p>
    <w:p w:rsidR="00985C04" w:rsidRPr="0049236B" w:rsidRDefault="00985C04" w:rsidP="0049236B">
      <w:pPr>
        <w:pStyle w:val="1f0"/>
        <w:widowControl w:val="0"/>
        <w:jc w:val="center"/>
        <w:rPr>
          <w:b/>
          <w:sz w:val="20"/>
        </w:rPr>
      </w:pPr>
      <w:r w:rsidRPr="0049236B">
        <w:rPr>
          <w:rStyle w:val="1ff0"/>
          <w:b/>
          <w:sz w:val="20"/>
        </w:rPr>
        <w:t xml:space="preserve">КОМИ РЕСПУБЛИКАСА «СЫКТЫВДIН» МУНИЦИПАЛЬНÖЙ РАЙОНЫН </w:t>
      </w:r>
    </w:p>
    <w:p w:rsidR="00985C04" w:rsidRPr="0049236B" w:rsidRDefault="00985C04" w:rsidP="0049236B">
      <w:pPr>
        <w:pStyle w:val="1f0"/>
        <w:widowControl w:val="0"/>
        <w:jc w:val="center"/>
        <w:rPr>
          <w:b/>
          <w:sz w:val="20"/>
        </w:rPr>
      </w:pPr>
      <w:r w:rsidRPr="0049236B">
        <w:rPr>
          <w:rStyle w:val="1ff0"/>
          <w:b/>
          <w:sz w:val="20"/>
        </w:rPr>
        <w:t xml:space="preserve"> «ЯСНÖГ» СИКТ ОВМÖДЧАНIНСА СÖВЕТ</w:t>
      </w:r>
    </w:p>
    <w:p w:rsidR="00985C04" w:rsidRPr="0049236B" w:rsidRDefault="00985C04" w:rsidP="0049236B">
      <w:pPr>
        <w:pStyle w:val="1f0"/>
        <w:widowControl w:val="0"/>
        <w:jc w:val="center"/>
        <w:rPr>
          <w:sz w:val="20"/>
        </w:rPr>
      </w:pPr>
    </w:p>
    <w:p w:rsidR="00985C04" w:rsidRPr="0049236B" w:rsidRDefault="00985C04" w:rsidP="0049236B">
      <w:pPr>
        <w:pStyle w:val="1f0"/>
        <w:widowControl w:val="0"/>
        <w:jc w:val="center"/>
        <w:rPr>
          <w:b/>
          <w:sz w:val="20"/>
        </w:rPr>
      </w:pPr>
      <w:r w:rsidRPr="0049236B">
        <w:rPr>
          <w:rStyle w:val="1ff0"/>
          <w:b/>
          <w:sz w:val="20"/>
        </w:rPr>
        <w:t>СОВЕТ СЕЛЬСКОГО ПОСЕЛЕНИЯ «ЯСНЭГ» МУНИЦИПАЛЬНОГО РАЙОНА «СЫКТЫВДИНСКИЙ» РЕСПУБЛИКИ КОМИ</w:t>
      </w:r>
    </w:p>
    <w:p w:rsidR="00985C04" w:rsidRPr="0049236B" w:rsidRDefault="00985C04" w:rsidP="0049236B">
      <w:pPr>
        <w:pStyle w:val="1f0"/>
        <w:widowControl w:val="0"/>
        <w:jc w:val="center"/>
        <w:rPr>
          <w:sz w:val="20"/>
        </w:rPr>
      </w:pPr>
      <w:r w:rsidRPr="0049236B">
        <w:rPr>
          <w:sz w:val="20"/>
        </w:rPr>
        <w:t>168227, Республика Коми, Сыктывдинский район, пст. Яснэг, улица Ленина, дом 13</w:t>
      </w:r>
    </w:p>
    <w:p w:rsidR="00985C04" w:rsidRPr="0049236B" w:rsidRDefault="00985C04"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 xml:space="preserve">ПОМШУÖМ </w:t>
      </w:r>
    </w:p>
    <w:p w:rsidR="00985C04" w:rsidRPr="0049236B" w:rsidRDefault="00985C04"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РЕШЕНИЕ</w:t>
      </w:r>
    </w:p>
    <w:p w:rsidR="00985C04" w:rsidRPr="0049236B" w:rsidRDefault="00985C04" w:rsidP="0049236B">
      <w:pPr>
        <w:spacing w:after="0" w:line="240" w:lineRule="auto"/>
        <w:jc w:val="center"/>
        <w:rPr>
          <w:rFonts w:ascii="Times New Roman" w:hAnsi="Times New Roman"/>
          <w:b/>
          <w:sz w:val="20"/>
          <w:szCs w:val="20"/>
        </w:rPr>
      </w:pPr>
    </w:p>
    <w:p w:rsidR="00985C04" w:rsidRPr="0049236B" w:rsidRDefault="00985C04" w:rsidP="0049236B">
      <w:pPr>
        <w:spacing w:after="0" w:line="240" w:lineRule="auto"/>
        <w:ind w:left="7368" w:hanging="7368"/>
        <w:rPr>
          <w:rFonts w:ascii="Times New Roman" w:hAnsi="Times New Roman"/>
          <w:sz w:val="20"/>
          <w:szCs w:val="20"/>
        </w:rPr>
      </w:pPr>
      <w:r w:rsidRPr="0049236B">
        <w:rPr>
          <w:rFonts w:ascii="Times New Roman" w:hAnsi="Times New Roman"/>
          <w:sz w:val="20"/>
          <w:szCs w:val="20"/>
        </w:rPr>
        <w:t>От 14 марта 2025 г.                                                                                              № 25/03-2-103</w:t>
      </w:r>
    </w:p>
    <w:p w:rsidR="005D5309" w:rsidRPr="0049236B" w:rsidRDefault="005D5309" w:rsidP="0049236B">
      <w:pPr>
        <w:spacing w:after="0" w:line="240" w:lineRule="auto"/>
        <w:ind w:left="7368" w:hanging="7368"/>
        <w:rPr>
          <w:rFonts w:ascii="Times New Roman" w:hAnsi="Times New Roman"/>
          <w:b/>
          <w:sz w:val="20"/>
          <w:szCs w:val="20"/>
        </w:rPr>
      </w:pPr>
    </w:p>
    <w:p w:rsidR="00985C04" w:rsidRPr="0049236B" w:rsidRDefault="00985C04"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О внесении изменения в решение Совета сельского поселения «Яснэг» от 19.12.2019 № 29/12-9-150 «Об оплате труда муниципальных служащих  администрации сельского поселения «Яснэг»</w:t>
      </w:r>
    </w:p>
    <w:p w:rsidR="00985C04" w:rsidRPr="0049236B" w:rsidRDefault="00985C04" w:rsidP="0049236B">
      <w:pPr>
        <w:spacing w:after="0" w:line="240" w:lineRule="auto"/>
        <w:rPr>
          <w:rFonts w:ascii="Times New Roman" w:hAnsi="Times New Roman"/>
          <w:b/>
          <w:sz w:val="20"/>
          <w:szCs w:val="20"/>
        </w:rPr>
      </w:pPr>
    </w:p>
    <w:p w:rsidR="00985C04" w:rsidRPr="0049236B" w:rsidRDefault="00985C04" w:rsidP="0049236B">
      <w:pPr>
        <w:widowControl w:val="0"/>
        <w:autoSpaceDE w:val="0"/>
        <w:autoSpaceDN w:val="0"/>
        <w:adjustRightInd w:val="0"/>
        <w:spacing w:after="0" w:line="240" w:lineRule="auto"/>
        <w:ind w:firstLine="540"/>
        <w:jc w:val="both"/>
        <w:rPr>
          <w:rFonts w:ascii="Times New Roman" w:hAnsi="Times New Roman"/>
          <w:sz w:val="20"/>
          <w:szCs w:val="20"/>
        </w:rPr>
      </w:pPr>
      <w:r w:rsidRPr="0049236B">
        <w:rPr>
          <w:rFonts w:ascii="Times New Roman" w:hAnsi="Times New Roman"/>
          <w:sz w:val="20"/>
          <w:szCs w:val="20"/>
        </w:rPr>
        <w:t>Руководствуясь частью 4 статьи 86 Бюджетного кодекса Российской Федерации, частью 2 статьи 22 Федерального закона от 02.03.2007 № 25-ФЗ «О муниципальной службе в Российской Федерации», Совет сельского поселения «Яснэг» решил:</w:t>
      </w:r>
    </w:p>
    <w:p w:rsidR="00985C04" w:rsidRPr="0049236B" w:rsidRDefault="00985C04" w:rsidP="0049236B">
      <w:pPr>
        <w:spacing w:after="0" w:line="240" w:lineRule="auto"/>
        <w:jc w:val="both"/>
        <w:rPr>
          <w:rFonts w:ascii="Times New Roman" w:hAnsi="Times New Roman"/>
          <w:bCs/>
          <w:sz w:val="20"/>
          <w:szCs w:val="20"/>
        </w:rPr>
      </w:pPr>
    </w:p>
    <w:p w:rsidR="00985C04" w:rsidRPr="0049236B" w:rsidRDefault="00985C04" w:rsidP="0049236B">
      <w:pPr>
        <w:spacing w:after="0" w:line="240" w:lineRule="auto"/>
        <w:ind w:firstLine="709"/>
        <w:jc w:val="both"/>
        <w:rPr>
          <w:rFonts w:ascii="Times New Roman" w:hAnsi="Times New Roman"/>
          <w:sz w:val="20"/>
          <w:szCs w:val="20"/>
        </w:rPr>
      </w:pPr>
      <w:r w:rsidRPr="0049236B">
        <w:rPr>
          <w:rFonts w:ascii="Times New Roman" w:hAnsi="Times New Roman"/>
          <w:sz w:val="20"/>
          <w:szCs w:val="20"/>
        </w:rPr>
        <w:t>1. Внести в решение Совета сельского поселения «Яснэг» от 19.12.2019 № 29/12-9-150 «Об оплате труда муниципальных служащих администрации сельского поселения «Яснэг»  следующее изменение:</w:t>
      </w:r>
    </w:p>
    <w:p w:rsidR="00985C04" w:rsidRPr="0049236B" w:rsidRDefault="00985C04" w:rsidP="0049236B">
      <w:pPr>
        <w:pStyle w:val="ConsPlusTitle"/>
        <w:widowControl/>
        <w:ind w:firstLine="709"/>
        <w:jc w:val="both"/>
        <w:rPr>
          <w:rFonts w:ascii="Times New Roman" w:hAnsi="Times New Roman" w:cs="Times New Roman"/>
          <w:b w:val="0"/>
          <w:sz w:val="20"/>
          <w:szCs w:val="20"/>
        </w:rPr>
      </w:pPr>
      <w:r w:rsidRPr="0049236B">
        <w:rPr>
          <w:rFonts w:ascii="Times New Roman" w:hAnsi="Times New Roman" w:cs="Times New Roman"/>
          <w:b w:val="0"/>
          <w:sz w:val="20"/>
          <w:szCs w:val="20"/>
        </w:rPr>
        <w:t>1.1. Пункт 4.2  приложения 1 изложить в следующей редакции:</w:t>
      </w:r>
    </w:p>
    <w:p w:rsidR="00985C04" w:rsidRPr="0049236B" w:rsidRDefault="00985C04" w:rsidP="0049236B">
      <w:pPr>
        <w:widowControl w:val="0"/>
        <w:autoSpaceDE w:val="0"/>
        <w:autoSpaceDN w:val="0"/>
        <w:adjustRightInd w:val="0"/>
        <w:spacing w:after="0" w:line="240" w:lineRule="auto"/>
        <w:ind w:firstLine="709"/>
        <w:jc w:val="both"/>
        <w:rPr>
          <w:rFonts w:ascii="Times New Roman" w:hAnsi="Times New Roman"/>
          <w:sz w:val="20"/>
          <w:szCs w:val="20"/>
        </w:rPr>
      </w:pPr>
      <w:r w:rsidRPr="0049236B">
        <w:rPr>
          <w:rFonts w:ascii="Times New Roman" w:hAnsi="Times New Roman"/>
          <w:sz w:val="20"/>
          <w:szCs w:val="20"/>
        </w:rPr>
        <w:t>«4.2. ежемесячная надбавка к должностному окладу за особые условия муниципальной службы устанавливается распоряжением администрации сельского поселения «Яснэг» в размере не более тридцати должностных окладов в расчете на финансовый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
        <w:gridCol w:w="3936"/>
        <w:gridCol w:w="4619"/>
        <w:gridCol w:w="396"/>
      </w:tblGrid>
      <w:tr w:rsidR="00985C04" w:rsidRPr="0049236B" w:rsidTr="005D5309">
        <w:tc>
          <w:tcPr>
            <w:tcW w:w="619" w:type="dxa"/>
          </w:tcPr>
          <w:p w:rsidR="00985C04" w:rsidRPr="0049236B" w:rsidRDefault="00985C04" w:rsidP="0049236B">
            <w:pPr>
              <w:spacing w:after="0" w:line="240" w:lineRule="auto"/>
              <w:jc w:val="both"/>
              <w:rPr>
                <w:rFonts w:ascii="Times New Roman" w:hAnsi="Times New Roman"/>
                <w:sz w:val="20"/>
                <w:szCs w:val="20"/>
              </w:rPr>
            </w:pPr>
            <w:r w:rsidRPr="0049236B">
              <w:rPr>
                <w:rFonts w:ascii="Times New Roman" w:hAnsi="Times New Roman"/>
                <w:sz w:val="20"/>
                <w:szCs w:val="20"/>
              </w:rPr>
              <w:t>№ п/п</w:t>
            </w:r>
          </w:p>
        </w:tc>
        <w:tc>
          <w:tcPr>
            <w:tcW w:w="3936" w:type="dxa"/>
            <w:tcBorders>
              <w:right w:val="single" w:sz="4" w:space="0" w:color="auto"/>
            </w:tcBorders>
          </w:tcPr>
          <w:p w:rsidR="00985C04" w:rsidRPr="0049236B" w:rsidRDefault="00985C04" w:rsidP="0049236B">
            <w:pPr>
              <w:spacing w:after="0" w:line="240" w:lineRule="auto"/>
              <w:jc w:val="center"/>
              <w:rPr>
                <w:rFonts w:ascii="Times New Roman" w:hAnsi="Times New Roman"/>
                <w:sz w:val="20"/>
                <w:szCs w:val="20"/>
              </w:rPr>
            </w:pPr>
            <w:r w:rsidRPr="0049236B">
              <w:rPr>
                <w:rFonts w:ascii="Times New Roman" w:hAnsi="Times New Roman"/>
                <w:sz w:val="20"/>
                <w:szCs w:val="20"/>
              </w:rPr>
              <w:t>Наименование должности</w:t>
            </w:r>
          </w:p>
        </w:tc>
        <w:tc>
          <w:tcPr>
            <w:tcW w:w="4619" w:type="dxa"/>
            <w:tcBorders>
              <w:top w:val="single" w:sz="4" w:space="0" w:color="auto"/>
              <w:left w:val="single" w:sz="4" w:space="0" w:color="auto"/>
              <w:right w:val="single" w:sz="4" w:space="0" w:color="auto"/>
            </w:tcBorders>
          </w:tcPr>
          <w:p w:rsidR="00985C04" w:rsidRPr="0049236B" w:rsidRDefault="00985C04" w:rsidP="0049236B">
            <w:pPr>
              <w:tabs>
                <w:tab w:val="num" w:pos="0"/>
              </w:tabs>
              <w:spacing w:after="0" w:line="240" w:lineRule="auto"/>
              <w:jc w:val="center"/>
              <w:rPr>
                <w:rFonts w:ascii="Times New Roman" w:eastAsia="A" w:hAnsi="Times New Roman"/>
                <w:sz w:val="20"/>
                <w:szCs w:val="20"/>
              </w:rPr>
            </w:pPr>
            <w:r w:rsidRPr="0049236B">
              <w:rPr>
                <w:rFonts w:ascii="Times New Roman" w:eastAsia="A" w:hAnsi="Times New Roman"/>
                <w:sz w:val="20"/>
                <w:szCs w:val="20"/>
              </w:rPr>
              <w:t>Размер ежемесячной надбавки за особые условия муниципальной службы</w:t>
            </w:r>
          </w:p>
          <w:p w:rsidR="00985C04" w:rsidRPr="0049236B" w:rsidRDefault="00985C04" w:rsidP="0049236B">
            <w:pPr>
              <w:spacing w:after="0" w:line="240" w:lineRule="auto"/>
              <w:jc w:val="center"/>
              <w:rPr>
                <w:rFonts w:ascii="Times New Roman" w:hAnsi="Times New Roman"/>
                <w:sz w:val="20"/>
                <w:szCs w:val="20"/>
              </w:rPr>
            </w:pPr>
            <w:r w:rsidRPr="0049236B">
              <w:rPr>
                <w:rFonts w:ascii="Times New Roman" w:eastAsia="A" w:hAnsi="Times New Roman"/>
                <w:sz w:val="20"/>
                <w:szCs w:val="20"/>
              </w:rPr>
              <w:t>(в процентах)</w:t>
            </w:r>
          </w:p>
        </w:tc>
        <w:tc>
          <w:tcPr>
            <w:tcW w:w="396" w:type="dxa"/>
            <w:tcBorders>
              <w:top w:val="nil"/>
              <w:left w:val="single" w:sz="4" w:space="0" w:color="auto"/>
              <w:bottom w:val="nil"/>
              <w:right w:val="nil"/>
            </w:tcBorders>
          </w:tcPr>
          <w:p w:rsidR="00985C04" w:rsidRPr="0049236B" w:rsidRDefault="00985C04" w:rsidP="0049236B">
            <w:pPr>
              <w:tabs>
                <w:tab w:val="num" w:pos="0"/>
              </w:tabs>
              <w:spacing w:after="0" w:line="240" w:lineRule="auto"/>
              <w:jc w:val="center"/>
              <w:rPr>
                <w:rFonts w:ascii="Times New Roman" w:eastAsia="A" w:hAnsi="Times New Roman"/>
                <w:sz w:val="20"/>
                <w:szCs w:val="20"/>
              </w:rPr>
            </w:pPr>
          </w:p>
        </w:tc>
      </w:tr>
      <w:tr w:rsidR="00985C04" w:rsidRPr="0049236B" w:rsidTr="005D5309">
        <w:tc>
          <w:tcPr>
            <w:tcW w:w="619" w:type="dxa"/>
          </w:tcPr>
          <w:p w:rsidR="00985C04" w:rsidRPr="0049236B" w:rsidRDefault="00985C04" w:rsidP="0049236B">
            <w:pPr>
              <w:spacing w:after="0" w:line="240" w:lineRule="auto"/>
              <w:jc w:val="both"/>
              <w:rPr>
                <w:rFonts w:ascii="Times New Roman" w:hAnsi="Times New Roman"/>
                <w:sz w:val="20"/>
                <w:szCs w:val="20"/>
              </w:rPr>
            </w:pPr>
            <w:r w:rsidRPr="0049236B">
              <w:rPr>
                <w:rFonts w:ascii="Times New Roman" w:hAnsi="Times New Roman"/>
                <w:sz w:val="20"/>
                <w:szCs w:val="20"/>
              </w:rPr>
              <w:t>1</w:t>
            </w:r>
          </w:p>
        </w:tc>
        <w:tc>
          <w:tcPr>
            <w:tcW w:w="3936" w:type="dxa"/>
            <w:tcBorders>
              <w:right w:val="single" w:sz="4" w:space="0" w:color="auto"/>
            </w:tcBorders>
          </w:tcPr>
          <w:p w:rsidR="00985C04" w:rsidRPr="0049236B" w:rsidRDefault="00985C04" w:rsidP="0049236B">
            <w:pPr>
              <w:spacing w:after="0" w:line="240" w:lineRule="auto"/>
              <w:jc w:val="both"/>
              <w:rPr>
                <w:rFonts w:ascii="Times New Roman" w:hAnsi="Times New Roman"/>
                <w:sz w:val="20"/>
                <w:szCs w:val="20"/>
              </w:rPr>
            </w:pPr>
            <w:r w:rsidRPr="0049236B">
              <w:rPr>
                <w:rFonts w:ascii="Times New Roman" w:hAnsi="Times New Roman"/>
                <w:sz w:val="20"/>
                <w:szCs w:val="20"/>
              </w:rPr>
              <w:t>Ведущий специалист</w:t>
            </w:r>
          </w:p>
        </w:tc>
        <w:tc>
          <w:tcPr>
            <w:tcW w:w="4619" w:type="dxa"/>
            <w:tcBorders>
              <w:left w:val="single" w:sz="4" w:space="0" w:color="auto"/>
              <w:right w:val="single" w:sz="4" w:space="0" w:color="auto"/>
            </w:tcBorders>
          </w:tcPr>
          <w:p w:rsidR="00985C04" w:rsidRPr="0049236B" w:rsidRDefault="00985C04" w:rsidP="0049236B">
            <w:pPr>
              <w:spacing w:after="0" w:line="240" w:lineRule="auto"/>
              <w:jc w:val="both"/>
              <w:rPr>
                <w:rFonts w:ascii="Times New Roman" w:hAnsi="Times New Roman"/>
                <w:sz w:val="20"/>
                <w:szCs w:val="20"/>
              </w:rPr>
            </w:pPr>
            <w:r w:rsidRPr="0049236B">
              <w:rPr>
                <w:rFonts w:ascii="Times New Roman" w:hAnsi="Times New Roman"/>
                <w:sz w:val="20"/>
                <w:szCs w:val="20"/>
              </w:rPr>
              <w:t>не более 250,0</w:t>
            </w:r>
          </w:p>
        </w:tc>
        <w:tc>
          <w:tcPr>
            <w:tcW w:w="396" w:type="dxa"/>
            <w:tcBorders>
              <w:top w:val="nil"/>
              <w:left w:val="single" w:sz="4" w:space="0" w:color="auto"/>
              <w:bottom w:val="nil"/>
              <w:right w:val="nil"/>
            </w:tcBorders>
          </w:tcPr>
          <w:p w:rsidR="00985C04" w:rsidRPr="0049236B" w:rsidRDefault="00985C04" w:rsidP="0049236B">
            <w:pPr>
              <w:spacing w:after="0" w:line="240" w:lineRule="auto"/>
              <w:jc w:val="both"/>
              <w:rPr>
                <w:rFonts w:ascii="Times New Roman" w:hAnsi="Times New Roman"/>
                <w:sz w:val="20"/>
                <w:szCs w:val="20"/>
              </w:rPr>
            </w:pPr>
          </w:p>
        </w:tc>
      </w:tr>
      <w:tr w:rsidR="00985C04" w:rsidRPr="0049236B" w:rsidTr="005D5309">
        <w:tc>
          <w:tcPr>
            <w:tcW w:w="619" w:type="dxa"/>
          </w:tcPr>
          <w:p w:rsidR="00985C04" w:rsidRPr="0049236B" w:rsidRDefault="00985C04" w:rsidP="0049236B">
            <w:pPr>
              <w:spacing w:after="0" w:line="240" w:lineRule="auto"/>
              <w:jc w:val="both"/>
              <w:rPr>
                <w:rFonts w:ascii="Times New Roman" w:hAnsi="Times New Roman"/>
                <w:sz w:val="20"/>
                <w:szCs w:val="20"/>
              </w:rPr>
            </w:pPr>
            <w:r w:rsidRPr="0049236B">
              <w:rPr>
                <w:rFonts w:ascii="Times New Roman" w:hAnsi="Times New Roman"/>
                <w:sz w:val="20"/>
                <w:szCs w:val="20"/>
              </w:rPr>
              <w:t>2</w:t>
            </w:r>
          </w:p>
        </w:tc>
        <w:tc>
          <w:tcPr>
            <w:tcW w:w="3936" w:type="dxa"/>
            <w:tcBorders>
              <w:right w:val="single" w:sz="4" w:space="0" w:color="auto"/>
            </w:tcBorders>
          </w:tcPr>
          <w:p w:rsidR="00985C04" w:rsidRPr="0049236B" w:rsidRDefault="00985C04" w:rsidP="0049236B">
            <w:pPr>
              <w:spacing w:after="0" w:line="240" w:lineRule="auto"/>
              <w:jc w:val="both"/>
              <w:rPr>
                <w:rFonts w:ascii="Times New Roman" w:hAnsi="Times New Roman"/>
                <w:sz w:val="20"/>
                <w:szCs w:val="20"/>
              </w:rPr>
            </w:pPr>
            <w:r w:rsidRPr="0049236B">
              <w:rPr>
                <w:rFonts w:ascii="Times New Roman" w:hAnsi="Times New Roman"/>
                <w:sz w:val="20"/>
                <w:szCs w:val="20"/>
              </w:rPr>
              <w:t>Специалист 1 категории</w:t>
            </w:r>
          </w:p>
        </w:tc>
        <w:tc>
          <w:tcPr>
            <w:tcW w:w="4619" w:type="dxa"/>
            <w:tcBorders>
              <w:left w:val="single" w:sz="4" w:space="0" w:color="auto"/>
              <w:bottom w:val="single" w:sz="4" w:space="0" w:color="auto"/>
              <w:right w:val="single" w:sz="4" w:space="0" w:color="auto"/>
            </w:tcBorders>
          </w:tcPr>
          <w:p w:rsidR="00985C04" w:rsidRPr="0049236B" w:rsidRDefault="00985C04" w:rsidP="0049236B">
            <w:pPr>
              <w:spacing w:after="0" w:line="240" w:lineRule="auto"/>
              <w:jc w:val="both"/>
              <w:rPr>
                <w:rFonts w:ascii="Times New Roman" w:hAnsi="Times New Roman"/>
                <w:sz w:val="20"/>
                <w:szCs w:val="20"/>
              </w:rPr>
            </w:pPr>
            <w:r w:rsidRPr="0049236B">
              <w:rPr>
                <w:rFonts w:ascii="Times New Roman" w:hAnsi="Times New Roman"/>
                <w:sz w:val="20"/>
                <w:szCs w:val="20"/>
              </w:rPr>
              <w:t>не более 250,0</w:t>
            </w:r>
          </w:p>
        </w:tc>
        <w:tc>
          <w:tcPr>
            <w:tcW w:w="396" w:type="dxa"/>
            <w:tcBorders>
              <w:top w:val="nil"/>
              <w:left w:val="single" w:sz="4" w:space="0" w:color="auto"/>
              <w:bottom w:val="nil"/>
              <w:right w:val="nil"/>
            </w:tcBorders>
          </w:tcPr>
          <w:p w:rsidR="00985C04" w:rsidRPr="0049236B" w:rsidRDefault="00985C04" w:rsidP="0049236B">
            <w:pPr>
              <w:spacing w:after="0" w:line="240" w:lineRule="auto"/>
              <w:jc w:val="both"/>
              <w:rPr>
                <w:rFonts w:ascii="Times New Roman" w:hAnsi="Times New Roman"/>
                <w:sz w:val="20"/>
                <w:szCs w:val="20"/>
              </w:rPr>
            </w:pPr>
            <w:r w:rsidRPr="0049236B">
              <w:rPr>
                <w:rFonts w:ascii="Times New Roman" w:hAnsi="Times New Roman"/>
                <w:sz w:val="20"/>
                <w:szCs w:val="20"/>
              </w:rPr>
              <w:t>».</w:t>
            </w:r>
          </w:p>
        </w:tc>
      </w:tr>
    </w:tbl>
    <w:p w:rsidR="00985C04" w:rsidRPr="0049236B" w:rsidRDefault="00985C04" w:rsidP="0049236B">
      <w:pPr>
        <w:pStyle w:val="ConsPlusTitle"/>
        <w:widowControl/>
        <w:jc w:val="both"/>
        <w:rPr>
          <w:rFonts w:ascii="Times New Roman" w:hAnsi="Times New Roman" w:cs="Times New Roman"/>
          <w:b w:val="0"/>
          <w:sz w:val="20"/>
          <w:szCs w:val="20"/>
        </w:rPr>
      </w:pPr>
    </w:p>
    <w:p w:rsidR="00985C04" w:rsidRPr="0049236B" w:rsidRDefault="00985C04" w:rsidP="0049236B">
      <w:pPr>
        <w:pStyle w:val="ConsPlusTitle"/>
        <w:widowControl/>
        <w:ind w:firstLine="709"/>
        <w:jc w:val="both"/>
        <w:rPr>
          <w:rFonts w:ascii="Times New Roman" w:hAnsi="Times New Roman" w:cs="Times New Roman"/>
          <w:b w:val="0"/>
          <w:sz w:val="20"/>
          <w:szCs w:val="20"/>
        </w:rPr>
      </w:pPr>
      <w:r w:rsidRPr="0049236B">
        <w:rPr>
          <w:rFonts w:ascii="Times New Roman" w:hAnsi="Times New Roman" w:cs="Times New Roman"/>
          <w:b w:val="0"/>
          <w:sz w:val="20"/>
          <w:szCs w:val="20"/>
        </w:rPr>
        <w:t>2. Настоящее решение вступает в силу со дня его обнародования в установленных Уставом сельского поселения «Яснэг» местах и распространяется на правоотношения, возникшие с 01.01.2025.</w:t>
      </w:r>
    </w:p>
    <w:p w:rsidR="00985C04" w:rsidRPr="0049236B" w:rsidRDefault="00985C04" w:rsidP="0049236B">
      <w:pPr>
        <w:spacing w:after="0" w:line="240" w:lineRule="auto"/>
        <w:ind w:firstLine="709"/>
        <w:jc w:val="both"/>
        <w:rPr>
          <w:rFonts w:ascii="Times New Roman" w:hAnsi="Times New Roman"/>
          <w:sz w:val="20"/>
          <w:szCs w:val="20"/>
        </w:rPr>
      </w:pPr>
    </w:p>
    <w:p w:rsidR="00985C04" w:rsidRPr="0049236B" w:rsidRDefault="00985C04" w:rsidP="0049236B">
      <w:pPr>
        <w:spacing w:after="0" w:line="240" w:lineRule="auto"/>
        <w:ind w:firstLine="709"/>
        <w:jc w:val="both"/>
        <w:rPr>
          <w:rFonts w:ascii="Times New Roman" w:hAnsi="Times New Roman"/>
          <w:sz w:val="20"/>
          <w:szCs w:val="20"/>
        </w:rPr>
      </w:pPr>
    </w:p>
    <w:p w:rsidR="00985C04" w:rsidRPr="0049236B" w:rsidRDefault="00985C04" w:rsidP="0049236B">
      <w:pPr>
        <w:spacing w:after="0" w:line="240" w:lineRule="auto"/>
        <w:ind w:firstLine="709"/>
        <w:jc w:val="both"/>
        <w:rPr>
          <w:rFonts w:ascii="Times New Roman" w:hAnsi="Times New Roman"/>
          <w:sz w:val="20"/>
          <w:szCs w:val="20"/>
        </w:rPr>
      </w:pPr>
    </w:p>
    <w:p w:rsidR="00985C04" w:rsidRPr="0049236B" w:rsidRDefault="00985C04"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Глава сельского поселения «Яснэг»                                                      </w:t>
      </w:r>
      <w:r w:rsidR="005D5309" w:rsidRPr="0049236B">
        <w:rPr>
          <w:rFonts w:ascii="Times New Roman" w:hAnsi="Times New Roman"/>
          <w:sz w:val="20"/>
          <w:szCs w:val="20"/>
        </w:rPr>
        <w:t xml:space="preserve">                                                </w:t>
      </w:r>
      <w:r w:rsidRPr="0049236B">
        <w:rPr>
          <w:rFonts w:ascii="Times New Roman" w:hAnsi="Times New Roman"/>
          <w:sz w:val="20"/>
          <w:szCs w:val="20"/>
        </w:rPr>
        <w:t xml:space="preserve">     А.И. Давыдов</w:t>
      </w: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noProof/>
          <w:sz w:val="20"/>
          <w:szCs w:val="20"/>
        </w:rPr>
        <w:lastRenderedPageBreak/>
        <w:pict>
          <v:shape id="_x0000_s1059" type="#_x0000_t202" style="position:absolute;left:0;text-align:left;margin-left:346.1pt;margin-top:-18pt;width:117pt;height:45pt;z-index:251666432" stroked="f">
            <v:textbox>
              <w:txbxContent>
                <w:p w:rsidR="00156376" w:rsidRPr="00034CDC" w:rsidRDefault="00156376" w:rsidP="005D5309"/>
              </w:txbxContent>
            </v:textbox>
          </v:shape>
        </w:pict>
      </w:r>
      <w:r w:rsidRPr="0049236B">
        <w:rPr>
          <w:rFonts w:ascii="Times New Roman" w:hAnsi="Times New Roman"/>
          <w:b/>
          <w:noProof/>
          <w:sz w:val="20"/>
          <w:szCs w:val="20"/>
          <w:lang w:eastAsia="ru-RU"/>
        </w:rPr>
        <w:drawing>
          <wp:inline distT="0" distB="0" distL="0" distR="0">
            <wp:extent cx="866775" cy="914400"/>
            <wp:effectExtent l="19050" t="0" r="9525"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866775" cy="914400"/>
                    </a:xfrm>
                    <a:prstGeom prst="rect">
                      <a:avLst/>
                    </a:prstGeom>
                    <a:noFill/>
                    <a:ln w="9525">
                      <a:noFill/>
                      <a:miter lim="800000"/>
                      <a:headEnd/>
                      <a:tailEnd/>
                    </a:ln>
                  </pic:spPr>
                </pic:pic>
              </a:graphicData>
            </a:graphic>
          </wp:inline>
        </w:drawing>
      </w:r>
      <w:r w:rsidRPr="0049236B">
        <w:rPr>
          <w:rFonts w:ascii="Times New Roman" w:hAnsi="Times New Roman"/>
          <w:b/>
          <w:sz w:val="20"/>
          <w:szCs w:val="20"/>
        </w:rPr>
        <w:t xml:space="preserve">         </w:t>
      </w:r>
    </w:p>
    <w:p w:rsidR="005D5309" w:rsidRPr="0049236B" w:rsidRDefault="005D5309" w:rsidP="0049236B">
      <w:pPr>
        <w:spacing w:after="0" w:line="240" w:lineRule="auto"/>
        <w:rPr>
          <w:rFonts w:ascii="Times New Roman" w:hAnsi="Times New Roman"/>
          <w:b/>
          <w:sz w:val="20"/>
          <w:szCs w:val="20"/>
        </w:rPr>
      </w:pPr>
    </w:p>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 xml:space="preserve">КОМИ РЕСПУБЛИКАСА «СЫКТЫВДIН» МУНИЦИПАЛЬНÖЙ РАЙОНЫН </w:t>
      </w:r>
    </w:p>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 xml:space="preserve"> «ЯСНÖГ» СИКТ ОВМÖДЧАНIНСА СÖВЕТ</w:t>
      </w:r>
    </w:p>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СОВЕТ СЕЛЬСКОГО ПОСЕЛЕНИЯ «ЯСНЭГ» МУНИЦИПАЛЬНОГО РАЙОНА «СЫКТЫВДИНСКИЙ» РЕСПУБЛИКИ КОМИ</w:t>
      </w:r>
    </w:p>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168227, Республика Коми, Сыктывдинский район, пст. Яснэг, улица Ленина, дом 13</w:t>
      </w:r>
    </w:p>
    <w:p w:rsidR="005D5309" w:rsidRPr="0049236B" w:rsidRDefault="005D5309" w:rsidP="0049236B">
      <w:pPr>
        <w:spacing w:after="0" w:line="240" w:lineRule="auto"/>
        <w:jc w:val="center"/>
        <w:rPr>
          <w:rFonts w:ascii="Times New Roman" w:hAnsi="Times New Roman"/>
          <w:sz w:val="20"/>
          <w:szCs w:val="20"/>
        </w:rPr>
      </w:pPr>
    </w:p>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 xml:space="preserve">ПОМШУÖМ </w:t>
      </w:r>
    </w:p>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РЕШЕНИЕ</w:t>
      </w:r>
    </w:p>
    <w:p w:rsidR="005D5309" w:rsidRPr="0049236B" w:rsidRDefault="005D5309" w:rsidP="0049236B">
      <w:pPr>
        <w:spacing w:after="0" w:line="240" w:lineRule="auto"/>
        <w:jc w:val="center"/>
        <w:rPr>
          <w:rFonts w:ascii="Times New Roman" w:hAnsi="Times New Roman"/>
          <w:b/>
          <w:sz w:val="20"/>
          <w:szCs w:val="20"/>
        </w:rPr>
      </w:pPr>
    </w:p>
    <w:p w:rsidR="005D5309" w:rsidRPr="0049236B" w:rsidRDefault="005D5309" w:rsidP="0049236B">
      <w:pPr>
        <w:spacing w:after="0" w:line="240" w:lineRule="auto"/>
        <w:ind w:left="7368" w:hanging="7368"/>
        <w:rPr>
          <w:rFonts w:ascii="Times New Roman" w:hAnsi="Times New Roman"/>
          <w:sz w:val="20"/>
          <w:szCs w:val="20"/>
        </w:rPr>
      </w:pPr>
      <w:r w:rsidRPr="0049236B">
        <w:rPr>
          <w:rFonts w:ascii="Times New Roman" w:hAnsi="Times New Roman"/>
          <w:sz w:val="20"/>
          <w:szCs w:val="20"/>
        </w:rPr>
        <w:t>От 14 марта 2025 г.                                                                                                                                № 25/03-3-104</w:t>
      </w:r>
    </w:p>
    <w:p w:rsidR="005D5309" w:rsidRPr="0049236B" w:rsidRDefault="005D5309" w:rsidP="0049236B">
      <w:pPr>
        <w:spacing w:after="0" w:line="240" w:lineRule="auto"/>
        <w:ind w:left="7368" w:hanging="7368"/>
        <w:rPr>
          <w:rFonts w:ascii="Times New Roman" w:hAnsi="Times New Roman"/>
          <w:sz w:val="20"/>
          <w:szCs w:val="20"/>
        </w:rPr>
      </w:pPr>
    </w:p>
    <w:tbl>
      <w:tblPr>
        <w:tblW w:w="0" w:type="auto"/>
        <w:tblLook w:val="01E0"/>
      </w:tblPr>
      <w:tblGrid>
        <w:gridCol w:w="9464"/>
      </w:tblGrid>
      <w:tr w:rsidR="005D5309" w:rsidRPr="0049236B" w:rsidTr="005D5309">
        <w:tc>
          <w:tcPr>
            <w:tcW w:w="9464" w:type="dxa"/>
          </w:tcPr>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О внесении изменения в решение Совета сельского поселения «Яснэг» от 17.02.2012 № 31/02-6-194 «Об утверждении размера платы за пользование жилым помещением (платы за наем) по договорам социального найма, и договорам найма жилых помещений муниципального жилищного фонда</w:t>
            </w:r>
          </w:p>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 xml:space="preserve"> сельского поселения «Яснэг» </w:t>
            </w:r>
          </w:p>
        </w:tc>
      </w:tr>
    </w:tbl>
    <w:p w:rsidR="005D5309" w:rsidRPr="0049236B" w:rsidRDefault="005D5309" w:rsidP="0049236B">
      <w:pPr>
        <w:spacing w:after="0" w:line="240" w:lineRule="auto"/>
        <w:ind w:left="7368" w:hanging="7368"/>
        <w:jc w:val="center"/>
        <w:rPr>
          <w:rFonts w:ascii="Times New Roman" w:hAnsi="Times New Roman"/>
          <w:sz w:val="20"/>
          <w:szCs w:val="20"/>
        </w:rPr>
      </w:pPr>
    </w:p>
    <w:p w:rsidR="005D5309" w:rsidRPr="0049236B" w:rsidRDefault="005D5309" w:rsidP="0049236B">
      <w:pPr>
        <w:autoSpaceDE w:val="0"/>
        <w:autoSpaceDN w:val="0"/>
        <w:adjustRightInd w:val="0"/>
        <w:spacing w:after="0" w:line="240" w:lineRule="auto"/>
        <w:jc w:val="both"/>
        <w:rPr>
          <w:rFonts w:ascii="Times New Roman" w:hAnsi="Times New Roman"/>
          <w:sz w:val="20"/>
          <w:szCs w:val="20"/>
        </w:rPr>
      </w:pPr>
      <w:r w:rsidRPr="0049236B">
        <w:rPr>
          <w:rFonts w:ascii="Times New Roman" w:hAnsi="Times New Roman"/>
          <w:sz w:val="20"/>
          <w:szCs w:val="20"/>
        </w:rPr>
        <w:t xml:space="preserve">       Руководствуясь частью 3 статьи 156 Жилищного кодекса Российской Федерации, соглашением между администрацией муниципального района «Сыктывдинский» Республики Коми и администрацией сельского поселения «Яснэг» муниципального района «Сыктывдинский» Республики Коми  о передаче полномочий на 2025 год</w:t>
      </w:r>
      <w:r w:rsidRPr="0049236B">
        <w:rPr>
          <w:rFonts w:ascii="Times New Roman" w:hAnsi="Times New Roman"/>
          <w:color w:val="000000"/>
          <w:sz w:val="20"/>
          <w:szCs w:val="20"/>
        </w:rPr>
        <w:t xml:space="preserve">, </w:t>
      </w:r>
      <w:r w:rsidRPr="0049236B">
        <w:rPr>
          <w:rFonts w:ascii="Times New Roman" w:hAnsi="Times New Roman"/>
          <w:sz w:val="20"/>
          <w:szCs w:val="20"/>
        </w:rPr>
        <w:t>Совет сельского поселения «Яснэг» решил:</w:t>
      </w: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       1. Внести в решение Совета сельского поселения «Яснэг» от 17.02.2012 № 31/02-6-194 «Об утверждении размера платы за пользование жилым помещением (платы за наем) по договорам социального найма, и договорам найма жилых помещений муниципального жилищного фонда сельского поселения «Яснэг» следующее изменение:</w:t>
      </w: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1.1. Таблицу в приложении  к решению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2"/>
        <w:gridCol w:w="1258"/>
        <w:gridCol w:w="4124"/>
      </w:tblGrid>
      <w:tr w:rsidR="005D5309" w:rsidRPr="0049236B" w:rsidTr="005D5309">
        <w:tc>
          <w:tcPr>
            <w:tcW w:w="4082" w:type="dxa"/>
          </w:tcPr>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Наименование услуг</w:t>
            </w:r>
          </w:p>
        </w:tc>
        <w:tc>
          <w:tcPr>
            <w:tcW w:w="1258" w:type="dxa"/>
          </w:tcPr>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Ед.изм.</w:t>
            </w:r>
          </w:p>
        </w:tc>
        <w:tc>
          <w:tcPr>
            <w:tcW w:w="4124" w:type="dxa"/>
            <w:tcBorders>
              <w:bottom w:val="single" w:sz="4" w:space="0" w:color="auto"/>
              <w:right w:val="single" w:sz="4" w:space="0" w:color="auto"/>
            </w:tcBorders>
          </w:tcPr>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Ставка оплаты за наем жилья в месяц без НДС (руб.)</w:t>
            </w:r>
          </w:p>
        </w:tc>
      </w:tr>
      <w:tr w:rsidR="005D5309" w:rsidRPr="0049236B" w:rsidTr="005D5309">
        <w:tc>
          <w:tcPr>
            <w:tcW w:w="4082" w:type="dxa"/>
          </w:tcPr>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Жилые дома независимо от материала стен и видов благоустройства</w:t>
            </w:r>
          </w:p>
        </w:tc>
        <w:tc>
          <w:tcPr>
            <w:tcW w:w="1258" w:type="dxa"/>
          </w:tcPr>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кв.м.</w:t>
            </w:r>
          </w:p>
        </w:tc>
        <w:tc>
          <w:tcPr>
            <w:tcW w:w="4124" w:type="dxa"/>
            <w:tcBorders>
              <w:right w:val="single" w:sz="4" w:space="0" w:color="auto"/>
            </w:tcBorders>
          </w:tcPr>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6,00</w:t>
            </w:r>
          </w:p>
        </w:tc>
      </w:tr>
    </w:tbl>
    <w:p w:rsidR="005D5309" w:rsidRPr="0049236B" w:rsidRDefault="005D5309" w:rsidP="0049236B">
      <w:pPr>
        <w:spacing w:after="0" w:line="240" w:lineRule="auto"/>
        <w:ind w:firstLine="360"/>
        <w:jc w:val="both"/>
        <w:rPr>
          <w:rFonts w:ascii="Times New Roman" w:hAnsi="Times New Roman"/>
          <w:sz w:val="20"/>
          <w:szCs w:val="20"/>
        </w:rPr>
      </w:pPr>
      <w:r w:rsidRPr="0049236B">
        <w:rPr>
          <w:rFonts w:ascii="Times New Roman" w:hAnsi="Times New Roman"/>
          <w:sz w:val="20"/>
          <w:szCs w:val="20"/>
        </w:rPr>
        <w:t xml:space="preserve">  2. Настоящее решение вступает в силу со дня его обнародования  в установленных Уставом сельского поселения «Яснэг» местах и применяется к правоотношениям, возникшим с первого числа месяца, следующего за месяцем вступления в силу настоящего решения.</w:t>
      </w:r>
    </w:p>
    <w:p w:rsidR="005D5309" w:rsidRPr="0049236B" w:rsidRDefault="005D5309" w:rsidP="0049236B">
      <w:pPr>
        <w:spacing w:after="0" w:line="240" w:lineRule="auto"/>
        <w:ind w:firstLine="360"/>
        <w:jc w:val="both"/>
        <w:rPr>
          <w:rFonts w:ascii="Times New Roman" w:hAnsi="Times New Roman"/>
          <w:sz w:val="20"/>
          <w:szCs w:val="20"/>
        </w:rPr>
      </w:pPr>
    </w:p>
    <w:p w:rsidR="005D5309" w:rsidRPr="0049236B" w:rsidRDefault="005D5309" w:rsidP="0049236B">
      <w:pPr>
        <w:widowControl w:val="0"/>
        <w:autoSpaceDE w:val="0"/>
        <w:autoSpaceDN w:val="0"/>
        <w:adjustRightInd w:val="0"/>
        <w:spacing w:after="0" w:line="240" w:lineRule="auto"/>
        <w:ind w:firstLine="540"/>
        <w:jc w:val="both"/>
        <w:rPr>
          <w:rFonts w:ascii="Times New Roman" w:hAnsi="Times New Roman"/>
          <w:sz w:val="20"/>
          <w:szCs w:val="20"/>
        </w:rPr>
      </w:pPr>
    </w:p>
    <w:p w:rsidR="005D5309" w:rsidRPr="0049236B" w:rsidRDefault="005D5309" w:rsidP="0049236B">
      <w:pPr>
        <w:widowControl w:val="0"/>
        <w:autoSpaceDE w:val="0"/>
        <w:autoSpaceDN w:val="0"/>
        <w:adjustRightInd w:val="0"/>
        <w:spacing w:after="0" w:line="240" w:lineRule="auto"/>
        <w:rPr>
          <w:rFonts w:ascii="Times New Roman" w:hAnsi="Times New Roman"/>
          <w:sz w:val="20"/>
          <w:szCs w:val="20"/>
        </w:rPr>
      </w:pPr>
      <w:r w:rsidRPr="0049236B">
        <w:rPr>
          <w:rFonts w:ascii="Times New Roman" w:hAnsi="Times New Roman"/>
          <w:sz w:val="20"/>
          <w:szCs w:val="20"/>
        </w:rPr>
        <w:t>Глава сельского поселения «Яснэг»                                                                                                       А.И. Давыдов</w:t>
      </w: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line="240" w:lineRule="auto"/>
        <w:jc w:val="both"/>
        <w:rPr>
          <w:rFonts w:ascii="Times New Roman" w:hAnsi="Times New Roman"/>
          <w:sz w:val="20"/>
          <w:szCs w:val="20"/>
        </w:rPr>
      </w:pPr>
    </w:p>
    <w:p w:rsidR="005D5309" w:rsidRPr="0049236B" w:rsidRDefault="005D5309" w:rsidP="0049236B">
      <w:pPr>
        <w:spacing w:line="240" w:lineRule="auto"/>
        <w:jc w:val="both"/>
        <w:rPr>
          <w:rFonts w:ascii="Times New Roman" w:hAnsi="Times New Roman"/>
          <w:sz w:val="20"/>
          <w:szCs w:val="20"/>
        </w:rPr>
      </w:pPr>
    </w:p>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noProof/>
          <w:sz w:val="20"/>
          <w:szCs w:val="20"/>
        </w:rPr>
        <w:pict>
          <v:shape id="_x0000_s1060" type="#_x0000_t202" style="position:absolute;left:0;text-align:left;margin-left:346.1pt;margin-top:-18pt;width:117pt;height:45pt;z-index:251668480" stroked="f">
            <v:textbox>
              <w:txbxContent>
                <w:p w:rsidR="00156376" w:rsidRDefault="00156376" w:rsidP="005D5309"/>
                <w:p w:rsidR="00156376" w:rsidRDefault="00156376" w:rsidP="005D5309">
                  <w:r>
                    <w:t xml:space="preserve">       </w:t>
                  </w:r>
                </w:p>
              </w:txbxContent>
            </v:textbox>
          </v:shape>
        </w:pict>
      </w:r>
      <w:r w:rsidRPr="0049236B">
        <w:rPr>
          <w:rFonts w:ascii="Times New Roman" w:hAnsi="Times New Roman"/>
          <w:b/>
          <w:noProof/>
          <w:sz w:val="20"/>
          <w:szCs w:val="20"/>
          <w:lang w:eastAsia="ru-RU"/>
        </w:rPr>
        <w:drawing>
          <wp:inline distT="0" distB="0" distL="0" distR="0">
            <wp:extent cx="866775" cy="91440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866775" cy="914400"/>
                    </a:xfrm>
                    <a:prstGeom prst="rect">
                      <a:avLst/>
                    </a:prstGeom>
                    <a:noFill/>
                    <a:ln w="9525">
                      <a:noFill/>
                      <a:miter lim="800000"/>
                      <a:headEnd/>
                      <a:tailEnd/>
                    </a:ln>
                  </pic:spPr>
                </pic:pic>
              </a:graphicData>
            </a:graphic>
          </wp:inline>
        </w:drawing>
      </w:r>
    </w:p>
    <w:p w:rsidR="005D5309" w:rsidRPr="0049236B" w:rsidRDefault="005D5309" w:rsidP="0049236B">
      <w:pPr>
        <w:pStyle w:val="1f0"/>
        <w:widowControl w:val="0"/>
        <w:jc w:val="center"/>
        <w:rPr>
          <w:b/>
          <w:sz w:val="20"/>
        </w:rPr>
      </w:pPr>
      <w:r w:rsidRPr="0049236B">
        <w:rPr>
          <w:rStyle w:val="1ff0"/>
          <w:b/>
          <w:sz w:val="20"/>
        </w:rPr>
        <w:t xml:space="preserve">КОМИ РЕСПУБЛИКАСА «СЫКТЫВДIН» МУНИЦИПАЛЬНÖЙ РАЙОНЫН </w:t>
      </w:r>
    </w:p>
    <w:p w:rsidR="005D5309" w:rsidRPr="0049236B" w:rsidRDefault="005D5309" w:rsidP="0049236B">
      <w:pPr>
        <w:pStyle w:val="1f0"/>
        <w:widowControl w:val="0"/>
        <w:jc w:val="center"/>
        <w:rPr>
          <w:b/>
          <w:sz w:val="20"/>
        </w:rPr>
      </w:pPr>
      <w:r w:rsidRPr="0049236B">
        <w:rPr>
          <w:rStyle w:val="1ff0"/>
          <w:b/>
          <w:sz w:val="20"/>
        </w:rPr>
        <w:t xml:space="preserve"> «ЯСНÖГ» СИКТ ОВМÖДЧАНIНСА СÖВЕТ</w:t>
      </w:r>
    </w:p>
    <w:p w:rsidR="005D5309" w:rsidRPr="0049236B" w:rsidRDefault="005D5309" w:rsidP="0049236B">
      <w:pPr>
        <w:pStyle w:val="1f0"/>
        <w:widowControl w:val="0"/>
        <w:jc w:val="center"/>
        <w:rPr>
          <w:b/>
          <w:sz w:val="20"/>
        </w:rPr>
      </w:pPr>
      <w:r w:rsidRPr="0049236B">
        <w:rPr>
          <w:rStyle w:val="1ff0"/>
          <w:b/>
          <w:sz w:val="20"/>
        </w:rPr>
        <w:t>СОВЕТ СЕЛЬСКОГО ПОСЕЛЕНИЯ «ЯСНЭГ» МУНИЦИПАЛЬНОГО РАЙОНА «СЫКТЫВДИНСКИЙ» РЕСПУБЛИКИ КОМИ</w:t>
      </w:r>
    </w:p>
    <w:p w:rsidR="005D5309" w:rsidRPr="0049236B" w:rsidRDefault="005D5309" w:rsidP="0049236B">
      <w:pPr>
        <w:pStyle w:val="1f0"/>
        <w:widowControl w:val="0"/>
        <w:jc w:val="center"/>
        <w:rPr>
          <w:sz w:val="20"/>
        </w:rPr>
      </w:pPr>
      <w:r w:rsidRPr="0049236B">
        <w:rPr>
          <w:sz w:val="20"/>
        </w:rPr>
        <w:t>168227, Республика Коми, Сыктывдинский район, пст. Яснэг, улица Ленина, дом 13</w:t>
      </w:r>
    </w:p>
    <w:p w:rsidR="005D5309" w:rsidRPr="0049236B" w:rsidRDefault="005D5309" w:rsidP="0049236B">
      <w:pPr>
        <w:pStyle w:val="1f0"/>
        <w:widowControl w:val="0"/>
        <w:jc w:val="center"/>
        <w:rPr>
          <w:sz w:val="20"/>
        </w:rPr>
      </w:pPr>
    </w:p>
    <w:p w:rsidR="005D5309" w:rsidRPr="0049236B" w:rsidRDefault="005D5309" w:rsidP="0049236B">
      <w:pPr>
        <w:pStyle w:val="1f0"/>
        <w:widowControl w:val="0"/>
        <w:jc w:val="center"/>
        <w:rPr>
          <w:b/>
          <w:sz w:val="20"/>
        </w:rPr>
      </w:pPr>
      <w:r w:rsidRPr="0049236B">
        <w:rPr>
          <w:rStyle w:val="1ff0"/>
          <w:b/>
          <w:sz w:val="20"/>
        </w:rPr>
        <w:t xml:space="preserve">ПОМШУÖМ </w:t>
      </w:r>
    </w:p>
    <w:p w:rsidR="005D5309" w:rsidRPr="0049236B" w:rsidRDefault="005D5309" w:rsidP="0049236B">
      <w:pPr>
        <w:pStyle w:val="1f0"/>
        <w:widowControl w:val="0"/>
        <w:jc w:val="center"/>
        <w:rPr>
          <w:b/>
          <w:sz w:val="20"/>
        </w:rPr>
      </w:pPr>
      <w:r w:rsidRPr="0049236B">
        <w:rPr>
          <w:rStyle w:val="1ff0"/>
          <w:b/>
          <w:sz w:val="20"/>
        </w:rPr>
        <w:t>РЕШЕНИЕ</w:t>
      </w:r>
    </w:p>
    <w:p w:rsidR="005D5309" w:rsidRPr="0049236B" w:rsidRDefault="005D5309" w:rsidP="0049236B">
      <w:pPr>
        <w:spacing w:after="0" w:line="240" w:lineRule="auto"/>
        <w:rPr>
          <w:rFonts w:ascii="Times New Roman" w:hAnsi="Times New Roman"/>
          <w:sz w:val="20"/>
          <w:szCs w:val="20"/>
          <w:highlight w:val="yellow"/>
        </w:rPr>
      </w:pPr>
      <w:r w:rsidRPr="0049236B">
        <w:rPr>
          <w:rFonts w:ascii="Times New Roman" w:hAnsi="Times New Roman"/>
          <w:sz w:val="20"/>
          <w:szCs w:val="20"/>
        </w:rPr>
        <w:t xml:space="preserve">от 14 марта 2025 г.                                                                                                  </w:t>
      </w:r>
      <w:r w:rsidR="0049236B">
        <w:rPr>
          <w:rFonts w:ascii="Times New Roman" w:hAnsi="Times New Roman"/>
          <w:sz w:val="20"/>
          <w:szCs w:val="20"/>
        </w:rPr>
        <w:t xml:space="preserve">                                </w:t>
      </w:r>
      <w:r w:rsidRPr="0049236B">
        <w:rPr>
          <w:rFonts w:ascii="Times New Roman" w:hAnsi="Times New Roman"/>
          <w:sz w:val="20"/>
          <w:szCs w:val="20"/>
        </w:rPr>
        <w:t xml:space="preserve"> № 25/03-4-105</w:t>
      </w:r>
    </w:p>
    <w:p w:rsidR="005D5309" w:rsidRPr="0049236B" w:rsidRDefault="005D5309" w:rsidP="0049236B">
      <w:pPr>
        <w:spacing w:after="0" w:line="240" w:lineRule="auto"/>
        <w:jc w:val="center"/>
        <w:rPr>
          <w:rFonts w:ascii="Times New Roman" w:hAnsi="Times New Roman"/>
          <w:b/>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5D5309" w:rsidRPr="0049236B" w:rsidTr="005D5309">
        <w:tc>
          <w:tcPr>
            <w:tcW w:w="9464" w:type="dxa"/>
            <w:tcBorders>
              <w:top w:val="nil"/>
              <w:left w:val="nil"/>
              <w:bottom w:val="nil"/>
              <w:right w:val="nil"/>
            </w:tcBorders>
          </w:tcPr>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О внесении изменений в решение Совета</w:t>
            </w:r>
            <w:r w:rsidR="0049236B">
              <w:rPr>
                <w:rFonts w:ascii="Times New Roman" w:hAnsi="Times New Roman"/>
                <w:b/>
                <w:sz w:val="20"/>
                <w:szCs w:val="20"/>
              </w:rPr>
              <w:t xml:space="preserve"> </w:t>
            </w:r>
            <w:r w:rsidRPr="0049236B">
              <w:rPr>
                <w:rFonts w:ascii="Times New Roman" w:hAnsi="Times New Roman"/>
                <w:b/>
                <w:sz w:val="20"/>
                <w:szCs w:val="20"/>
              </w:rPr>
              <w:t>сельского поселения «Яснэг» от 23.12.2024 №24/12-3-100 «О бюджете сельского поселения «Яснэг» на 2025 год»</w:t>
            </w:r>
          </w:p>
        </w:tc>
      </w:tr>
    </w:tbl>
    <w:p w:rsidR="005D5309" w:rsidRPr="0049236B" w:rsidRDefault="005D5309" w:rsidP="0049236B">
      <w:pPr>
        <w:spacing w:after="0" w:line="240" w:lineRule="auto"/>
        <w:ind w:left="7368" w:hanging="7368"/>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     Руководствуясь п.1 ч.1 ст.14, п.2 ч. 10 ст.35 Федерального Закона от 06.10.2003 №131 –ФЗ «Об общих принципах организации местного самоуправления в Российской Федерации», ч.1 ст.9 Бюджетного Кодекса Российской Федерации, п.1 ч.1 ст.7, п.2 ч.1 ст.27 Устава сельского поселения «Яснэг», Совет сельского поселения «Яснэг» решил:</w:t>
      </w: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     1. Внести в решение Совета сельского поселения «Яснэг» от 23.12.2024 №24/12-3-100 «О бюджете сельского поселения «Яснэг» на 2025 год» следующие изменения и дополнения:</w:t>
      </w:r>
    </w:p>
    <w:p w:rsidR="005D5309" w:rsidRPr="0049236B" w:rsidRDefault="005D5309" w:rsidP="0049236B">
      <w:pPr>
        <w:spacing w:after="0" w:line="240" w:lineRule="auto"/>
        <w:ind w:left="567"/>
        <w:jc w:val="both"/>
        <w:rPr>
          <w:rFonts w:ascii="Times New Roman" w:hAnsi="Times New Roman"/>
          <w:sz w:val="20"/>
          <w:szCs w:val="20"/>
        </w:rPr>
      </w:pPr>
      <w:r w:rsidRPr="0049236B">
        <w:rPr>
          <w:rFonts w:ascii="Times New Roman" w:hAnsi="Times New Roman"/>
          <w:sz w:val="20"/>
          <w:szCs w:val="20"/>
        </w:rPr>
        <w:t>1.1. Статью 1 изложить в следующей редакции:</w:t>
      </w:r>
    </w:p>
    <w:p w:rsidR="005D5309" w:rsidRPr="0049236B" w:rsidRDefault="005D5309" w:rsidP="0049236B">
      <w:pPr>
        <w:spacing w:after="0" w:line="240" w:lineRule="auto"/>
        <w:ind w:left="567"/>
        <w:jc w:val="both"/>
        <w:rPr>
          <w:rFonts w:ascii="Times New Roman" w:hAnsi="Times New Roman"/>
          <w:sz w:val="20"/>
          <w:szCs w:val="20"/>
        </w:rPr>
      </w:pPr>
      <w:r w:rsidRPr="0049236B">
        <w:rPr>
          <w:rFonts w:ascii="Times New Roman" w:hAnsi="Times New Roman"/>
          <w:sz w:val="20"/>
          <w:szCs w:val="20"/>
        </w:rPr>
        <w:t xml:space="preserve">«Статья 1. Утвердить основные характеристики бюджета сельского поселения «Яснэг»: </w:t>
      </w:r>
    </w:p>
    <w:p w:rsidR="005D5309" w:rsidRPr="0049236B" w:rsidRDefault="005D5309" w:rsidP="0049236B">
      <w:pPr>
        <w:spacing w:after="0" w:line="240" w:lineRule="auto"/>
        <w:ind w:left="567"/>
        <w:jc w:val="both"/>
        <w:rPr>
          <w:rFonts w:ascii="Times New Roman" w:hAnsi="Times New Roman"/>
          <w:sz w:val="20"/>
          <w:szCs w:val="20"/>
        </w:rPr>
      </w:pPr>
      <w:r w:rsidRPr="0049236B">
        <w:rPr>
          <w:rFonts w:ascii="Times New Roman" w:hAnsi="Times New Roman"/>
          <w:sz w:val="20"/>
          <w:szCs w:val="20"/>
        </w:rPr>
        <w:t>Общий объем доходов       10494,8 тыс. руб.</w:t>
      </w:r>
    </w:p>
    <w:p w:rsidR="005D5309" w:rsidRPr="0049236B" w:rsidRDefault="005D5309" w:rsidP="0049236B">
      <w:pPr>
        <w:spacing w:after="0" w:line="240" w:lineRule="auto"/>
        <w:ind w:left="567"/>
        <w:jc w:val="both"/>
        <w:rPr>
          <w:rFonts w:ascii="Times New Roman" w:hAnsi="Times New Roman"/>
          <w:sz w:val="20"/>
          <w:szCs w:val="20"/>
        </w:rPr>
      </w:pPr>
      <w:r w:rsidRPr="0049236B">
        <w:rPr>
          <w:rFonts w:ascii="Times New Roman" w:hAnsi="Times New Roman"/>
          <w:sz w:val="20"/>
          <w:szCs w:val="20"/>
        </w:rPr>
        <w:t xml:space="preserve">Общий объем расходов      10913,9 тыс. руб. </w:t>
      </w:r>
    </w:p>
    <w:p w:rsidR="005D5309" w:rsidRPr="0049236B" w:rsidRDefault="005D5309" w:rsidP="0049236B">
      <w:pPr>
        <w:spacing w:after="0" w:line="240" w:lineRule="auto"/>
        <w:ind w:left="567"/>
        <w:jc w:val="both"/>
        <w:rPr>
          <w:rFonts w:ascii="Times New Roman" w:hAnsi="Times New Roman"/>
          <w:sz w:val="20"/>
          <w:szCs w:val="20"/>
        </w:rPr>
      </w:pPr>
      <w:r w:rsidRPr="0049236B">
        <w:rPr>
          <w:rFonts w:ascii="Times New Roman" w:hAnsi="Times New Roman"/>
          <w:sz w:val="20"/>
          <w:szCs w:val="20"/>
        </w:rPr>
        <w:t>Установить дефицит бюджета в сумме 419,1 тыс. руб.».</w:t>
      </w:r>
    </w:p>
    <w:p w:rsidR="005D5309" w:rsidRPr="0049236B" w:rsidRDefault="005D5309" w:rsidP="0049236B">
      <w:pPr>
        <w:spacing w:after="0" w:line="240" w:lineRule="auto"/>
        <w:ind w:left="567"/>
        <w:jc w:val="both"/>
        <w:rPr>
          <w:rFonts w:ascii="Times New Roman" w:hAnsi="Times New Roman"/>
          <w:sz w:val="20"/>
          <w:szCs w:val="20"/>
        </w:rPr>
      </w:pPr>
      <w:r w:rsidRPr="0049236B">
        <w:rPr>
          <w:rFonts w:ascii="Times New Roman" w:hAnsi="Times New Roman"/>
          <w:sz w:val="20"/>
          <w:szCs w:val="20"/>
        </w:rPr>
        <w:t>1.2. Приложение 1 изложить в редакции, согласно приложению 1 к настоящему решению.</w:t>
      </w:r>
    </w:p>
    <w:p w:rsidR="005D5309" w:rsidRPr="0049236B" w:rsidRDefault="005D5309" w:rsidP="0049236B">
      <w:pPr>
        <w:spacing w:after="0" w:line="240" w:lineRule="auto"/>
        <w:ind w:left="567"/>
        <w:jc w:val="both"/>
        <w:rPr>
          <w:rFonts w:ascii="Times New Roman" w:hAnsi="Times New Roman"/>
          <w:sz w:val="20"/>
          <w:szCs w:val="20"/>
        </w:rPr>
      </w:pPr>
      <w:r w:rsidRPr="0049236B">
        <w:rPr>
          <w:rFonts w:ascii="Times New Roman" w:hAnsi="Times New Roman"/>
          <w:sz w:val="20"/>
          <w:szCs w:val="20"/>
        </w:rPr>
        <w:t xml:space="preserve">1.3. </w:t>
      </w:r>
      <w:bookmarkStart w:id="0" w:name="_Hlk192516131"/>
      <w:r w:rsidRPr="0049236B">
        <w:rPr>
          <w:rFonts w:ascii="Times New Roman" w:hAnsi="Times New Roman"/>
          <w:sz w:val="20"/>
          <w:szCs w:val="20"/>
        </w:rPr>
        <w:t>Приложение 2 изложить в редакции, согласно приложению 2 к настоящему решению.</w:t>
      </w:r>
    </w:p>
    <w:bookmarkEnd w:id="0"/>
    <w:p w:rsidR="005D5309" w:rsidRPr="0049236B" w:rsidRDefault="005D5309" w:rsidP="0049236B">
      <w:pPr>
        <w:spacing w:after="0" w:line="240" w:lineRule="auto"/>
        <w:ind w:left="567"/>
        <w:jc w:val="both"/>
        <w:rPr>
          <w:rFonts w:ascii="Times New Roman" w:hAnsi="Times New Roman"/>
          <w:sz w:val="20"/>
          <w:szCs w:val="20"/>
        </w:rPr>
      </w:pPr>
      <w:r w:rsidRPr="0049236B">
        <w:rPr>
          <w:rFonts w:ascii="Times New Roman" w:hAnsi="Times New Roman"/>
          <w:sz w:val="20"/>
          <w:szCs w:val="20"/>
        </w:rPr>
        <w:t>1.4. Приложение 3 изложить в редакции, согласно приложению 3 к настоящему решению.</w:t>
      </w:r>
    </w:p>
    <w:p w:rsidR="005D5309" w:rsidRPr="0049236B" w:rsidRDefault="005D5309" w:rsidP="0049236B">
      <w:pPr>
        <w:spacing w:after="0" w:line="240" w:lineRule="auto"/>
        <w:ind w:left="567"/>
        <w:jc w:val="both"/>
        <w:rPr>
          <w:rFonts w:ascii="Times New Roman" w:hAnsi="Times New Roman"/>
          <w:sz w:val="20"/>
          <w:szCs w:val="20"/>
        </w:rPr>
      </w:pPr>
      <w:r w:rsidRPr="0049236B">
        <w:rPr>
          <w:rFonts w:ascii="Times New Roman" w:hAnsi="Times New Roman"/>
          <w:sz w:val="20"/>
          <w:szCs w:val="20"/>
        </w:rPr>
        <w:t>1.5. Приложение 4 изложить в редакции, согласно приложению 4 к настоящему решению.</w:t>
      </w:r>
    </w:p>
    <w:p w:rsidR="005D5309" w:rsidRPr="0049236B" w:rsidRDefault="005D5309" w:rsidP="0049236B">
      <w:pPr>
        <w:spacing w:after="0" w:line="240" w:lineRule="auto"/>
        <w:ind w:left="567"/>
        <w:jc w:val="both"/>
        <w:rPr>
          <w:rFonts w:ascii="Times New Roman" w:hAnsi="Times New Roman"/>
          <w:sz w:val="20"/>
          <w:szCs w:val="20"/>
        </w:rPr>
      </w:pPr>
      <w:r w:rsidRPr="0049236B">
        <w:rPr>
          <w:rFonts w:ascii="Times New Roman" w:hAnsi="Times New Roman"/>
          <w:sz w:val="20"/>
          <w:szCs w:val="20"/>
        </w:rPr>
        <w:t>1.6. Приложение 5 изложить в редакции, согласно приложению 5 к настоящему решению.</w:t>
      </w:r>
    </w:p>
    <w:p w:rsidR="005D5309" w:rsidRPr="0049236B" w:rsidRDefault="005D5309" w:rsidP="0049236B">
      <w:pPr>
        <w:spacing w:after="0" w:line="240" w:lineRule="auto"/>
        <w:ind w:left="567"/>
        <w:jc w:val="both"/>
        <w:rPr>
          <w:rFonts w:ascii="Times New Roman" w:hAnsi="Times New Roman"/>
          <w:sz w:val="20"/>
          <w:szCs w:val="20"/>
        </w:rPr>
      </w:pPr>
      <w:r w:rsidRPr="0049236B">
        <w:rPr>
          <w:rFonts w:ascii="Times New Roman" w:hAnsi="Times New Roman"/>
          <w:sz w:val="20"/>
          <w:szCs w:val="20"/>
        </w:rPr>
        <w:t>1.7. Статью 2 изложить в следующей редакции:</w:t>
      </w:r>
    </w:p>
    <w:p w:rsidR="005D5309" w:rsidRPr="0049236B" w:rsidRDefault="005D5309" w:rsidP="0049236B">
      <w:pPr>
        <w:spacing w:after="0" w:line="240" w:lineRule="auto"/>
        <w:ind w:firstLine="567"/>
        <w:jc w:val="both"/>
        <w:rPr>
          <w:rFonts w:ascii="Times New Roman" w:hAnsi="Times New Roman"/>
          <w:sz w:val="20"/>
          <w:szCs w:val="20"/>
        </w:rPr>
      </w:pPr>
      <w:r w:rsidRPr="0049236B">
        <w:rPr>
          <w:rFonts w:ascii="Times New Roman" w:hAnsi="Times New Roman"/>
          <w:sz w:val="20"/>
          <w:szCs w:val="20"/>
        </w:rPr>
        <w:t>«Статья 2. Утвердить объем межбюджетных трансфертов, получаемых из других бюджетов бюджетной системы Российской Федерации в сумме 10005,8 тыс. руб., предоставляемых бюджету муниципального района «Сыктывдинский» в сумме 42,6 тыс. руб.».</w:t>
      </w:r>
    </w:p>
    <w:p w:rsidR="005D5309" w:rsidRPr="0049236B" w:rsidRDefault="005D5309" w:rsidP="0049236B">
      <w:pPr>
        <w:spacing w:after="0" w:line="240" w:lineRule="auto"/>
        <w:ind w:firstLine="360"/>
        <w:jc w:val="both"/>
        <w:rPr>
          <w:rFonts w:ascii="Times New Roman" w:hAnsi="Times New Roman"/>
          <w:sz w:val="20"/>
          <w:szCs w:val="20"/>
        </w:rPr>
      </w:pPr>
      <w:r w:rsidRPr="0049236B">
        <w:rPr>
          <w:rFonts w:ascii="Times New Roman" w:hAnsi="Times New Roman"/>
          <w:sz w:val="20"/>
          <w:szCs w:val="20"/>
        </w:rPr>
        <w:t>2. Настоящее решение вступает в силу со дня его обнародования в установленных       Уставом сельского поселения «Яснэг» местах.</w:t>
      </w:r>
    </w:p>
    <w:p w:rsidR="005D5309" w:rsidRPr="0049236B" w:rsidRDefault="005D5309" w:rsidP="0049236B">
      <w:pPr>
        <w:spacing w:after="0" w:line="240" w:lineRule="auto"/>
        <w:ind w:firstLine="360"/>
        <w:jc w:val="both"/>
        <w:rPr>
          <w:rFonts w:ascii="Times New Roman" w:hAnsi="Times New Roman"/>
          <w:sz w:val="20"/>
          <w:szCs w:val="20"/>
        </w:rPr>
      </w:pPr>
    </w:p>
    <w:p w:rsidR="005D5309" w:rsidRPr="0049236B" w:rsidRDefault="005D5309" w:rsidP="0049236B">
      <w:pPr>
        <w:spacing w:after="0" w:line="240" w:lineRule="auto"/>
        <w:rPr>
          <w:rFonts w:ascii="Times New Roman" w:hAnsi="Times New Roman"/>
          <w:sz w:val="20"/>
          <w:szCs w:val="20"/>
        </w:rPr>
      </w:pPr>
    </w:p>
    <w:p w:rsidR="005D5309"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 xml:space="preserve">Глава сельского поселения «Яснэг»                                                                    </w:t>
      </w:r>
      <w:r w:rsidR="0049236B">
        <w:rPr>
          <w:rFonts w:ascii="Times New Roman" w:hAnsi="Times New Roman"/>
          <w:sz w:val="20"/>
          <w:szCs w:val="20"/>
        </w:rPr>
        <w:t xml:space="preserve">                                     </w:t>
      </w:r>
      <w:r w:rsidRPr="0049236B">
        <w:rPr>
          <w:rFonts w:ascii="Times New Roman" w:hAnsi="Times New Roman"/>
          <w:sz w:val="20"/>
          <w:szCs w:val="20"/>
        </w:rPr>
        <w:t xml:space="preserve">  А.И. Давыдов</w:t>
      </w: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p w:rsidR="0049236B" w:rsidRDefault="0049236B" w:rsidP="0049236B">
      <w:pPr>
        <w:spacing w:after="0" w:line="240" w:lineRule="auto"/>
        <w:rPr>
          <w:rFonts w:ascii="Times New Roman" w:hAnsi="Times New Roman"/>
          <w:sz w:val="20"/>
          <w:szCs w:val="20"/>
        </w:rPr>
      </w:pPr>
    </w:p>
    <w:tbl>
      <w:tblPr>
        <w:tblW w:w="9654" w:type="dxa"/>
        <w:tblInd w:w="93" w:type="dxa"/>
        <w:tblLook w:val="04A0"/>
      </w:tblPr>
      <w:tblGrid>
        <w:gridCol w:w="1691"/>
        <w:gridCol w:w="592"/>
        <w:gridCol w:w="6237"/>
        <w:gridCol w:w="1134"/>
      </w:tblGrid>
      <w:tr w:rsidR="005D5309" w:rsidRPr="0049236B" w:rsidTr="0049236B">
        <w:trPr>
          <w:trHeight w:val="375"/>
        </w:trPr>
        <w:tc>
          <w:tcPr>
            <w:tcW w:w="1691" w:type="dxa"/>
            <w:tcBorders>
              <w:top w:val="nil"/>
              <w:left w:val="nil"/>
              <w:bottom w:val="nil"/>
              <w:right w:val="nil"/>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p>
        </w:tc>
        <w:tc>
          <w:tcPr>
            <w:tcW w:w="7963" w:type="dxa"/>
            <w:gridSpan w:val="3"/>
            <w:tcBorders>
              <w:top w:val="nil"/>
              <w:left w:val="nil"/>
              <w:bottom w:val="nil"/>
              <w:right w:val="nil"/>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Приложение 1</w:t>
            </w:r>
          </w:p>
        </w:tc>
      </w:tr>
      <w:tr w:rsidR="005D5309" w:rsidRPr="0049236B" w:rsidTr="0049236B">
        <w:trPr>
          <w:trHeight w:val="768"/>
        </w:trPr>
        <w:tc>
          <w:tcPr>
            <w:tcW w:w="1691" w:type="dxa"/>
            <w:tcBorders>
              <w:top w:val="nil"/>
              <w:left w:val="nil"/>
              <w:bottom w:val="nil"/>
              <w:right w:val="nil"/>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p>
        </w:tc>
        <w:tc>
          <w:tcPr>
            <w:tcW w:w="7963" w:type="dxa"/>
            <w:gridSpan w:val="3"/>
            <w:tcBorders>
              <w:top w:val="nil"/>
              <w:left w:val="nil"/>
              <w:bottom w:val="nil"/>
              <w:right w:val="nil"/>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к решению Совета  сельского поселения "Яснэг" от  14.03.2025 года №25/03-4-105 "О внес</w:t>
            </w:r>
            <w:r w:rsidR="0049236B">
              <w:rPr>
                <w:rFonts w:ascii="Times New Roman" w:eastAsia="Times New Roman" w:hAnsi="Times New Roman"/>
                <w:color w:val="000000"/>
                <w:sz w:val="20"/>
                <w:szCs w:val="20"/>
                <w:lang w:eastAsia="ru-RU"/>
              </w:rPr>
              <w:t xml:space="preserve">ении изменений в решение Совета </w:t>
            </w:r>
            <w:r w:rsidRPr="0049236B">
              <w:rPr>
                <w:rFonts w:ascii="Times New Roman" w:eastAsia="Times New Roman" w:hAnsi="Times New Roman"/>
                <w:color w:val="000000"/>
                <w:sz w:val="20"/>
                <w:szCs w:val="20"/>
                <w:lang w:eastAsia="ru-RU"/>
              </w:rPr>
              <w:t>сельского поселения «Яснэг» от 23.12.2024 №24/12-3-100 «О бюджете сельского поселения «Яснэг» на 2025 год»</w:t>
            </w:r>
          </w:p>
        </w:tc>
      </w:tr>
      <w:tr w:rsidR="005D5309" w:rsidRPr="0049236B" w:rsidTr="0049236B">
        <w:trPr>
          <w:trHeight w:val="80"/>
        </w:trPr>
        <w:tc>
          <w:tcPr>
            <w:tcW w:w="1691" w:type="dxa"/>
            <w:tcBorders>
              <w:top w:val="nil"/>
              <w:left w:val="nil"/>
              <w:bottom w:val="nil"/>
              <w:right w:val="nil"/>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p>
        </w:tc>
        <w:tc>
          <w:tcPr>
            <w:tcW w:w="7963" w:type="dxa"/>
            <w:gridSpan w:val="3"/>
            <w:tcBorders>
              <w:top w:val="nil"/>
              <w:left w:val="nil"/>
              <w:bottom w:val="nil"/>
              <w:right w:val="nil"/>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p>
        </w:tc>
      </w:tr>
      <w:tr w:rsidR="005D5309" w:rsidRPr="0049236B" w:rsidTr="0049236B">
        <w:trPr>
          <w:trHeight w:val="330"/>
        </w:trPr>
        <w:tc>
          <w:tcPr>
            <w:tcW w:w="9654" w:type="dxa"/>
            <w:gridSpan w:val="4"/>
            <w:tcBorders>
              <w:top w:val="nil"/>
              <w:left w:val="nil"/>
              <w:bottom w:val="nil"/>
              <w:right w:val="nil"/>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xml:space="preserve">Объем поступлений доходов в бюджет  сельского поселения "Яснэг" на 2025 год </w:t>
            </w:r>
          </w:p>
        </w:tc>
      </w:tr>
      <w:tr w:rsidR="005D5309" w:rsidRPr="0049236B" w:rsidTr="0049236B">
        <w:trPr>
          <w:trHeight w:val="630"/>
        </w:trPr>
        <w:tc>
          <w:tcPr>
            <w:tcW w:w="2283"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Код</w:t>
            </w:r>
          </w:p>
        </w:tc>
        <w:tc>
          <w:tcPr>
            <w:tcW w:w="623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Сумма (тыс. рублей)</w:t>
            </w:r>
          </w:p>
        </w:tc>
      </w:tr>
      <w:tr w:rsidR="005D5309" w:rsidRPr="0049236B" w:rsidTr="0049236B">
        <w:trPr>
          <w:trHeight w:val="315"/>
        </w:trPr>
        <w:tc>
          <w:tcPr>
            <w:tcW w:w="2283" w:type="dxa"/>
            <w:gridSpan w:val="2"/>
            <w:vMerge/>
            <w:tcBorders>
              <w:top w:val="single" w:sz="4" w:space="0" w:color="000000"/>
              <w:left w:val="single" w:sz="4" w:space="0" w:color="000000"/>
              <w:bottom w:val="single" w:sz="4" w:space="0" w:color="000000"/>
              <w:right w:val="single" w:sz="4" w:space="0" w:color="000000"/>
            </w:tcBorders>
            <w:vAlign w:val="center"/>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p>
        </w:tc>
        <w:tc>
          <w:tcPr>
            <w:tcW w:w="6237" w:type="dxa"/>
            <w:vMerge/>
            <w:tcBorders>
              <w:top w:val="single" w:sz="4" w:space="0" w:color="000000"/>
              <w:left w:val="single" w:sz="4" w:space="0" w:color="000000"/>
              <w:bottom w:val="single" w:sz="4" w:space="0" w:color="000000"/>
              <w:right w:val="single" w:sz="4" w:space="0" w:color="000000"/>
            </w:tcBorders>
            <w:vAlign w:val="center"/>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2025 год</w:t>
            </w:r>
          </w:p>
        </w:tc>
      </w:tr>
      <w:tr w:rsidR="005D5309" w:rsidRPr="0049236B" w:rsidTr="0049236B">
        <w:trPr>
          <w:trHeight w:val="31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1 00 00000 00 0000 000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НАЛОГОВЫЕ И НЕНАЛОГОВЫЕ ДОХОДЫ</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489,0</w:t>
            </w:r>
          </w:p>
        </w:tc>
      </w:tr>
      <w:tr w:rsidR="005D5309" w:rsidRPr="0049236B" w:rsidTr="0049236B">
        <w:trPr>
          <w:trHeight w:val="31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1 01 00000 00 0000 000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НАЛОГИ НА ПРИБЫЛЬ, ДОХОДЫ</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147,0</w:t>
            </w:r>
          </w:p>
        </w:tc>
      </w:tr>
      <w:tr w:rsidR="005D5309" w:rsidRPr="0049236B" w:rsidTr="0049236B">
        <w:trPr>
          <w:trHeight w:val="31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1 01 02000 01 0000 110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Налог на доходы физических лиц</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147,0</w:t>
            </w:r>
          </w:p>
        </w:tc>
      </w:tr>
      <w:tr w:rsidR="005D5309" w:rsidRPr="0049236B" w:rsidTr="00600132">
        <w:trPr>
          <w:trHeight w:val="3210"/>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1 01 02010 01 0000 110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100,0</w:t>
            </w:r>
          </w:p>
        </w:tc>
      </w:tr>
      <w:tr w:rsidR="005D5309" w:rsidRPr="0049236B" w:rsidTr="0049236B">
        <w:trPr>
          <w:trHeight w:val="324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1 01 02010 01 0000 110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100,0</w:t>
            </w:r>
          </w:p>
        </w:tc>
      </w:tr>
      <w:tr w:rsidR="005D5309" w:rsidRPr="0049236B" w:rsidTr="0049236B">
        <w:trPr>
          <w:trHeight w:val="2116"/>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1 01 02030 01 0000 110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1,0</w:t>
            </w:r>
          </w:p>
        </w:tc>
      </w:tr>
      <w:tr w:rsidR="005D5309" w:rsidRPr="0049236B" w:rsidTr="0049236B">
        <w:trPr>
          <w:trHeight w:val="2119"/>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1 01 02030 01 0000 110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r>
      <w:tr w:rsidR="005D5309" w:rsidRPr="0049236B" w:rsidTr="0049236B">
        <w:trPr>
          <w:trHeight w:val="6930"/>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lastRenderedPageBreak/>
              <w:t>1 01 02080 01 0000 110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7,0</w:t>
            </w:r>
          </w:p>
        </w:tc>
      </w:tr>
      <w:tr w:rsidR="005D5309" w:rsidRPr="0049236B" w:rsidTr="0049236B">
        <w:trPr>
          <w:trHeight w:val="6300"/>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1 01 02080 01 0000 110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7,0</w:t>
            </w:r>
          </w:p>
        </w:tc>
      </w:tr>
      <w:tr w:rsidR="005D5309" w:rsidRPr="0049236B" w:rsidTr="0049236B">
        <w:trPr>
          <w:trHeight w:val="1628"/>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lastRenderedPageBreak/>
              <w:t>1 01 02130 01 0000 110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2,0</w:t>
            </w:r>
          </w:p>
        </w:tc>
      </w:tr>
      <w:tr w:rsidR="005D5309" w:rsidRPr="0049236B" w:rsidTr="0049236B">
        <w:trPr>
          <w:trHeight w:val="1694"/>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1 01 02130 01 0000 110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w:t>
            </w:r>
          </w:p>
        </w:tc>
      </w:tr>
      <w:tr w:rsidR="005D5309" w:rsidRPr="0049236B" w:rsidTr="0049236B">
        <w:trPr>
          <w:trHeight w:val="982"/>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1 01 02210 01 0000 110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37,0</w:t>
            </w:r>
          </w:p>
        </w:tc>
      </w:tr>
      <w:tr w:rsidR="005D5309" w:rsidRPr="0049236B" w:rsidTr="0049236B">
        <w:trPr>
          <w:trHeight w:val="982"/>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1 01 02210 01 0000 110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37,0</w:t>
            </w:r>
          </w:p>
        </w:tc>
      </w:tr>
      <w:tr w:rsidR="005D5309" w:rsidRPr="0049236B" w:rsidTr="0049236B">
        <w:trPr>
          <w:trHeight w:val="31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1 06 00000 00 0000 000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НАЛОГИ НА ИМУЩЕСТВО</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165,0</w:t>
            </w:r>
          </w:p>
        </w:tc>
      </w:tr>
      <w:tr w:rsidR="005D5309" w:rsidRPr="0049236B" w:rsidTr="0049236B">
        <w:trPr>
          <w:trHeight w:val="31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1 06 01000 00 0000 110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Налог на имущество физических лиц</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100,0</w:t>
            </w:r>
          </w:p>
        </w:tc>
      </w:tr>
      <w:tr w:rsidR="005D5309" w:rsidRPr="0049236B" w:rsidTr="0049236B">
        <w:trPr>
          <w:trHeight w:val="764"/>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1 06 01030 10 0000 110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100,0</w:t>
            </w:r>
          </w:p>
        </w:tc>
      </w:tr>
      <w:tr w:rsidR="005D5309" w:rsidRPr="0049236B" w:rsidTr="0049236B">
        <w:trPr>
          <w:trHeight w:val="690"/>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1 06 01030 10 0000 110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100,0</w:t>
            </w:r>
          </w:p>
        </w:tc>
      </w:tr>
      <w:tr w:rsidR="005D5309" w:rsidRPr="0049236B" w:rsidTr="0049236B">
        <w:trPr>
          <w:trHeight w:val="31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1 06 06000 00 0000 110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Земельный налог</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65,0</w:t>
            </w:r>
          </w:p>
        </w:tc>
      </w:tr>
      <w:tr w:rsidR="005D5309" w:rsidRPr="0049236B" w:rsidTr="0049236B">
        <w:trPr>
          <w:trHeight w:val="31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1 06 06030 00 0000 110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Земельный налог с организаций</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18,0</w:t>
            </w:r>
          </w:p>
        </w:tc>
      </w:tr>
      <w:tr w:rsidR="005D5309" w:rsidRPr="0049236B" w:rsidTr="0049236B">
        <w:trPr>
          <w:trHeight w:val="418"/>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1 06 06033 10 0000 110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18,0</w:t>
            </w:r>
          </w:p>
        </w:tc>
      </w:tr>
      <w:tr w:rsidR="005D5309" w:rsidRPr="0049236B" w:rsidTr="0049236B">
        <w:trPr>
          <w:trHeight w:val="31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1 06 06040 00 0000 110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Земельный налог с физических лиц</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47,0</w:t>
            </w:r>
          </w:p>
        </w:tc>
      </w:tr>
      <w:tr w:rsidR="005D5309" w:rsidRPr="0049236B" w:rsidTr="0049236B">
        <w:trPr>
          <w:trHeight w:val="48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1 06 06043 10 0000 110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47,0</w:t>
            </w:r>
          </w:p>
        </w:tc>
      </w:tr>
      <w:tr w:rsidR="005D5309" w:rsidRPr="0049236B" w:rsidTr="0049236B">
        <w:trPr>
          <w:trHeight w:val="31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1 08 00000 00 0000 000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ГОСУДАРСТВЕННАЯ ПОШЛИНА</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4,0</w:t>
            </w:r>
          </w:p>
        </w:tc>
      </w:tr>
      <w:tr w:rsidR="005D5309" w:rsidRPr="0049236B" w:rsidTr="0049236B">
        <w:trPr>
          <w:trHeight w:val="794"/>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1 08 04000 01 0000 110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4,0</w:t>
            </w:r>
          </w:p>
        </w:tc>
      </w:tr>
      <w:tr w:rsidR="005D5309" w:rsidRPr="0049236B" w:rsidTr="00600132">
        <w:trPr>
          <w:trHeight w:val="1106"/>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1 08 04020 01 0000 110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4,0</w:t>
            </w:r>
          </w:p>
        </w:tc>
      </w:tr>
      <w:tr w:rsidR="005D5309" w:rsidRPr="0049236B" w:rsidTr="0049236B">
        <w:trPr>
          <w:trHeight w:val="980"/>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1 08 04020 01 0000 110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4,0</w:t>
            </w:r>
          </w:p>
        </w:tc>
      </w:tr>
      <w:tr w:rsidR="005D5309" w:rsidRPr="0049236B" w:rsidTr="00B5143E">
        <w:trPr>
          <w:trHeight w:val="696"/>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1 11 00000 00 0000 000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173,0</w:t>
            </w:r>
          </w:p>
        </w:tc>
      </w:tr>
      <w:tr w:rsidR="005D5309" w:rsidRPr="0049236B" w:rsidTr="00B5143E">
        <w:trPr>
          <w:trHeight w:val="1401"/>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1 11 05000 00 0000 120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83,0</w:t>
            </w:r>
          </w:p>
        </w:tc>
      </w:tr>
      <w:tr w:rsidR="005D5309" w:rsidRPr="0049236B" w:rsidTr="00B5143E">
        <w:trPr>
          <w:trHeight w:val="126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lastRenderedPageBreak/>
              <w:t>1 11 05020 00 0000 120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20,7</w:t>
            </w:r>
          </w:p>
        </w:tc>
      </w:tr>
      <w:tr w:rsidR="005D5309" w:rsidRPr="0049236B" w:rsidTr="00B5143E">
        <w:trPr>
          <w:trHeight w:val="1127"/>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1 11 05025 10 0000 120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20,7</w:t>
            </w:r>
          </w:p>
        </w:tc>
      </w:tr>
      <w:tr w:rsidR="005D5309" w:rsidRPr="0049236B" w:rsidTr="00B5143E">
        <w:trPr>
          <w:trHeight w:val="706"/>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1 11 05070 00 0000 120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62,3</w:t>
            </w:r>
          </w:p>
        </w:tc>
      </w:tr>
      <w:tr w:rsidR="005D5309" w:rsidRPr="0049236B" w:rsidTr="00B5143E">
        <w:trPr>
          <w:trHeight w:val="40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1 11 05075 10 0000 120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62,3</w:t>
            </w:r>
          </w:p>
        </w:tc>
      </w:tr>
      <w:tr w:rsidR="005D5309" w:rsidRPr="0049236B" w:rsidTr="00B5143E">
        <w:trPr>
          <w:trHeight w:val="1203"/>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1 11 09000 00 0000 120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90,0</w:t>
            </w:r>
          </w:p>
        </w:tc>
      </w:tr>
      <w:tr w:rsidR="005D5309" w:rsidRPr="0049236B" w:rsidTr="00600132">
        <w:trPr>
          <w:trHeight w:val="1123"/>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1 11 09040 00 0000 120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90,0</w:t>
            </w:r>
          </w:p>
        </w:tc>
      </w:tr>
      <w:tr w:rsidR="005D5309" w:rsidRPr="0049236B" w:rsidTr="00600132">
        <w:trPr>
          <w:trHeight w:val="1128"/>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1 11 09045 10 0000 120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90,0</w:t>
            </w:r>
          </w:p>
        </w:tc>
      </w:tr>
      <w:tr w:rsidR="005D5309" w:rsidRPr="0049236B" w:rsidTr="0049236B">
        <w:trPr>
          <w:trHeight w:val="31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2 00 00000 00 0000 000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БЕЗВОЗМЕЗДНЫЕ ПОСТУПЛЕНИЯ</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10 005,8</w:t>
            </w:r>
          </w:p>
        </w:tc>
      </w:tr>
      <w:tr w:rsidR="005D5309" w:rsidRPr="0049236B" w:rsidTr="00EC28BE">
        <w:trPr>
          <w:trHeight w:val="559"/>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2 02 00000 00 0000 000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10 005,8</w:t>
            </w:r>
          </w:p>
        </w:tc>
      </w:tr>
      <w:tr w:rsidR="005D5309" w:rsidRPr="0049236B" w:rsidTr="00EC28BE">
        <w:trPr>
          <w:trHeight w:val="284"/>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2 02 10000 00 0000 150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Дотации бюджетам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2 897,3</w:t>
            </w:r>
          </w:p>
        </w:tc>
      </w:tr>
      <w:tr w:rsidR="005D5309" w:rsidRPr="0049236B" w:rsidTr="00EC28BE">
        <w:trPr>
          <w:trHeight w:val="68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2 02 16001 00 0000 150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2 897,3</w:t>
            </w:r>
          </w:p>
        </w:tc>
      </w:tr>
      <w:tr w:rsidR="005D5309" w:rsidRPr="0049236B" w:rsidTr="00EC28BE">
        <w:trPr>
          <w:trHeight w:val="42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2 02 16001 10 0000 150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2 897,3</w:t>
            </w:r>
          </w:p>
        </w:tc>
      </w:tr>
      <w:tr w:rsidR="005D5309" w:rsidRPr="0049236B" w:rsidTr="00EC28BE">
        <w:trPr>
          <w:trHeight w:val="233"/>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2 02 30000 00 0000 150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Субвенции бюджетам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362,6</w:t>
            </w:r>
          </w:p>
        </w:tc>
      </w:tr>
      <w:tr w:rsidR="005D5309" w:rsidRPr="0049236B" w:rsidTr="00EC28BE">
        <w:trPr>
          <w:trHeight w:val="563"/>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2 02 30024 00 0000 150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27,3</w:t>
            </w:r>
          </w:p>
        </w:tc>
      </w:tr>
      <w:tr w:rsidR="005D5309" w:rsidRPr="0049236B" w:rsidTr="00EC28BE">
        <w:trPr>
          <w:trHeight w:val="557"/>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2 02 30024 10 0000 150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27,3</w:t>
            </w:r>
          </w:p>
        </w:tc>
      </w:tr>
      <w:tr w:rsidR="005D5309" w:rsidRPr="0049236B" w:rsidTr="00EC28BE">
        <w:trPr>
          <w:trHeight w:val="692"/>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2 02 35118 00 0000 150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335,3</w:t>
            </w:r>
          </w:p>
        </w:tc>
      </w:tr>
      <w:tr w:rsidR="005D5309" w:rsidRPr="0049236B" w:rsidTr="00EC28BE">
        <w:trPr>
          <w:trHeight w:val="702"/>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2 02 35118 10 0000 150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335,3</w:t>
            </w:r>
          </w:p>
        </w:tc>
      </w:tr>
      <w:tr w:rsidR="005D5309" w:rsidRPr="0049236B" w:rsidTr="0049236B">
        <w:trPr>
          <w:trHeight w:val="315"/>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2 02 40000 00 0000 150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Иные межбюджетные трансферты</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6 745,9</w:t>
            </w:r>
          </w:p>
        </w:tc>
      </w:tr>
      <w:tr w:rsidR="005D5309" w:rsidRPr="0049236B" w:rsidTr="00EC28BE">
        <w:trPr>
          <w:trHeight w:val="930"/>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2 02 40014 00 0000 150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2 404,4</w:t>
            </w:r>
          </w:p>
        </w:tc>
      </w:tr>
      <w:tr w:rsidR="005D5309" w:rsidRPr="0049236B" w:rsidTr="00EC28BE">
        <w:trPr>
          <w:trHeight w:val="1000"/>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2 02 40014 10 0000 150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2 404,4</w:t>
            </w:r>
          </w:p>
        </w:tc>
      </w:tr>
      <w:tr w:rsidR="005D5309" w:rsidRPr="0049236B" w:rsidTr="0049236B">
        <w:trPr>
          <w:trHeight w:val="390"/>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lastRenderedPageBreak/>
              <w:t>2 02 49999 00 0000 150</w:t>
            </w:r>
          </w:p>
        </w:tc>
        <w:tc>
          <w:tcPr>
            <w:tcW w:w="6237"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Прочие межбюджетные трансферты, передаваемые бюджетам</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4 341,5</w:t>
            </w:r>
          </w:p>
        </w:tc>
      </w:tr>
      <w:tr w:rsidR="005D5309" w:rsidRPr="0049236B" w:rsidTr="0049236B">
        <w:trPr>
          <w:trHeight w:val="630"/>
        </w:trPr>
        <w:tc>
          <w:tcPr>
            <w:tcW w:w="2283" w:type="dxa"/>
            <w:gridSpan w:val="2"/>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2 02 49999 10 0000 150</w:t>
            </w:r>
          </w:p>
        </w:tc>
        <w:tc>
          <w:tcPr>
            <w:tcW w:w="623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Прочие межбюджетные трансферты, передаваемые бюджетам сельских поселений</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4 341,5</w:t>
            </w:r>
          </w:p>
        </w:tc>
      </w:tr>
      <w:tr w:rsidR="005D5309" w:rsidRPr="0049236B" w:rsidTr="0049236B">
        <w:trPr>
          <w:trHeight w:val="315"/>
        </w:trPr>
        <w:tc>
          <w:tcPr>
            <w:tcW w:w="852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ВСЕГО ДОХОДОВ</w:t>
            </w:r>
          </w:p>
        </w:tc>
        <w:tc>
          <w:tcPr>
            <w:tcW w:w="1134"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10 494,8</w:t>
            </w:r>
          </w:p>
        </w:tc>
      </w:tr>
    </w:tbl>
    <w:p w:rsidR="005D5309" w:rsidRPr="0049236B" w:rsidRDefault="005D5309" w:rsidP="0049236B">
      <w:pPr>
        <w:spacing w:after="0" w:line="240" w:lineRule="auto"/>
        <w:jc w:val="both"/>
        <w:rPr>
          <w:rFonts w:ascii="Times New Roman" w:hAnsi="Times New Roman"/>
          <w:sz w:val="20"/>
          <w:szCs w:val="20"/>
        </w:rPr>
      </w:pPr>
    </w:p>
    <w:tbl>
      <w:tblPr>
        <w:tblW w:w="9513" w:type="dxa"/>
        <w:tblInd w:w="93" w:type="dxa"/>
        <w:tblLayout w:type="fixed"/>
        <w:tblLook w:val="04A0"/>
      </w:tblPr>
      <w:tblGrid>
        <w:gridCol w:w="4977"/>
        <w:gridCol w:w="708"/>
        <w:gridCol w:w="567"/>
        <w:gridCol w:w="1560"/>
        <w:gridCol w:w="567"/>
        <w:gridCol w:w="1134"/>
      </w:tblGrid>
      <w:tr w:rsidR="00EC28BE" w:rsidRPr="0049236B" w:rsidTr="00EC28BE">
        <w:trPr>
          <w:trHeight w:val="934"/>
        </w:trPr>
        <w:tc>
          <w:tcPr>
            <w:tcW w:w="9513" w:type="dxa"/>
            <w:gridSpan w:val="6"/>
            <w:tcBorders>
              <w:top w:val="nil"/>
              <w:left w:val="nil"/>
              <w:bottom w:val="nil"/>
              <w:right w:val="nil"/>
            </w:tcBorders>
            <w:shd w:val="clear" w:color="FFFFFF" w:fill="FFFFFF"/>
            <w:hideMark/>
          </w:tcPr>
          <w:p w:rsidR="00EC28BE" w:rsidRPr="0049236B" w:rsidRDefault="00EC28BE"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p w:rsidR="00EC28BE" w:rsidRPr="0049236B" w:rsidRDefault="00EC28BE"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p w:rsidR="00EC28BE" w:rsidRPr="0049236B" w:rsidRDefault="00EC28BE"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xml:space="preserve"> Приложение 2 к решению Совета сельского поселения "Яснэг"</w:t>
            </w:r>
            <w:r w:rsidR="00600132">
              <w:rPr>
                <w:rFonts w:ascii="Times New Roman" w:eastAsia="Times New Roman" w:hAnsi="Times New Roman"/>
                <w:color w:val="000000"/>
                <w:sz w:val="20"/>
                <w:szCs w:val="20"/>
                <w:lang w:eastAsia="ru-RU"/>
              </w:rPr>
              <w:t xml:space="preserve"> </w:t>
            </w:r>
            <w:r w:rsidRPr="0049236B">
              <w:rPr>
                <w:rFonts w:ascii="Times New Roman" w:eastAsia="Times New Roman" w:hAnsi="Times New Roman"/>
                <w:color w:val="000000"/>
                <w:sz w:val="20"/>
                <w:szCs w:val="20"/>
                <w:lang w:eastAsia="ru-RU"/>
              </w:rPr>
              <w:t>от 14.03.2025 №25/03-4-105 "О внесении изменений в решение Совета сельского поселения «Яснэг» от 23.12.2024 №24/12-3-100 «О бюджете сельского поселения «Яснэг» на 2025 год»</w:t>
            </w:r>
          </w:p>
        </w:tc>
      </w:tr>
      <w:tr w:rsidR="005D5309" w:rsidRPr="0049236B" w:rsidTr="00EC28BE">
        <w:trPr>
          <w:trHeight w:val="713"/>
        </w:trPr>
        <w:tc>
          <w:tcPr>
            <w:tcW w:w="9513" w:type="dxa"/>
            <w:gridSpan w:val="6"/>
            <w:tcBorders>
              <w:top w:val="nil"/>
              <w:left w:val="nil"/>
              <w:bottom w:val="nil"/>
              <w:right w:val="nil"/>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xml:space="preserve">РАСПРЕДЕЛЕНИЕ БЮДЖЕТНЫХ АССИГНОВАНИЙ ПО РАЗДЕЛАМ, ПОДРАЗДЕЛАМ, </w:t>
            </w:r>
            <w:r w:rsidRPr="0049236B">
              <w:rPr>
                <w:rFonts w:ascii="Times New Roman" w:eastAsia="Times New Roman" w:hAnsi="Times New Roman"/>
                <w:b/>
                <w:bCs/>
                <w:color w:val="000000"/>
                <w:sz w:val="20"/>
                <w:szCs w:val="20"/>
                <w:lang w:eastAsia="ru-RU"/>
              </w:rPr>
              <w:br/>
              <w:t xml:space="preserve">ЦЕЛЕВЫМ СТАТЬЯМ, ГРУППАМ ВИДОВ РАСХОДОВ КЛАССИФИКАЦИИ РАСХОДОВ </w:t>
            </w:r>
            <w:r w:rsidRPr="0049236B">
              <w:rPr>
                <w:rFonts w:ascii="Times New Roman" w:eastAsia="Times New Roman" w:hAnsi="Times New Roman"/>
                <w:b/>
                <w:bCs/>
                <w:color w:val="000000"/>
                <w:sz w:val="20"/>
                <w:szCs w:val="20"/>
                <w:lang w:eastAsia="ru-RU"/>
              </w:rPr>
              <w:br/>
              <w:t xml:space="preserve">НА 2025 ГОД </w:t>
            </w:r>
          </w:p>
        </w:tc>
      </w:tr>
      <w:tr w:rsidR="005D5309" w:rsidRPr="0049236B" w:rsidTr="00EC28BE">
        <w:trPr>
          <w:trHeight w:val="201"/>
        </w:trPr>
        <w:tc>
          <w:tcPr>
            <w:tcW w:w="9513" w:type="dxa"/>
            <w:gridSpan w:val="6"/>
            <w:tcBorders>
              <w:top w:val="nil"/>
              <w:left w:val="nil"/>
              <w:bottom w:val="nil"/>
              <w:right w:val="nil"/>
            </w:tcBorders>
            <w:shd w:val="clear" w:color="FFFFFF" w:fill="FFFFFF"/>
            <w:vAlign w:val="bottom"/>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тыс. рублей</w:t>
            </w:r>
          </w:p>
        </w:tc>
      </w:tr>
      <w:tr w:rsidR="005D5309" w:rsidRPr="0049236B" w:rsidTr="00EC28BE">
        <w:trPr>
          <w:trHeight w:val="360"/>
        </w:trPr>
        <w:tc>
          <w:tcPr>
            <w:tcW w:w="4977" w:type="dxa"/>
            <w:tcBorders>
              <w:top w:val="single" w:sz="4" w:space="0" w:color="000000"/>
              <w:left w:val="single" w:sz="4" w:space="0" w:color="000000"/>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Наименование</w:t>
            </w:r>
          </w:p>
        </w:tc>
        <w:tc>
          <w:tcPr>
            <w:tcW w:w="708" w:type="dxa"/>
            <w:tcBorders>
              <w:top w:val="single" w:sz="4" w:space="0" w:color="000000"/>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РЗ</w:t>
            </w:r>
          </w:p>
        </w:tc>
        <w:tc>
          <w:tcPr>
            <w:tcW w:w="567" w:type="dxa"/>
            <w:tcBorders>
              <w:top w:val="single" w:sz="4" w:space="0" w:color="000000"/>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ПР</w:t>
            </w:r>
          </w:p>
        </w:tc>
        <w:tc>
          <w:tcPr>
            <w:tcW w:w="1560" w:type="dxa"/>
            <w:tcBorders>
              <w:top w:val="single" w:sz="4" w:space="0" w:color="000000"/>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ЦСР</w:t>
            </w:r>
          </w:p>
        </w:tc>
        <w:tc>
          <w:tcPr>
            <w:tcW w:w="567" w:type="dxa"/>
            <w:tcBorders>
              <w:top w:val="single" w:sz="4" w:space="0" w:color="000000"/>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ВР</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2025 год</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3</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4</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5</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6</w:t>
            </w:r>
          </w:p>
        </w:tc>
      </w:tr>
      <w:tr w:rsidR="005D5309" w:rsidRPr="0049236B" w:rsidTr="00EC28BE">
        <w:trPr>
          <w:trHeight w:val="312"/>
        </w:trPr>
        <w:tc>
          <w:tcPr>
            <w:tcW w:w="4977" w:type="dxa"/>
            <w:tcBorders>
              <w:top w:val="nil"/>
              <w:left w:val="single" w:sz="4" w:space="0" w:color="000000"/>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ВСЕГО</w:t>
            </w:r>
          </w:p>
        </w:tc>
        <w:tc>
          <w:tcPr>
            <w:tcW w:w="708"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1560"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10 913,9</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ОБЩЕГОСУДАРСТВЕННЫЕ ВОПРОСЫ</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5 882,8</w:t>
            </w:r>
          </w:p>
        </w:tc>
      </w:tr>
      <w:tr w:rsidR="005D5309" w:rsidRPr="0049236B" w:rsidTr="00EC28BE">
        <w:trPr>
          <w:trHeight w:val="774"/>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02</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865,7</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Глава муниципального образования</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02</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99 0 00 00100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865,7</w:t>
            </w:r>
          </w:p>
        </w:tc>
      </w:tr>
      <w:tr w:rsidR="005D5309" w:rsidRPr="0049236B" w:rsidTr="00EC28BE">
        <w:trPr>
          <w:trHeight w:val="1126"/>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02</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99 0 00 00100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865,7</w:t>
            </w:r>
          </w:p>
        </w:tc>
      </w:tr>
      <w:tr w:rsidR="005D5309" w:rsidRPr="0049236B" w:rsidTr="00EC28BE">
        <w:trPr>
          <w:trHeight w:val="1127"/>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4 940,8</w:t>
            </w:r>
          </w:p>
        </w:tc>
      </w:tr>
      <w:tr w:rsidR="005D5309" w:rsidRPr="0049236B" w:rsidTr="00EC28BE">
        <w:trPr>
          <w:trHeight w:val="702"/>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4 578,2</w:t>
            </w:r>
          </w:p>
        </w:tc>
      </w:tr>
      <w:tr w:rsidR="005D5309" w:rsidRPr="0049236B" w:rsidTr="00EC28BE">
        <w:trPr>
          <w:trHeight w:val="1137"/>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3 146,3</w:t>
            </w:r>
          </w:p>
        </w:tc>
      </w:tr>
      <w:tr w:rsidR="005D5309" w:rsidRPr="0049236B" w:rsidTr="00EC28BE">
        <w:trPr>
          <w:trHeight w:val="530"/>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1 430,6</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бюджетные ассигнования</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r>
      <w:tr w:rsidR="005D5309" w:rsidRPr="0049236B" w:rsidTr="00EC28BE">
        <w:trPr>
          <w:trHeight w:val="684"/>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Осуществление полномочий на 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99 0 00 51180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335,3</w:t>
            </w:r>
          </w:p>
        </w:tc>
      </w:tr>
      <w:tr w:rsidR="005D5309" w:rsidRPr="0049236B" w:rsidTr="00EC28BE">
        <w:trPr>
          <w:trHeight w:val="1247"/>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99 0 00 51180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301,6</w:t>
            </w:r>
          </w:p>
        </w:tc>
      </w:tr>
      <w:tr w:rsidR="005D5309" w:rsidRPr="0049236B" w:rsidTr="00EC28BE">
        <w:trPr>
          <w:trHeight w:val="414"/>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99 0 00 51180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33,7</w:t>
            </w:r>
          </w:p>
        </w:tc>
      </w:tr>
      <w:tr w:rsidR="005D5309" w:rsidRPr="0049236B" w:rsidTr="00EC28BE">
        <w:trPr>
          <w:trHeight w:val="1513"/>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lastRenderedPageBreak/>
              <w:t>Осуществление государственного полномочия Республики Коми предусмотренных пунктом 6 статьи 1 и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99 0 00 73150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27,3</w:t>
            </w:r>
          </w:p>
        </w:tc>
      </w:tr>
      <w:tr w:rsidR="005D5309" w:rsidRPr="0049236B" w:rsidTr="00EC28BE">
        <w:trPr>
          <w:trHeight w:val="1252"/>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99 0 00 73150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21,3</w:t>
            </w:r>
          </w:p>
        </w:tc>
      </w:tr>
      <w:tr w:rsidR="005D5309" w:rsidRPr="0049236B" w:rsidTr="00EC28BE">
        <w:trPr>
          <w:trHeight w:val="561"/>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99 0 00 73150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6,0</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Резервные фонды</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EC28BE">
        <w:trPr>
          <w:trHeight w:val="531"/>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Резервный фонд администрации муниципального образования</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99 0 00 00220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бюджетные ассигнования</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99 0 00 00220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Другие общегосударственные вопросы</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66,3</w:t>
            </w:r>
          </w:p>
        </w:tc>
      </w:tr>
      <w:tr w:rsidR="005D5309" w:rsidRPr="0049236B" w:rsidTr="00EC28BE">
        <w:trPr>
          <w:trHeight w:val="505"/>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Выполнение других обязательств муниципального образования</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99 0 00 00260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23,7</w:t>
            </w:r>
          </w:p>
        </w:tc>
      </w:tr>
      <w:tr w:rsidR="005D5309" w:rsidRPr="0049236B" w:rsidTr="005119DF">
        <w:trPr>
          <w:trHeight w:val="568"/>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99 0 00 00260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бюджетные ассигнования</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99 0 00 00260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13,7</w:t>
            </w:r>
          </w:p>
        </w:tc>
      </w:tr>
      <w:tr w:rsidR="005D5309" w:rsidRPr="0049236B" w:rsidTr="005119DF">
        <w:trPr>
          <w:trHeight w:val="1389"/>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полномочий по формированию, исполнению бюджета поселения и контролю за исполнением данного бюджета в соответствии с заключенными соглашениями</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99 0 00 63010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1,5</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Межбюджетные трансферты</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99 0 00 63010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1,5</w:t>
            </w:r>
          </w:p>
        </w:tc>
      </w:tr>
      <w:tr w:rsidR="005D5309" w:rsidRPr="0049236B" w:rsidTr="005119DF">
        <w:trPr>
          <w:trHeight w:val="1126"/>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полномочий контрольно-счетных органов поселений в соответствии с заключенными соглашениями</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99 0 00 63020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35,0</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Межбюджетные трансферты</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99 0 00 63020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35,0</w:t>
            </w:r>
          </w:p>
        </w:tc>
      </w:tr>
      <w:tr w:rsidR="005D5309" w:rsidRPr="0049236B" w:rsidTr="005119DF">
        <w:trPr>
          <w:trHeight w:val="1359"/>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Межбюджетные трансферты бюджету МР из бюджетов поселений на осуществление полномочий, определенных статьей 26 ФЗ от 05.04.2013 №44-ФЗ "О контрактной системе в сфере закупок товаров, работ, услуг для обеспечения государственных и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99 0 00 63030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6,1</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Межбюджетные трансферты</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99 0 00 63030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6,1</w:t>
            </w:r>
          </w:p>
        </w:tc>
      </w:tr>
      <w:tr w:rsidR="005D5309" w:rsidRPr="0049236B" w:rsidTr="00EC28BE">
        <w:trPr>
          <w:trHeight w:val="645"/>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НАЦИОНАЛЬНАЯ БЕЗОПАСНОСТЬ И ПРАВООХРАНИТЕЛЬНАЯ ДЕЯТЕЛЬНОСТЬ</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123,4</w:t>
            </w:r>
          </w:p>
        </w:tc>
      </w:tr>
      <w:tr w:rsidR="005D5309" w:rsidRPr="0049236B" w:rsidTr="005119DF">
        <w:trPr>
          <w:trHeight w:val="712"/>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123,4</w:t>
            </w:r>
          </w:p>
        </w:tc>
      </w:tr>
      <w:tr w:rsidR="005D5309" w:rsidRPr="0049236B" w:rsidTr="005119DF">
        <w:trPr>
          <w:trHeight w:val="694"/>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Муниципальная целевая программа "Пожарная безопасность на территории сельского поселения "Яснэг" на 2022-2026 годы"</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21 0 00 00000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53,0</w:t>
            </w:r>
          </w:p>
        </w:tc>
      </w:tr>
      <w:tr w:rsidR="005D5309" w:rsidRPr="0049236B" w:rsidTr="005119DF">
        <w:trPr>
          <w:trHeight w:val="562"/>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21 0 00 00000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53,0</w:t>
            </w:r>
          </w:p>
        </w:tc>
      </w:tr>
      <w:tr w:rsidR="005D5309" w:rsidRPr="0049236B" w:rsidTr="005119DF">
        <w:trPr>
          <w:trHeight w:val="698"/>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99 0 00 02010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66,0</w:t>
            </w:r>
          </w:p>
        </w:tc>
      </w:tr>
      <w:tr w:rsidR="005D5309" w:rsidRPr="0049236B" w:rsidTr="005119DF">
        <w:trPr>
          <w:trHeight w:val="424"/>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99 0 00 02010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66,0</w:t>
            </w:r>
          </w:p>
        </w:tc>
      </w:tr>
      <w:tr w:rsidR="005D5309" w:rsidRPr="0049236B" w:rsidTr="005119DF">
        <w:trPr>
          <w:trHeight w:val="927"/>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Осуществление полномочий по обеспечению безопасности людей на водных объектах, охране их жизни и здоровья, в соответствии с заключенными соглашениями</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99 0 00 64090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4,4</w:t>
            </w:r>
          </w:p>
        </w:tc>
      </w:tr>
      <w:tr w:rsidR="005D5309" w:rsidRPr="0049236B" w:rsidTr="005119DF">
        <w:trPr>
          <w:trHeight w:val="431"/>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99 0 00 64090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4,4</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НАЦИОНАЛЬНАЯ ЭКОНОМИКА</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2 400,0</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Дорожное хозяйство (дорожные фонды)</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09</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2 400,0</w:t>
            </w:r>
          </w:p>
        </w:tc>
      </w:tr>
      <w:tr w:rsidR="005D5309" w:rsidRPr="0049236B" w:rsidTr="005119DF">
        <w:trPr>
          <w:trHeight w:val="900"/>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 осуществление полномочий в части содержания автомобильных дорог общего пользования местного назначения,  в соответствии с заключенными соглашениями</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09</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99 0 00 64020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2 400,0</w:t>
            </w:r>
          </w:p>
        </w:tc>
      </w:tr>
      <w:tr w:rsidR="005D5309" w:rsidRPr="0049236B" w:rsidTr="005119DF">
        <w:trPr>
          <w:trHeight w:val="531"/>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09</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99 0 00 64020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2 400,0</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ЖИЛИЩНО-КОММУНАЛЬНОЕ ХОЗЯЙСТВО</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1 550,2</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Благоустройство</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1 550,2</w:t>
            </w:r>
          </w:p>
        </w:tc>
      </w:tr>
      <w:tr w:rsidR="005D5309" w:rsidRPr="0049236B" w:rsidTr="005119DF">
        <w:trPr>
          <w:trHeight w:val="789"/>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Муниципальная программа "Энергосбережение и повышение энергетической эффективности в сельском поселении "Яснэг" на 2022-2026 годы"</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27 0 00 00000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35,0</w:t>
            </w:r>
          </w:p>
        </w:tc>
      </w:tr>
      <w:tr w:rsidR="005D5309" w:rsidRPr="0049236B" w:rsidTr="00EC28BE">
        <w:trPr>
          <w:trHeight w:val="645"/>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27 0 00 00000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35,0</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Содержание улично-дорожной сети</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99 0 00 02070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461,7</w:t>
            </w:r>
          </w:p>
        </w:tc>
      </w:tr>
      <w:tr w:rsidR="005D5309" w:rsidRPr="0049236B" w:rsidTr="005119DF">
        <w:trPr>
          <w:trHeight w:val="445"/>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99 0 00 02070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461,7</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Уличное освещение</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99 0 00 02300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473,5</w:t>
            </w:r>
          </w:p>
        </w:tc>
      </w:tr>
      <w:tr w:rsidR="005D5309" w:rsidRPr="0049236B" w:rsidTr="005119DF">
        <w:trPr>
          <w:trHeight w:val="513"/>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99 0 00 02300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473,5</w:t>
            </w:r>
          </w:p>
        </w:tc>
      </w:tr>
      <w:tr w:rsidR="005D5309" w:rsidRPr="0049236B" w:rsidTr="005119DF">
        <w:trPr>
          <w:trHeight w:val="418"/>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Прочие мероприятия по благоустройству сельских поселений</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99 0 00 02330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40,0</w:t>
            </w:r>
          </w:p>
        </w:tc>
      </w:tr>
      <w:tr w:rsidR="005D5309" w:rsidRPr="0049236B" w:rsidTr="005119DF">
        <w:trPr>
          <w:trHeight w:val="418"/>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99 0 00 02330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40,0</w:t>
            </w:r>
          </w:p>
        </w:tc>
      </w:tr>
      <w:tr w:rsidR="005D5309" w:rsidRPr="0049236B" w:rsidTr="005119DF">
        <w:trPr>
          <w:trHeight w:val="524"/>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 реализацию мероприятий по содействию занятости населения</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99 0 00 64040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240,0</w:t>
            </w:r>
          </w:p>
        </w:tc>
      </w:tr>
      <w:tr w:rsidR="005D5309" w:rsidRPr="0049236B" w:rsidTr="005119DF">
        <w:trPr>
          <w:trHeight w:val="1126"/>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99 0 00 64040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240,0</w:t>
            </w:r>
          </w:p>
        </w:tc>
      </w:tr>
      <w:tr w:rsidR="005D5309" w:rsidRPr="0049236B" w:rsidTr="005119DF">
        <w:trPr>
          <w:trHeight w:val="1950"/>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межбюджетные трансферты, имеющие целевое назначение, в целях софинансирования расходных обязательств органов местного самоуправления в Республике Коми, возникающих при выполнении полномочий по решению вопросов местного значения, направленных на исполнение наказов избирателей, рекомендуемых к выполнению в текущем финансовом году</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99 0 00 92724</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300,0</w:t>
            </w:r>
          </w:p>
        </w:tc>
      </w:tr>
      <w:tr w:rsidR="005D5309" w:rsidRPr="0049236B" w:rsidTr="005119DF">
        <w:trPr>
          <w:trHeight w:val="418"/>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99 0 00 92724</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300,0</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КУЛЬТУРА, КИНЕМАТОГРАФИЯ</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08</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Культура</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08</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Мероприятия в сфере культуры и кинематографии</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08</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99 0 00 03130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439"/>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08</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99 0 00 03130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СОЦИАЛЬНАЯ ПОЛИТИКА</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937,5</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Пенсионное обеспечение</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937,5</w:t>
            </w:r>
          </w:p>
        </w:tc>
      </w:tr>
      <w:tr w:rsidR="005D5309" w:rsidRPr="0049236B" w:rsidTr="005119DF">
        <w:trPr>
          <w:trHeight w:val="185"/>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lastRenderedPageBreak/>
              <w:t>Пенсионное обеспечение муниципальных служащих</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99 0 00 03400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937,5</w:t>
            </w:r>
          </w:p>
        </w:tc>
      </w:tr>
      <w:tr w:rsidR="005D5309" w:rsidRPr="0049236B" w:rsidTr="005119DF">
        <w:trPr>
          <w:trHeight w:val="231"/>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99 0 00 03400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937,5</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ФИЗИЧЕСКАЯ КУЛЬТУРА И СПОРТ</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Физическая культура</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6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EC28BE">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Спортивные мероприятия</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99 0 00 03310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EC28BE">
        <w:trPr>
          <w:trHeight w:val="645"/>
        </w:trPr>
        <w:tc>
          <w:tcPr>
            <w:tcW w:w="497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567"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6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99 0 00 03310</w:t>
            </w:r>
          </w:p>
        </w:tc>
        <w:tc>
          <w:tcPr>
            <w:tcW w:w="56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1134"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bl>
    <w:p w:rsidR="005D5309" w:rsidRPr="0049236B" w:rsidRDefault="005D5309" w:rsidP="0049236B">
      <w:pPr>
        <w:spacing w:after="0" w:line="240" w:lineRule="auto"/>
        <w:jc w:val="both"/>
        <w:rPr>
          <w:rFonts w:ascii="Times New Roman" w:hAnsi="Times New Roman"/>
          <w:sz w:val="20"/>
          <w:szCs w:val="20"/>
        </w:rPr>
      </w:pPr>
    </w:p>
    <w:tbl>
      <w:tblPr>
        <w:tblW w:w="9371" w:type="dxa"/>
        <w:tblInd w:w="93" w:type="dxa"/>
        <w:tblLook w:val="04A0"/>
      </w:tblPr>
      <w:tblGrid>
        <w:gridCol w:w="5969"/>
        <w:gridCol w:w="850"/>
        <w:gridCol w:w="851"/>
        <w:gridCol w:w="1701"/>
      </w:tblGrid>
      <w:tr w:rsidR="005D5309" w:rsidRPr="0049236B" w:rsidTr="00600132">
        <w:trPr>
          <w:trHeight w:val="672"/>
        </w:trPr>
        <w:tc>
          <w:tcPr>
            <w:tcW w:w="9371" w:type="dxa"/>
            <w:gridSpan w:val="4"/>
            <w:tcBorders>
              <w:top w:val="nil"/>
              <w:left w:val="nil"/>
              <w:bottom w:val="nil"/>
              <w:right w:val="nil"/>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color w:val="000000"/>
                <w:sz w:val="20"/>
                <w:szCs w:val="20"/>
                <w:lang w:eastAsia="ru-RU"/>
              </w:rPr>
              <w:t>Приложение 3 к решению Совета сельского поселения "Яснэг" от 14.03.2025 №25/03-4-105 "О внесении изменений в решение Совета сельского поселения «Яснэг» от 23.12.2024 №24/12-3-100 «О бюджете сельского поселения «Яснэг» на 2025 год»</w:t>
            </w:r>
          </w:p>
        </w:tc>
      </w:tr>
      <w:tr w:rsidR="005D5309" w:rsidRPr="0049236B" w:rsidTr="005119DF">
        <w:trPr>
          <w:trHeight w:val="738"/>
        </w:trPr>
        <w:tc>
          <w:tcPr>
            <w:tcW w:w="9371" w:type="dxa"/>
            <w:gridSpan w:val="4"/>
            <w:tcBorders>
              <w:top w:val="nil"/>
              <w:left w:val="nil"/>
              <w:bottom w:val="nil"/>
              <w:right w:val="nil"/>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xml:space="preserve">РАСПРЕДЕЛЕНИЕ БЮДЖЕТНЫХ АССИГНОВАНИЙ ПО РАЗДЕЛАМ, ПОДРАЗДЕЛАМ КЛАССИФИКАЦИИ РАСХОДОВ </w:t>
            </w:r>
            <w:r w:rsidRPr="0049236B">
              <w:rPr>
                <w:rFonts w:ascii="Times New Roman" w:eastAsia="Times New Roman" w:hAnsi="Times New Roman"/>
                <w:b/>
                <w:bCs/>
                <w:color w:val="000000"/>
                <w:sz w:val="20"/>
                <w:szCs w:val="20"/>
                <w:lang w:eastAsia="ru-RU"/>
              </w:rPr>
              <w:br/>
              <w:t xml:space="preserve">НА 2025 ГОД </w:t>
            </w:r>
          </w:p>
        </w:tc>
      </w:tr>
      <w:tr w:rsidR="005D5309" w:rsidRPr="0049236B" w:rsidTr="005119DF">
        <w:trPr>
          <w:trHeight w:val="295"/>
        </w:trPr>
        <w:tc>
          <w:tcPr>
            <w:tcW w:w="9371" w:type="dxa"/>
            <w:gridSpan w:val="4"/>
            <w:tcBorders>
              <w:top w:val="nil"/>
              <w:left w:val="nil"/>
              <w:bottom w:val="nil"/>
              <w:right w:val="nil"/>
            </w:tcBorders>
            <w:shd w:val="clear" w:color="FFFFFF" w:fill="FFFFFF"/>
            <w:vAlign w:val="bottom"/>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тыс. рублей</w:t>
            </w:r>
          </w:p>
        </w:tc>
      </w:tr>
      <w:tr w:rsidR="005D5309" w:rsidRPr="0049236B" w:rsidTr="005119DF">
        <w:trPr>
          <w:trHeight w:val="360"/>
        </w:trPr>
        <w:tc>
          <w:tcPr>
            <w:tcW w:w="5969" w:type="dxa"/>
            <w:tcBorders>
              <w:top w:val="single" w:sz="4" w:space="0" w:color="000000"/>
              <w:left w:val="single" w:sz="4" w:space="0" w:color="000000"/>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Наименование</w:t>
            </w:r>
          </w:p>
        </w:tc>
        <w:tc>
          <w:tcPr>
            <w:tcW w:w="850" w:type="dxa"/>
            <w:tcBorders>
              <w:top w:val="single" w:sz="4" w:space="0" w:color="000000"/>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РЗ</w:t>
            </w:r>
          </w:p>
        </w:tc>
        <w:tc>
          <w:tcPr>
            <w:tcW w:w="851" w:type="dxa"/>
            <w:tcBorders>
              <w:top w:val="single" w:sz="4" w:space="0" w:color="000000"/>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ПР</w:t>
            </w:r>
          </w:p>
        </w:tc>
        <w:tc>
          <w:tcPr>
            <w:tcW w:w="1701" w:type="dxa"/>
            <w:tcBorders>
              <w:top w:val="single" w:sz="4" w:space="0" w:color="000000"/>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2025 год</w:t>
            </w:r>
          </w:p>
        </w:tc>
      </w:tr>
      <w:tr w:rsidR="005D5309" w:rsidRPr="0049236B" w:rsidTr="005119DF">
        <w:trPr>
          <w:trHeight w:val="300"/>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3</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4</w:t>
            </w:r>
          </w:p>
        </w:tc>
      </w:tr>
      <w:tr w:rsidR="005D5309" w:rsidRPr="0049236B" w:rsidTr="005119DF">
        <w:trPr>
          <w:trHeight w:val="312"/>
        </w:trPr>
        <w:tc>
          <w:tcPr>
            <w:tcW w:w="5969" w:type="dxa"/>
            <w:tcBorders>
              <w:top w:val="nil"/>
              <w:left w:val="single" w:sz="4" w:space="0" w:color="000000"/>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ВСЕГО</w:t>
            </w:r>
          </w:p>
        </w:tc>
        <w:tc>
          <w:tcPr>
            <w:tcW w:w="850"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851"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10 913,9</w:t>
            </w:r>
          </w:p>
        </w:tc>
      </w:tr>
      <w:tr w:rsidR="005D5309" w:rsidRPr="0049236B" w:rsidTr="005119DF">
        <w:trPr>
          <w:trHeight w:val="300"/>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ОБЩЕГОСУДАРСТВЕННЫЕ ВОПРОСЫ</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5 882,8</w:t>
            </w:r>
          </w:p>
        </w:tc>
      </w:tr>
      <w:tr w:rsidR="005D5309" w:rsidRPr="0049236B" w:rsidTr="005119DF">
        <w:trPr>
          <w:trHeight w:val="521"/>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02</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865,7</w:t>
            </w:r>
          </w:p>
        </w:tc>
      </w:tr>
      <w:tr w:rsidR="005D5309" w:rsidRPr="0049236B" w:rsidTr="005119DF">
        <w:trPr>
          <w:trHeight w:val="698"/>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4 940,8</w:t>
            </w:r>
          </w:p>
        </w:tc>
      </w:tr>
      <w:tr w:rsidR="005D5309" w:rsidRPr="0049236B" w:rsidTr="005119DF">
        <w:trPr>
          <w:trHeight w:val="300"/>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Резервные фонды</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Другие общегосударственные вопросы</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66,3</w:t>
            </w:r>
          </w:p>
        </w:tc>
      </w:tr>
      <w:tr w:rsidR="005D5309" w:rsidRPr="0049236B" w:rsidTr="005119DF">
        <w:trPr>
          <w:trHeight w:val="645"/>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123,4</w:t>
            </w:r>
          </w:p>
        </w:tc>
      </w:tr>
      <w:tr w:rsidR="005D5309" w:rsidRPr="0049236B" w:rsidTr="005119DF">
        <w:trPr>
          <w:trHeight w:val="559"/>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123,4</w:t>
            </w:r>
          </w:p>
        </w:tc>
      </w:tr>
      <w:tr w:rsidR="005D5309" w:rsidRPr="0049236B" w:rsidTr="005119DF">
        <w:trPr>
          <w:trHeight w:val="300"/>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НАЦИОНАЛЬНАЯ ЭКОНОМИКА</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2 400,0</w:t>
            </w:r>
          </w:p>
        </w:tc>
      </w:tr>
      <w:tr w:rsidR="005D5309" w:rsidRPr="0049236B" w:rsidTr="005119DF">
        <w:trPr>
          <w:trHeight w:val="300"/>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Дорожное хозяйство (дорожные фонды)</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09</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2 400,0</w:t>
            </w:r>
          </w:p>
        </w:tc>
      </w:tr>
      <w:tr w:rsidR="005D5309" w:rsidRPr="0049236B" w:rsidTr="005119DF">
        <w:trPr>
          <w:trHeight w:val="300"/>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ЖИЛИЩНО-КОММУНАЛЬНОЕ ХОЗЯЙСТВО</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1 550,2</w:t>
            </w:r>
          </w:p>
        </w:tc>
      </w:tr>
      <w:tr w:rsidR="005D5309" w:rsidRPr="0049236B" w:rsidTr="005119DF">
        <w:trPr>
          <w:trHeight w:val="300"/>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Благоустройство</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1 550,2</w:t>
            </w:r>
          </w:p>
        </w:tc>
      </w:tr>
      <w:tr w:rsidR="005D5309" w:rsidRPr="0049236B" w:rsidTr="005119DF">
        <w:trPr>
          <w:trHeight w:val="300"/>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КУЛЬТУРА, КИНЕМАТОГРАФИЯ</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08</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Культура</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08</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СОЦИАЛЬНАЯ ПОЛИТИКА</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937,5</w:t>
            </w:r>
          </w:p>
        </w:tc>
      </w:tr>
      <w:tr w:rsidR="005D5309" w:rsidRPr="0049236B" w:rsidTr="005119DF">
        <w:trPr>
          <w:trHeight w:val="300"/>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Пенсионное обеспечение</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937,5</w:t>
            </w:r>
          </w:p>
        </w:tc>
      </w:tr>
      <w:tr w:rsidR="005D5309" w:rsidRPr="0049236B" w:rsidTr="005119DF">
        <w:trPr>
          <w:trHeight w:val="300"/>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ФИЗИЧЕСКАЯ КУЛЬТУРА И СПОРТ</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Физическая культура</w:t>
            </w:r>
          </w:p>
        </w:tc>
        <w:tc>
          <w:tcPr>
            <w:tcW w:w="85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85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701"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bl>
    <w:p w:rsidR="005D5309" w:rsidRPr="0049236B" w:rsidRDefault="005D5309" w:rsidP="0049236B">
      <w:pPr>
        <w:spacing w:after="0" w:line="240" w:lineRule="auto"/>
        <w:jc w:val="both"/>
        <w:rPr>
          <w:rFonts w:ascii="Times New Roman" w:hAnsi="Times New Roman"/>
          <w:sz w:val="20"/>
          <w:szCs w:val="20"/>
        </w:rPr>
      </w:pPr>
    </w:p>
    <w:tbl>
      <w:tblPr>
        <w:tblW w:w="9513" w:type="dxa"/>
        <w:tblInd w:w="93" w:type="dxa"/>
        <w:tblLayout w:type="fixed"/>
        <w:tblLook w:val="04A0"/>
      </w:tblPr>
      <w:tblGrid>
        <w:gridCol w:w="4800"/>
        <w:gridCol w:w="640"/>
        <w:gridCol w:w="520"/>
        <w:gridCol w:w="520"/>
        <w:gridCol w:w="1520"/>
        <w:gridCol w:w="520"/>
        <w:gridCol w:w="993"/>
      </w:tblGrid>
      <w:tr w:rsidR="005D5309" w:rsidRPr="0049236B" w:rsidTr="00600132">
        <w:trPr>
          <w:trHeight w:val="1148"/>
        </w:trPr>
        <w:tc>
          <w:tcPr>
            <w:tcW w:w="4800" w:type="dxa"/>
            <w:tcBorders>
              <w:top w:val="nil"/>
              <w:left w:val="nil"/>
              <w:bottom w:val="nil"/>
              <w:right w:val="nil"/>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4713" w:type="dxa"/>
            <w:gridSpan w:val="6"/>
            <w:tcBorders>
              <w:top w:val="nil"/>
              <w:left w:val="nil"/>
              <w:bottom w:val="nil"/>
              <w:right w:val="nil"/>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Приложение 4 к решению Совета сельского поселения "Яснэг" от 14.03.2025 №25/03-4-105 "О внесении изменений в решение Совета сельского поселения «Яснэг» от 23.12.2024 №24/12-3-100 «О бюджете сельского поселения «Яснэг» на 2025 год»</w:t>
            </w:r>
          </w:p>
        </w:tc>
      </w:tr>
      <w:tr w:rsidR="005D5309" w:rsidRPr="0049236B" w:rsidTr="00600132">
        <w:trPr>
          <w:trHeight w:val="427"/>
        </w:trPr>
        <w:tc>
          <w:tcPr>
            <w:tcW w:w="9513" w:type="dxa"/>
            <w:gridSpan w:val="7"/>
            <w:tcBorders>
              <w:top w:val="nil"/>
              <w:left w:val="nil"/>
              <w:bottom w:val="nil"/>
              <w:right w:val="nil"/>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ВЕДОМСТВЕННАЯ СТРУКТУРА РАСХОДОВ</w:t>
            </w:r>
            <w:r w:rsidRPr="0049236B">
              <w:rPr>
                <w:rFonts w:ascii="Times New Roman" w:eastAsia="Times New Roman" w:hAnsi="Times New Roman"/>
                <w:b/>
                <w:bCs/>
                <w:color w:val="000000"/>
                <w:sz w:val="20"/>
                <w:szCs w:val="20"/>
                <w:lang w:eastAsia="ru-RU"/>
              </w:rPr>
              <w:br/>
              <w:t xml:space="preserve">БЮДЖЕТА  СП "ЯСНЭГ" НА 2025 ГОД </w:t>
            </w:r>
          </w:p>
        </w:tc>
      </w:tr>
      <w:tr w:rsidR="005D5309" w:rsidRPr="0049236B" w:rsidTr="005119DF">
        <w:trPr>
          <w:trHeight w:val="338"/>
        </w:trPr>
        <w:tc>
          <w:tcPr>
            <w:tcW w:w="48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Наименование</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Мин</w:t>
            </w:r>
          </w:p>
        </w:tc>
        <w:tc>
          <w:tcPr>
            <w:tcW w:w="5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Рз</w:t>
            </w:r>
          </w:p>
        </w:tc>
        <w:tc>
          <w:tcPr>
            <w:tcW w:w="5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ПР</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ЦСР</w:t>
            </w:r>
          </w:p>
        </w:tc>
        <w:tc>
          <w:tcPr>
            <w:tcW w:w="5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ВР</w:t>
            </w:r>
          </w:p>
        </w:tc>
        <w:tc>
          <w:tcPr>
            <w:tcW w:w="993" w:type="dxa"/>
            <w:tcBorders>
              <w:top w:val="single" w:sz="4" w:space="0" w:color="000000"/>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Сумма (тыс. рублей)</w:t>
            </w:r>
          </w:p>
        </w:tc>
      </w:tr>
      <w:tr w:rsidR="005D5309" w:rsidRPr="0049236B" w:rsidTr="005119DF">
        <w:trPr>
          <w:trHeight w:val="398"/>
        </w:trPr>
        <w:tc>
          <w:tcPr>
            <w:tcW w:w="4800" w:type="dxa"/>
            <w:vMerge/>
            <w:tcBorders>
              <w:top w:val="single" w:sz="4" w:space="0" w:color="000000"/>
              <w:left w:val="single" w:sz="4" w:space="0" w:color="000000"/>
              <w:bottom w:val="single" w:sz="4" w:space="0" w:color="000000"/>
              <w:right w:val="single" w:sz="4" w:space="0" w:color="000000"/>
            </w:tcBorders>
            <w:vAlign w:val="center"/>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p>
        </w:tc>
        <w:tc>
          <w:tcPr>
            <w:tcW w:w="1520" w:type="dxa"/>
            <w:vMerge/>
            <w:tcBorders>
              <w:top w:val="single" w:sz="4" w:space="0" w:color="000000"/>
              <w:left w:val="single" w:sz="4" w:space="0" w:color="000000"/>
              <w:bottom w:val="single" w:sz="4" w:space="0" w:color="000000"/>
              <w:right w:val="single" w:sz="4" w:space="0" w:color="000000"/>
            </w:tcBorders>
            <w:vAlign w:val="center"/>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2025 год</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3</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4</w:t>
            </w:r>
          </w:p>
        </w:tc>
        <w:tc>
          <w:tcPr>
            <w:tcW w:w="1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5</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6</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7</w:t>
            </w:r>
          </w:p>
        </w:tc>
      </w:tr>
      <w:tr w:rsidR="005D5309" w:rsidRPr="0049236B" w:rsidTr="005119DF">
        <w:trPr>
          <w:trHeight w:val="312"/>
        </w:trPr>
        <w:tc>
          <w:tcPr>
            <w:tcW w:w="4800" w:type="dxa"/>
            <w:tcBorders>
              <w:top w:val="nil"/>
              <w:left w:val="single" w:sz="4" w:space="0" w:color="000000"/>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lastRenderedPageBreak/>
              <w:t>ВСЕГО</w:t>
            </w:r>
          </w:p>
        </w:tc>
        <w:tc>
          <w:tcPr>
            <w:tcW w:w="640"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1520"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10 913,9</w:t>
            </w:r>
          </w:p>
        </w:tc>
      </w:tr>
      <w:tr w:rsidR="005D5309" w:rsidRPr="0049236B" w:rsidTr="005119DF">
        <w:trPr>
          <w:trHeight w:val="645"/>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АДМИНИСТРАЦИЯ СЕЛЬСКОГО ПОСЕЛЕНИЯ "ЯСНЭГ"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10 913,9</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ОБЩЕГОСУДАРСТВЕННЫЕ ВОПРОСЫ</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5 882,8</w:t>
            </w:r>
          </w:p>
        </w:tc>
      </w:tr>
      <w:tr w:rsidR="005D5309" w:rsidRPr="0049236B" w:rsidTr="005119DF">
        <w:trPr>
          <w:trHeight w:val="751"/>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02</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865,7</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02</w:t>
            </w:r>
          </w:p>
        </w:tc>
        <w:tc>
          <w:tcPr>
            <w:tcW w:w="1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99 0 00 00000</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865,7</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Глава муниципального образования</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02</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865,7</w:t>
            </w:r>
          </w:p>
        </w:tc>
      </w:tr>
      <w:tr w:rsidR="005D5309" w:rsidRPr="0049236B" w:rsidTr="005119DF">
        <w:trPr>
          <w:trHeight w:val="1223"/>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02</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865,7</w:t>
            </w:r>
          </w:p>
        </w:tc>
      </w:tr>
      <w:tr w:rsidR="005D5309" w:rsidRPr="0049236B" w:rsidTr="005119DF">
        <w:trPr>
          <w:trHeight w:val="418"/>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02</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865,7</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02</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121</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626,5</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02</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122</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02</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129</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189,2</w:t>
            </w:r>
          </w:p>
        </w:tc>
      </w:tr>
      <w:tr w:rsidR="005D5309" w:rsidRPr="0049236B" w:rsidTr="005119DF">
        <w:trPr>
          <w:trHeight w:val="985"/>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4 940,8</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99 0 00 00000</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4 940,8</w:t>
            </w:r>
          </w:p>
        </w:tc>
      </w:tr>
      <w:tr w:rsidR="005D5309" w:rsidRPr="0049236B" w:rsidTr="005119DF">
        <w:trPr>
          <w:trHeight w:val="676"/>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4 578,2</w:t>
            </w:r>
          </w:p>
        </w:tc>
      </w:tr>
      <w:tr w:rsidR="005D5309" w:rsidRPr="0049236B" w:rsidTr="005119DF">
        <w:trPr>
          <w:trHeight w:val="1254"/>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3 146,3</w:t>
            </w:r>
          </w:p>
        </w:tc>
      </w:tr>
      <w:tr w:rsidR="005D5309" w:rsidRPr="0049236B" w:rsidTr="005119DF">
        <w:trPr>
          <w:trHeight w:val="563"/>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3 146,3</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121</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2 293,6</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122</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160,0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129</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692,7</w:t>
            </w:r>
          </w:p>
        </w:tc>
      </w:tr>
      <w:tr w:rsidR="005D5309" w:rsidRPr="0049236B" w:rsidTr="005119DF">
        <w:trPr>
          <w:trHeight w:val="444"/>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1 430,6</w:t>
            </w:r>
          </w:p>
        </w:tc>
      </w:tr>
      <w:tr w:rsidR="005D5309" w:rsidRPr="0049236B" w:rsidTr="005119DF">
        <w:trPr>
          <w:trHeight w:val="664"/>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1 430,6</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в сфере информационно-коммуникационных технологий</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242</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276,6</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824,5</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энергетических ресурсов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247</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329,5</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lastRenderedPageBreak/>
              <w:t>Иные бюджетные ассигнования</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Уплата налогов, сборов и иных платежей</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850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Уплата прочих налогов, сборов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852</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r>
      <w:tr w:rsidR="005D5309" w:rsidRPr="0049236B" w:rsidTr="005119DF">
        <w:trPr>
          <w:trHeight w:val="788"/>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Осуществление полномочий на 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99 0 00 51180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335,3</w:t>
            </w:r>
          </w:p>
        </w:tc>
      </w:tr>
      <w:tr w:rsidR="005D5309" w:rsidRPr="0049236B" w:rsidTr="005119DF">
        <w:trPr>
          <w:trHeight w:val="1267"/>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99 0 00 51180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301,6</w:t>
            </w:r>
          </w:p>
        </w:tc>
      </w:tr>
      <w:tr w:rsidR="005D5309" w:rsidRPr="0049236B" w:rsidTr="005119DF">
        <w:trPr>
          <w:trHeight w:val="421"/>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99 0 00 51180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301,6</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99 0 00 51180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121</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230,7</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99 0 00 51180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122</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99 0 00 51180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129</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69,7</w:t>
            </w:r>
          </w:p>
        </w:tc>
      </w:tr>
      <w:tr w:rsidR="005D5309" w:rsidRPr="0049236B" w:rsidTr="005119DF">
        <w:trPr>
          <w:trHeight w:val="542"/>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99 0 00 51180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33,7</w:t>
            </w:r>
          </w:p>
        </w:tc>
      </w:tr>
      <w:tr w:rsidR="005D5309" w:rsidRPr="0049236B" w:rsidTr="005119DF">
        <w:trPr>
          <w:trHeight w:val="701"/>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99 0 00 51180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33,7</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в сфере информационно-коммуникационных технологий</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99 0 00 51180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242</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99 0 00 51180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10,6</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энергетических ресурсов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99 0 00 51180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247</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22,1</w:t>
            </w:r>
          </w:p>
        </w:tc>
      </w:tr>
      <w:tr w:rsidR="005D5309" w:rsidRPr="0049236B" w:rsidTr="005119DF">
        <w:trPr>
          <w:trHeight w:val="1463"/>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Осуществление государственного полномочия Республики Коми предусмотренных пунктом 6 статьи 1 и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99 0 00 73150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27,3</w:t>
            </w:r>
          </w:p>
        </w:tc>
      </w:tr>
      <w:tr w:rsidR="005D5309" w:rsidRPr="0049236B" w:rsidTr="005119DF">
        <w:trPr>
          <w:trHeight w:val="1272"/>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99 0 00 73150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21,3</w:t>
            </w:r>
          </w:p>
        </w:tc>
      </w:tr>
      <w:tr w:rsidR="005D5309" w:rsidRPr="0049236B" w:rsidTr="005119DF">
        <w:trPr>
          <w:trHeight w:val="645"/>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99 0 00 73150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21,3</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Фонд оплаты труда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99 0 00 73150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121</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16,4</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99 0 00 73150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129</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4,9</w:t>
            </w:r>
          </w:p>
        </w:tc>
      </w:tr>
      <w:tr w:rsidR="005D5309" w:rsidRPr="0049236B" w:rsidTr="005119DF">
        <w:trPr>
          <w:trHeight w:val="469"/>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99 0 00 73150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6,0</w:t>
            </w:r>
          </w:p>
        </w:tc>
      </w:tr>
      <w:tr w:rsidR="005D5309" w:rsidRPr="0049236B" w:rsidTr="005119DF">
        <w:trPr>
          <w:trHeight w:val="702"/>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99 0 00 73150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99 0 00 73150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Резервные фонды</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lastRenderedPageBreak/>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1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99 0 00 00000</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645"/>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Резервный фонд администрации муниципального образования</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99 0 00 00220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бюджетные ассигнования</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99 0 00 00220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Резервные средства</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99 0 00 00220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870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Другие общегосударственные вопросы</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66,3</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99 0 00 00000</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66,3</w:t>
            </w:r>
          </w:p>
        </w:tc>
      </w:tr>
      <w:tr w:rsidR="005D5309" w:rsidRPr="0049236B" w:rsidTr="005119DF">
        <w:trPr>
          <w:trHeight w:val="645"/>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Выполнение других обязательств муниципального образования</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99 0 00 00260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23,7</w:t>
            </w:r>
          </w:p>
        </w:tc>
      </w:tr>
      <w:tr w:rsidR="005D5309" w:rsidRPr="0049236B" w:rsidTr="005119DF">
        <w:trPr>
          <w:trHeight w:val="493"/>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99 0 00 00260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156376">
        <w:trPr>
          <w:trHeight w:val="684"/>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99 0 00 00260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99 0 00 00260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бюджетные ассигнования</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99 0 00 00260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13,7</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Уплата налогов, сборов и иных платежей</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99 0 00 00260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850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13,7</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Уплата прочих налогов, сборов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99 0 00 00260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852</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7,7</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Уплата иных платежей</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99 0 00 00260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853</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6,0</w:t>
            </w:r>
          </w:p>
        </w:tc>
      </w:tr>
      <w:tr w:rsidR="005D5309" w:rsidRPr="0049236B" w:rsidTr="00156376">
        <w:trPr>
          <w:trHeight w:val="141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полномочий по формированию, исполнению бюджета поселения и контролю за исполнением данного бюджета в соответствии с заключенными соглашениями</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99 0 00 63010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1,5</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Межбюджетные трансферты</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99 0 00 63010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1,5</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межбюджетные трансферты</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99 0 00 63010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1,5</w:t>
            </w:r>
          </w:p>
        </w:tc>
      </w:tr>
      <w:tr w:rsidR="005D5309" w:rsidRPr="0049236B" w:rsidTr="00156376">
        <w:trPr>
          <w:trHeight w:val="1226"/>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полномочий контрольно-счетных органов поселений в соответствии с заключенными соглашениями</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99 0 00 63020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35,0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Межбюджетные трансферты</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99 0 00 63020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35,0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межбюджетные трансферты</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99 0 00 63020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35,0</w:t>
            </w:r>
          </w:p>
        </w:tc>
      </w:tr>
      <w:tr w:rsidR="005D5309" w:rsidRPr="0049236B" w:rsidTr="00156376">
        <w:trPr>
          <w:trHeight w:val="1351"/>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Межбюджетные трансферты бюджету МР из бюджетов поселений на осуществление полномочий, определенных статьей 26 ФЗ от 05.04.2013 №44-ФЗ "О контрактной системе в сфере закупок товаров, работ, услуг для обеспечения государственных и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99 0 00 63030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6,1</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Межбюджетные трансферты</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99 0 00 63030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6,1</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межбюджетные трансферты</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99 0 00 63030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6,1</w:t>
            </w:r>
          </w:p>
        </w:tc>
      </w:tr>
      <w:tr w:rsidR="005D5309" w:rsidRPr="0049236B" w:rsidTr="00156376">
        <w:trPr>
          <w:trHeight w:val="472"/>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НАЦИОНАЛЬНАЯ БЕЗОПАСНОСТЬ И ПРАВООХРАНИТЕЛЬНАЯ ДЕЯТЕЛЬНОСТЬ</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123,4</w:t>
            </w:r>
          </w:p>
        </w:tc>
      </w:tr>
      <w:tr w:rsidR="005D5309" w:rsidRPr="0049236B" w:rsidTr="00156376">
        <w:trPr>
          <w:trHeight w:val="692"/>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123,4</w:t>
            </w:r>
          </w:p>
        </w:tc>
      </w:tr>
      <w:tr w:rsidR="005D5309" w:rsidRPr="0049236B" w:rsidTr="00156376">
        <w:trPr>
          <w:trHeight w:val="844"/>
        </w:trPr>
        <w:tc>
          <w:tcPr>
            <w:tcW w:w="4800"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Муниципальная целевая программа "Пожарная безопасность на территории сельского поселения "Яснэг" на 2022-2026 годы"</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21 0 00 00000</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53,0</w:t>
            </w:r>
          </w:p>
        </w:tc>
      </w:tr>
      <w:tr w:rsidR="005D5309" w:rsidRPr="0049236B" w:rsidTr="00156376">
        <w:trPr>
          <w:trHeight w:val="7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Муниципальная целевая программа "Пожарная безопасность на территории сельского поселения "Яснэг" на 2022-2026 годы"</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21 0 00 00000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53,0</w:t>
            </w:r>
          </w:p>
        </w:tc>
      </w:tr>
      <w:tr w:rsidR="005D5309" w:rsidRPr="0049236B" w:rsidTr="00156376">
        <w:trPr>
          <w:trHeight w:val="554"/>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21 0 00 00000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53,0</w:t>
            </w:r>
          </w:p>
        </w:tc>
      </w:tr>
      <w:tr w:rsidR="005D5309" w:rsidRPr="0049236B" w:rsidTr="00156376">
        <w:trPr>
          <w:trHeight w:val="704"/>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21 0 00 00000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53,0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21 0 00 00000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53,0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99 0 00 00000</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70,4</w:t>
            </w:r>
          </w:p>
        </w:tc>
      </w:tr>
      <w:tr w:rsidR="005D5309" w:rsidRPr="0049236B" w:rsidTr="00156376">
        <w:trPr>
          <w:trHeight w:val="781"/>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99 0 00 02010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66,0</w:t>
            </w:r>
          </w:p>
        </w:tc>
      </w:tr>
      <w:tr w:rsidR="005D5309" w:rsidRPr="0049236B" w:rsidTr="00156376">
        <w:trPr>
          <w:trHeight w:val="565"/>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99 0 00 02010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66,0</w:t>
            </w:r>
          </w:p>
        </w:tc>
      </w:tr>
      <w:tr w:rsidR="005D5309" w:rsidRPr="0049236B" w:rsidTr="00156376">
        <w:trPr>
          <w:trHeight w:val="828"/>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99 0 00 02010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66,0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99 0 00 02010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66,0</w:t>
            </w:r>
          </w:p>
        </w:tc>
      </w:tr>
      <w:tr w:rsidR="005D5309" w:rsidRPr="0049236B" w:rsidTr="00156376">
        <w:trPr>
          <w:trHeight w:val="972"/>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Осуществление полномочий по обеспечению безопасности людей на водных объектах, охране их жизни и здоровья, в соответствии с заключенными соглашениями</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99 0 00 64090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4,4</w:t>
            </w:r>
          </w:p>
        </w:tc>
      </w:tr>
      <w:tr w:rsidR="005D5309" w:rsidRPr="0049236B" w:rsidTr="00156376">
        <w:trPr>
          <w:trHeight w:val="56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99 0 00 64090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4,4</w:t>
            </w:r>
          </w:p>
        </w:tc>
      </w:tr>
      <w:tr w:rsidR="005D5309" w:rsidRPr="0049236B" w:rsidTr="00156376">
        <w:trPr>
          <w:trHeight w:val="701"/>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99 0 00 64090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4,4</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99 0 00 64090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4,4</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НАЦИОНАЛЬНАЯ ЭКОНОМИКА</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2 400,0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Дорожное хозяйство (дорожные фонды)</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09</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2 400,0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09</w:t>
            </w:r>
          </w:p>
        </w:tc>
        <w:tc>
          <w:tcPr>
            <w:tcW w:w="1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99 0 00 00000</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2 400,0</w:t>
            </w:r>
          </w:p>
        </w:tc>
      </w:tr>
      <w:tr w:rsidR="005D5309" w:rsidRPr="0049236B" w:rsidTr="00156376">
        <w:trPr>
          <w:trHeight w:val="1025"/>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 осуществление полномочий в части содержания автомобильных дорог общего пользования местного назначения,  в соответствии с заключенными соглашениями</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09</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99 0 00 64020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2 400,0</w:t>
            </w:r>
          </w:p>
        </w:tc>
      </w:tr>
      <w:tr w:rsidR="005D5309" w:rsidRPr="0049236B" w:rsidTr="00156376">
        <w:trPr>
          <w:trHeight w:val="558"/>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09</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99 0 00 64020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2 400,0</w:t>
            </w:r>
          </w:p>
        </w:tc>
      </w:tr>
      <w:tr w:rsidR="005D5309" w:rsidRPr="0049236B" w:rsidTr="00156376">
        <w:trPr>
          <w:trHeight w:val="694"/>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09</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99 0 00 64020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2 400,0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04</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09</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99 0 00 64020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2 400,0</w:t>
            </w:r>
          </w:p>
        </w:tc>
      </w:tr>
      <w:tr w:rsidR="005D5309" w:rsidRPr="0049236B" w:rsidTr="00156376">
        <w:trPr>
          <w:trHeight w:val="241"/>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ЖИЛИЩНО-КОММУНАЛЬНОЕ ХОЗЯЙСТВО</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1 550,2</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Благоустройство</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1 550,2</w:t>
            </w:r>
          </w:p>
        </w:tc>
      </w:tr>
      <w:tr w:rsidR="005D5309" w:rsidRPr="0049236B" w:rsidTr="00156376">
        <w:trPr>
          <w:trHeight w:val="830"/>
        </w:trPr>
        <w:tc>
          <w:tcPr>
            <w:tcW w:w="4800"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Муниципальная программа "Энергосбережение и повышение энергетической эффективности в сельском поселении "Яснэг" на 2022-2026 годы"</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27 0 00 00000</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35,0</w:t>
            </w:r>
          </w:p>
        </w:tc>
      </w:tr>
      <w:tr w:rsidR="005D5309" w:rsidRPr="0049236B" w:rsidTr="00156376">
        <w:trPr>
          <w:trHeight w:val="829"/>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Муниципальная программа "Энергосбережение и повышение энергетической эффективности в сельском поселении "Яснэг" на 2022-2026 годы"</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27 0 00 00000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35,0</w:t>
            </w:r>
          </w:p>
        </w:tc>
      </w:tr>
      <w:tr w:rsidR="005D5309" w:rsidRPr="0049236B" w:rsidTr="00156376">
        <w:trPr>
          <w:trHeight w:val="557"/>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27 0 00 00000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35,0</w:t>
            </w:r>
          </w:p>
        </w:tc>
      </w:tr>
      <w:tr w:rsidR="005D5309" w:rsidRPr="0049236B" w:rsidTr="00156376">
        <w:trPr>
          <w:trHeight w:val="706"/>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27 0 00 00000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35,0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27 0 00 00000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35,0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99 0 00 00000</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1 515,2</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lastRenderedPageBreak/>
              <w:t>Содержание улично-дорожной сети</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99 0 00 02070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461,7</w:t>
            </w:r>
          </w:p>
        </w:tc>
      </w:tr>
      <w:tr w:rsidR="005D5309" w:rsidRPr="0049236B" w:rsidTr="00156376">
        <w:trPr>
          <w:trHeight w:val="489"/>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99 0 00 02070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461,7</w:t>
            </w:r>
          </w:p>
        </w:tc>
      </w:tr>
      <w:tr w:rsidR="005D5309" w:rsidRPr="0049236B" w:rsidTr="00156376">
        <w:trPr>
          <w:trHeight w:val="68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99 0 00 02070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461,7</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99 0 00 02070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461,7</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Уличное освещение</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99 0 00 02300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473,5</w:t>
            </w:r>
          </w:p>
        </w:tc>
      </w:tr>
      <w:tr w:rsidR="005D5309" w:rsidRPr="0049236B" w:rsidTr="00156376">
        <w:trPr>
          <w:trHeight w:val="5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99 0 00 02300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473,5</w:t>
            </w:r>
          </w:p>
        </w:tc>
      </w:tr>
      <w:tr w:rsidR="005D5309" w:rsidRPr="0049236B" w:rsidTr="00156376">
        <w:trPr>
          <w:trHeight w:val="692"/>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99 0 00 02300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473,5</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99 0 00 02300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45,2</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энергетических ресурсов</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99 0 00 02300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247</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428,3</w:t>
            </w:r>
          </w:p>
        </w:tc>
      </w:tr>
      <w:tr w:rsidR="005D5309" w:rsidRPr="0049236B" w:rsidTr="00156376">
        <w:trPr>
          <w:trHeight w:val="512"/>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Прочие мероприятия по благоустройству сельских поселений</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99 0 00 02330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40,0</w:t>
            </w:r>
          </w:p>
        </w:tc>
      </w:tr>
      <w:tr w:rsidR="005D5309" w:rsidRPr="0049236B" w:rsidTr="00156376">
        <w:trPr>
          <w:trHeight w:val="548"/>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99 0 00 02330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40,0</w:t>
            </w:r>
          </w:p>
        </w:tc>
      </w:tr>
      <w:tr w:rsidR="005D5309" w:rsidRPr="0049236B" w:rsidTr="00156376">
        <w:trPr>
          <w:trHeight w:val="698"/>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99 0 00 02330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99 0 00 02330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40,0</w:t>
            </w:r>
          </w:p>
        </w:tc>
      </w:tr>
      <w:tr w:rsidR="005D5309" w:rsidRPr="0049236B" w:rsidTr="00156376">
        <w:trPr>
          <w:trHeight w:val="418"/>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 реализацию мероприятий по содействию занятости населения</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99 0 00 64040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240,0</w:t>
            </w:r>
          </w:p>
        </w:tc>
      </w:tr>
      <w:tr w:rsidR="005D5309" w:rsidRPr="0049236B" w:rsidTr="00156376">
        <w:trPr>
          <w:trHeight w:val="1233"/>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99 0 00 64040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240,0</w:t>
            </w:r>
          </w:p>
        </w:tc>
      </w:tr>
      <w:tr w:rsidR="005D5309" w:rsidRPr="0049236B" w:rsidTr="00156376">
        <w:trPr>
          <w:trHeight w:val="413"/>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казенных учреждений</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99 0 00 64040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Фонд оплаты труда учреждений</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99 0 00 64040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111</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184,3</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99 0 00 64040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119</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55,7</w:t>
            </w:r>
          </w:p>
        </w:tc>
      </w:tr>
      <w:tr w:rsidR="005D5309" w:rsidRPr="0049236B" w:rsidTr="00156376">
        <w:trPr>
          <w:trHeight w:val="1908"/>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межбюджетные трансферты, имеющие целевое назначение, в целях софинансирования расходных обязательств органов местного самоуправления в Республике Коми, возникающих при выполнении полномочий по решению вопросов местного значения, направленных на исполнение наказов избирателей, рекомендуемых к выполнению в текущем финансовом году</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99 0 00 92724</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300,0</w:t>
            </w:r>
          </w:p>
        </w:tc>
      </w:tr>
      <w:tr w:rsidR="005D5309" w:rsidRPr="0049236B" w:rsidTr="00156376">
        <w:trPr>
          <w:trHeight w:val="56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99 0 00 92724</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300,0</w:t>
            </w:r>
          </w:p>
        </w:tc>
      </w:tr>
      <w:tr w:rsidR="005D5309" w:rsidRPr="0049236B" w:rsidTr="00156376">
        <w:trPr>
          <w:trHeight w:val="696"/>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99 0 00 92724</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300,0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03</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99 0 00 92724</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300,0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КУЛЬТУРА, КИНЕМАТОГРАФИЯ</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08</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Культура</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08</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08</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99 0 00 00000</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156376">
        <w:trPr>
          <w:trHeight w:val="299"/>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Мероприятия в сфере культуры и кинематографии</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08</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156376">
        <w:trPr>
          <w:trHeight w:val="573"/>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08</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156376">
        <w:trPr>
          <w:trHeight w:val="694"/>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08</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08</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99 0 00 03130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СОЦИАЛЬНАЯ ПОЛИТИКА</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937,5</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Пенсионное обеспечение</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937,5</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99 0 00 00000</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937,5</w:t>
            </w:r>
          </w:p>
        </w:tc>
      </w:tr>
      <w:tr w:rsidR="005D5309" w:rsidRPr="0049236B" w:rsidTr="00156376">
        <w:trPr>
          <w:trHeight w:val="31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Пенсионное обеспечение муниципальных служащих</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99 0 00 03400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937,5</w:t>
            </w:r>
          </w:p>
        </w:tc>
      </w:tr>
      <w:tr w:rsidR="005D5309" w:rsidRPr="0049236B" w:rsidTr="00156376">
        <w:trPr>
          <w:trHeight w:val="273"/>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Социальное обеспечение и иные выплаты населению</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99 0 00 03400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937,5</w:t>
            </w:r>
          </w:p>
        </w:tc>
      </w:tr>
      <w:tr w:rsidR="005D5309" w:rsidRPr="0049236B" w:rsidTr="005119DF">
        <w:trPr>
          <w:trHeight w:val="645"/>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Публичные нормативные социальные выплаты гражданам</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99 0 00 03400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310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937,5</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пенсии, социальные доплаты к пенсиям</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99 0 00 03400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312</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937,5</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ФИЗИЧЕСКАЯ КУЛЬТУРА И СПОРТ</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Физическая культура</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52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Непрограммные направления деятельности</w:t>
            </w:r>
          </w:p>
        </w:tc>
        <w:tc>
          <w:tcPr>
            <w:tcW w:w="6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99 0 00 00000</w:t>
            </w:r>
          </w:p>
        </w:tc>
        <w:tc>
          <w:tcPr>
            <w:tcW w:w="52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Спортивные мероприятия</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99 0 00 03310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156376">
        <w:trPr>
          <w:trHeight w:val="478"/>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99 0 00 03310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156376">
        <w:trPr>
          <w:trHeight w:val="698"/>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99 0 00 03310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r w:rsidR="005D5309" w:rsidRPr="0049236B" w:rsidTr="005119DF">
        <w:trPr>
          <w:trHeight w:val="300"/>
        </w:trPr>
        <w:tc>
          <w:tcPr>
            <w:tcW w:w="480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6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w:t>
            </w:r>
          </w:p>
        </w:tc>
        <w:tc>
          <w:tcPr>
            <w:tcW w:w="1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99 0 00 03310</w:t>
            </w:r>
          </w:p>
        </w:tc>
        <w:tc>
          <w:tcPr>
            <w:tcW w:w="52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3"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r>
    </w:tbl>
    <w:p w:rsidR="005D5309" w:rsidRPr="0049236B" w:rsidRDefault="005D5309" w:rsidP="0049236B">
      <w:pPr>
        <w:spacing w:after="0" w:line="240" w:lineRule="auto"/>
        <w:jc w:val="both"/>
        <w:rPr>
          <w:rFonts w:ascii="Times New Roman" w:hAnsi="Times New Roman"/>
          <w:sz w:val="20"/>
          <w:szCs w:val="20"/>
        </w:rPr>
      </w:pPr>
    </w:p>
    <w:tbl>
      <w:tblPr>
        <w:tblW w:w="9087" w:type="dxa"/>
        <w:tblInd w:w="93" w:type="dxa"/>
        <w:tblLook w:val="04A0"/>
      </w:tblPr>
      <w:tblGrid>
        <w:gridCol w:w="2425"/>
        <w:gridCol w:w="5387"/>
        <w:gridCol w:w="1275"/>
      </w:tblGrid>
      <w:tr w:rsidR="005D5309" w:rsidRPr="0049236B" w:rsidTr="00156376">
        <w:trPr>
          <w:trHeight w:val="1245"/>
        </w:trPr>
        <w:tc>
          <w:tcPr>
            <w:tcW w:w="2425" w:type="dxa"/>
            <w:tcBorders>
              <w:top w:val="nil"/>
              <w:left w:val="nil"/>
              <w:bottom w:val="nil"/>
              <w:right w:val="nil"/>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p>
        </w:tc>
        <w:tc>
          <w:tcPr>
            <w:tcW w:w="6662" w:type="dxa"/>
            <w:gridSpan w:val="2"/>
            <w:tcBorders>
              <w:top w:val="nil"/>
              <w:left w:val="nil"/>
              <w:bottom w:val="nil"/>
              <w:right w:val="nil"/>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Приложение 5 к решению Совета сельского поселения "Яснэг" от 14.03.2025 №25/03-4-105 "О внесении изменений в решение Совета сельского поселения «Яснэг» от 23.12.2024 №24/12-3-100 «О бюджете сельского поселения «Яснэг» на 2025 год»</w:t>
            </w:r>
          </w:p>
        </w:tc>
      </w:tr>
      <w:tr w:rsidR="005D5309" w:rsidRPr="0049236B" w:rsidTr="00156376">
        <w:trPr>
          <w:trHeight w:val="1020"/>
        </w:trPr>
        <w:tc>
          <w:tcPr>
            <w:tcW w:w="2425" w:type="dxa"/>
            <w:tcBorders>
              <w:top w:val="nil"/>
              <w:left w:val="nil"/>
              <w:bottom w:val="nil"/>
              <w:right w:val="nil"/>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p>
        </w:tc>
        <w:tc>
          <w:tcPr>
            <w:tcW w:w="6662" w:type="dxa"/>
            <w:gridSpan w:val="2"/>
            <w:tcBorders>
              <w:top w:val="nil"/>
              <w:left w:val="nil"/>
              <w:bottom w:val="nil"/>
              <w:right w:val="nil"/>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ИСТОЧНИКИ ФИНАНСИРОВАНИЯ ДЕФИЦИТА БЮДЖЕТА</w:t>
            </w:r>
            <w:r w:rsidRPr="0049236B">
              <w:rPr>
                <w:rFonts w:ascii="Times New Roman" w:eastAsia="Times New Roman" w:hAnsi="Times New Roman"/>
                <w:b/>
                <w:bCs/>
                <w:color w:val="000000"/>
                <w:sz w:val="20"/>
                <w:szCs w:val="20"/>
                <w:lang w:eastAsia="ru-RU"/>
              </w:rPr>
              <w:br/>
              <w:t xml:space="preserve">СЕЛЬСКОГО ПОСЕЛЕНИЯ "ЯСНЭГ" НА 2025 ГОД </w:t>
            </w:r>
          </w:p>
        </w:tc>
      </w:tr>
      <w:tr w:rsidR="005D5309" w:rsidRPr="0049236B" w:rsidTr="00156376">
        <w:trPr>
          <w:trHeight w:val="1163"/>
        </w:trPr>
        <w:tc>
          <w:tcPr>
            <w:tcW w:w="242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Коды</w:t>
            </w:r>
          </w:p>
        </w:tc>
        <w:tc>
          <w:tcPr>
            <w:tcW w:w="538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275" w:type="dxa"/>
            <w:tcBorders>
              <w:top w:val="single" w:sz="4" w:space="0" w:color="000000"/>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Сумма (тыс. рублей)</w:t>
            </w:r>
          </w:p>
        </w:tc>
      </w:tr>
      <w:tr w:rsidR="005D5309" w:rsidRPr="0049236B" w:rsidTr="00156376">
        <w:trPr>
          <w:trHeight w:val="387"/>
        </w:trPr>
        <w:tc>
          <w:tcPr>
            <w:tcW w:w="2425" w:type="dxa"/>
            <w:vMerge/>
            <w:tcBorders>
              <w:top w:val="single" w:sz="4" w:space="0" w:color="000000"/>
              <w:left w:val="single" w:sz="4" w:space="0" w:color="000000"/>
              <w:bottom w:val="single" w:sz="4" w:space="0" w:color="000000"/>
              <w:right w:val="single" w:sz="4" w:space="0" w:color="000000"/>
            </w:tcBorders>
            <w:vAlign w:val="center"/>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p>
        </w:tc>
        <w:tc>
          <w:tcPr>
            <w:tcW w:w="1275"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2025 год</w:t>
            </w:r>
          </w:p>
        </w:tc>
      </w:tr>
      <w:tr w:rsidR="005D5309" w:rsidRPr="0049236B" w:rsidTr="00156376">
        <w:trPr>
          <w:trHeight w:val="289"/>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w:t>
            </w:r>
          </w:p>
        </w:tc>
        <w:tc>
          <w:tcPr>
            <w:tcW w:w="538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2</w:t>
            </w:r>
          </w:p>
        </w:tc>
        <w:tc>
          <w:tcPr>
            <w:tcW w:w="1275"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3</w:t>
            </w:r>
          </w:p>
        </w:tc>
      </w:tr>
      <w:tr w:rsidR="005D5309" w:rsidRPr="0049236B" w:rsidTr="00156376">
        <w:trPr>
          <w:trHeight w:val="597"/>
        </w:trPr>
        <w:tc>
          <w:tcPr>
            <w:tcW w:w="2425"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01 00 00 00 00 0000 000</w:t>
            </w:r>
          </w:p>
        </w:tc>
        <w:tc>
          <w:tcPr>
            <w:tcW w:w="5387"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ИСТОЧНИКИ ВНУТРЕННЕГО ФИНАНСИРОВАНИЯ ДЕФИЦИТОВ БЮДЖЕТОВ</w:t>
            </w:r>
          </w:p>
        </w:tc>
        <w:tc>
          <w:tcPr>
            <w:tcW w:w="1275"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419,1</w:t>
            </w:r>
          </w:p>
        </w:tc>
      </w:tr>
      <w:tr w:rsidR="005D5309" w:rsidRPr="0049236B" w:rsidTr="00156376">
        <w:trPr>
          <w:trHeight w:val="289"/>
        </w:trPr>
        <w:tc>
          <w:tcPr>
            <w:tcW w:w="2425"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01 05 00 00 00 0000 000</w:t>
            </w:r>
          </w:p>
        </w:tc>
        <w:tc>
          <w:tcPr>
            <w:tcW w:w="538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Изменение остатков средств на счетах по учету средств бюджетов</w:t>
            </w:r>
          </w:p>
        </w:tc>
        <w:tc>
          <w:tcPr>
            <w:tcW w:w="1275"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419,1</w:t>
            </w:r>
          </w:p>
        </w:tc>
      </w:tr>
      <w:tr w:rsidR="005D5309" w:rsidRPr="0049236B" w:rsidTr="00156376">
        <w:trPr>
          <w:trHeight w:val="285"/>
        </w:trPr>
        <w:tc>
          <w:tcPr>
            <w:tcW w:w="2425"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01 05 00 00 00 0000 500</w:t>
            </w:r>
          </w:p>
        </w:tc>
        <w:tc>
          <w:tcPr>
            <w:tcW w:w="538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Увеличение остатков средств бюджетов</w:t>
            </w:r>
          </w:p>
        </w:tc>
        <w:tc>
          <w:tcPr>
            <w:tcW w:w="1275"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-10 494,8</w:t>
            </w:r>
          </w:p>
        </w:tc>
      </w:tr>
      <w:tr w:rsidR="005D5309" w:rsidRPr="0049236B" w:rsidTr="00156376">
        <w:trPr>
          <w:trHeight w:val="285"/>
        </w:trPr>
        <w:tc>
          <w:tcPr>
            <w:tcW w:w="2425"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01 05 02 00 00 0000 500</w:t>
            </w:r>
          </w:p>
        </w:tc>
        <w:tc>
          <w:tcPr>
            <w:tcW w:w="538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Увеличение прочих остатков средств бюджетов</w:t>
            </w:r>
          </w:p>
        </w:tc>
        <w:tc>
          <w:tcPr>
            <w:tcW w:w="1275"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-10 494,8</w:t>
            </w:r>
          </w:p>
        </w:tc>
      </w:tr>
      <w:tr w:rsidR="005D5309" w:rsidRPr="0049236B" w:rsidTr="00156376">
        <w:trPr>
          <w:trHeight w:val="285"/>
        </w:trPr>
        <w:tc>
          <w:tcPr>
            <w:tcW w:w="2425"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01 05 02 01 00 0000 510</w:t>
            </w:r>
          </w:p>
        </w:tc>
        <w:tc>
          <w:tcPr>
            <w:tcW w:w="538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Увеличение прочих остатков денежных средств бюджетов</w:t>
            </w:r>
          </w:p>
        </w:tc>
        <w:tc>
          <w:tcPr>
            <w:tcW w:w="1275"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-10 494,8</w:t>
            </w:r>
          </w:p>
        </w:tc>
      </w:tr>
      <w:tr w:rsidR="005D5309" w:rsidRPr="0049236B" w:rsidTr="00156376">
        <w:trPr>
          <w:trHeight w:val="597"/>
        </w:trPr>
        <w:tc>
          <w:tcPr>
            <w:tcW w:w="2425"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01 05 02 01 10 0000 510</w:t>
            </w:r>
          </w:p>
        </w:tc>
        <w:tc>
          <w:tcPr>
            <w:tcW w:w="538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Увеличение прочих остатков денежных средств бюджетов сельских поселений</w:t>
            </w:r>
          </w:p>
        </w:tc>
        <w:tc>
          <w:tcPr>
            <w:tcW w:w="1275"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-10 494,8</w:t>
            </w:r>
          </w:p>
        </w:tc>
      </w:tr>
      <w:tr w:rsidR="005D5309" w:rsidRPr="0049236B" w:rsidTr="00156376">
        <w:trPr>
          <w:trHeight w:val="285"/>
        </w:trPr>
        <w:tc>
          <w:tcPr>
            <w:tcW w:w="2425"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01 05 00 00 00 0000 600</w:t>
            </w:r>
          </w:p>
        </w:tc>
        <w:tc>
          <w:tcPr>
            <w:tcW w:w="538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Уменьшение остатков средств бюджетов</w:t>
            </w:r>
          </w:p>
        </w:tc>
        <w:tc>
          <w:tcPr>
            <w:tcW w:w="1275"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10 913,9</w:t>
            </w:r>
          </w:p>
        </w:tc>
      </w:tr>
      <w:tr w:rsidR="005D5309" w:rsidRPr="0049236B" w:rsidTr="00156376">
        <w:trPr>
          <w:trHeight w:val="285"/>
        </w:trPr>
        <w:tc>
          <w:tcPr>
            <w:tcW w:w="2425"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01 05 02 00 00 0000 600</w:t>
            </w:r>
          </w:p>
        </w:tc>
        <w:tc>
          <w:tcPr>
            <w:tcW w:w="538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Уменьшение прочих остатков средств бюджетов</w:t>
            </w:r>
          </w:p>
        </w:tc>
        <w:tc>
          <w:tcPr>
            <w:tcW w:w="1275"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10 913,9</w:t>
            </w:r>
          </w:p>
        </w:tc>
      </w:tr>
      <w:tr w:rsidR="005D5309" w:rsidRPr="0049236B" w:rsidTr="00156376">
        <w:trPr>
          <w:trHeight w:val="285"/>
        </w:trPr>
        <w:tc>
          <w:tcPr>
            <w:tcW w:w="2425"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01 05 02 01 00 0000 610</w:t>
            </w:r>
          </w:p>
        </w:tc>
        <w:tc>
          <w:tcPr>
            <w:tcW w:w="538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Уменьшение прочих остатков денежных средств бюджетов</w:t>
            </w:r>
          </w:p>
        </w:tc>
        <w:tc>
          <w:tcPr>
            <w:tcW w:w="1275"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10 913,9</w:t>
            </w:r>
          </w:p>
        </w:tc>
      </w:tr>
      <w:tr w:rsidR="005D5309" w:rsidRPr="0049236B" w:rsidTr="00156376">
        <w:trPr>
          <w:trHeight w:val="597"/>
        </w:trPr>
        <w:tc>
          <w:tcPr>
            <w:tcW w:w="2425"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01 05 02 01 10 0000 610</w:t>
            </w:r>
          </w:p>
        </w:tc>
        <w:tc>
          <w:tcPr>
            <w:tcW w:w="5387"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Уменьшение прочих остатков денежных средств бюджетов сельских поселений</w:t>
            </w:r>
          </w:p>
        </w:tc>
        <w:tc>
          <w:tcPr>
            <w:tcW w:w="1275"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10 913,9</w:t>
            </w:r>
          </w:p>
        </w:tc>
      </w:tr>
    </w:tbl>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noProof/>
          <w:sz w:val="20"/>
          <w:szCs w:val="20"/>
        </w:rPr>
        <w:lastRenderedPageBreak/>
        <w:pict>
          <v:shape id="_x0000_s1061" type="#_x0000_t202" style="position:absolute;left:0;text-align:left;margin-left:346.1pt;margin-top:-18pt;width:117pt;height:45pt;z-index:251670528;mso-position-horizontal-relative:text;mso-position-vertical-relative:text" stroked="f">
            <v:textbox>
              <w:txbxContent>
                <w:p w:rsidR="00156376" w:rsidRPr="00694D4E" w:rsidRDefault="00156376" w:rsidP="005D5309">
                  <w:pPr>
                    <w:rPr>
                      <w:szCs w:val="28"/>
                    </w:rPr>
                  </w:pPr>
                </w:p>
              </w:txbxContent>
            </v:textbox>
          </v:shape>
        </w:pict>
      </w:r>
      <w:r w:rsidRPr="0049236B">
        <w:rPr>
          <w:rFonts w:ascii="Times New Roman" w:hAnsi="Times New Roman"/>
          <w:noProof/>
          <w:sz w:val="20"/>
          <w:szCs w:val="20"/>
          <w:lang w:eastAsia="ru-RU"/>
        </w:rPr>
        <w:drawing>
          <wp:inline distT="0" distB="0" distL="0" distR="0">
            <wp:extent cx="866775" cy="91440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866775" cy="914400"/>
                    </a:xfrm>
                    <a:prstGeom prst="rect">
                      <a:avLst/>
                    </a:prstGeom>
                    <a:noFill/>
                    <a:ln w="9525">
                      <a:noFill/>
                      <a:miter lim="800000"/>
                      <a:headEnd/>
                      <a:tailEnd/>
                    </a:ln>
                  </pic:spPr>
                </pic:pic>
              </a:graphicData>
            </a:graphic>
          </wp:inline>
        </w:drawing>
      </w:r>
      <w:r w:rsidRPr="0049236B">
        <w:rPr>
          <w:rFonts w:ascii="Times New Roman" w:hAnsi="Times New Roman"/>
          <w:noProof/>
          <w:sz w:val="20"/>
          <w:szCs w:val="20"/>
        </w:rPr>
        <w:pict>
          <v:shape id="_x0000_s1063" type="#_x0000_t202" style="position:absolute;left:0;text-align:left;margin-left:346.1pt;margin-top:-18pt;width:117pt;height:45pt;z-index:251672576;mso-position-horizontal-relative:text;mso-position-vertical-relative:text" stroked="f">
            <v:textbox>
              <w:txbxContent>
                <w:p w:rsidR="00156376" w:rsidRPr="00E1733A" w:rsidRDefault="00156376" w:rsidP="005D5309">
                  <w:pPr>
                    <w:rPr>
                      <w:szCs w:val="28"/>
                    </w:rPr>
                  </w:pPr>
                </w:p>
              </w:txbxContent>
            </v:textbox>
          </v:shape>
        </w:pict>
      </w:r>
    </w:p>
    <w:p w:rsidR="005D5309" w:rsidRPr="0049236B" w:rsidRDefault="005D5309" w:rsidP="0049236B">
      <w:pPr>
        <w:spacing w:after="0" w:line="240" w:lineRule="auto"/>
        <w:rPr>
          <w:rFonts w:ascii="Times New Roman" w:hAnsi="Times New Roman"/>
          <w:b/>
          <w:sz w:val="20"/>
          <w:szCs w:val="20"/>
        </w:rPr>
      </w:pPr>
    </w:p>
    <w:p w:rsidR="005D5309" w:rsidRPr="0049236B" w:rsidRDefault="005D5309" w:rsidP="0049236B">
      <w:pPr>
        <w:pStyle w:val="1f0"/>
        <w:widowControl w:val="0"/>
        <w:jc w:val="center"/>
        <w:rPr>
          <w:b/>
          <w:sz w:val="20"/>
        </w:rPr>
      </w:pPr>
      <w:r w:rsidRPr="0049236B">
        <w:rPr>
          <w:rStyle w:val="1ff0"/>
          <w:b/>
          <w:sz w:val="20"/>
        </w:rPr>
        <w:t xml:space="preserve">КОМИ РЕСПУБЛИКАСА «СЫКТЫВДIН» МУНИЦИПАЛЬНÖЙ РАЙОНЫН </w:t>
      </w:r>
    </w:p>
    <w:p w:rsidR="005D5309" w:rsidRPr="0049236B" w:rsidRDefault="005D5309" w:rsidP="0049236B">
      <w:pPr>
        <w:pStyle w:val="1f0"/>
        <w:widowControl w:val="0"/>
        <w:jc w:val="center"/>
        <w:rPr>
          <w:b/>
          <w:sz w:val="20"/>
        </w:rPr>
      </w:pPr>
      <w:r w:rsidRPr="0049236B">
        <w:rPr>
          <w:rStyle w:val="1ff0"/>
          <w:b/>
          <w:sz w:val="20"/>
        </w:rPr>
        <w:t xml:space="preserve"> «ЯСНÖГ» СИКТ ОВМÖДЧАНIНСА СÖВЕТ</w:t>
      </w:r>
    </w:p>
    <w:p w:rsidR="005D5309" w:rsidRPr="0049236B" w:rsidRDefault="005D5309" w:rsidP="0049236B">
      <w:pPr>
        <w:pStyle w:val="1f0"/>
        <w:widowControl w:val="0"/>
        <w:jc w:val="center"/>
        <w:rPr>
          <w:b/>
          <w:sz w:val="20"/>
        </w:rPr>
      </w:pPr>
      <w:r w:rsidRPr="0049236B">
        <w:rPr>
          <w:rStyle w:val="1ff0"/>
          <w:b/>
          <w:sz w:val="20"/>
        </w:rPr>
        <w:t>СОВЕТ СЕЛЬСКОГО ПОСЕЛЕНИЯ «ЯСНЭГ» МУНИЦИПАЛЬНОГО РАЙОНА «СЫКТЫВДИНСКИЙ» РЕСПУБЛИКИ КОМИ</w:t>
      </w:r>
    </w:p>
    <w:p w:rsidR="005D5309" w:rsidRPr="0049236B" w:rsidRDefault="005D5309" w:rsidP="0049236B">
      <w:pPr>
        <w:pStyle w:val="1f0"/>
        <w:widowControl w:val="0"/>
        <w:jc w:val="center"/>
        <w:rPr>
          <w:sz w:val="20"/>
        </w:rPr>
      </w:pPr>
      <w:r w:rsidRPr="0049236B">
        <w:rPr>
          <w:sz w:val="20"/>
        </w:rPr>
        <w:t>168227, Республика Коми, Сыктывдинский район, пст. Яснэг, улица Ленина, дом 13</w:t>
      </w:r>
    </w:p>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 xml:space="preserve">ПОМШУÖМ </w:t>
      </w:r>
    </w:p>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РЕШЕНИЕ</w:t>
      </w:r>
    </w:p>
    <w:p w:rsidR="005D5309" w:rsidRPr="0049236B" w:rsidRDefault="005D5309" w:rsidP="0049236B">
      <w:pPr>
        <w:spacing w:after="0" w:line="240" w:lineRule="auto"/>
        <w:jc w:val="center"/>
        <w:rPr>
          <w:rFonts w:ascii="Times New Roman" w:hAnsi="Times New Roman"/>
          <w:b/>
          <w:sz w:val="20"/>
          <w:szCs w:val="20"/>
        </w:rPr>
      </w:pPr>
    </w:p>
    <w:p w:rsidR="005D5309" w:rsidRPr="0049236B" w:rsidRDefault="005D5309" w:rsidP="0049236B">
      <w:pPr>
        <w:spacing w:after="0" w:line="240" w:lineRule="auto"/>
        <w:ind w:left="7368" w:hanging="7368"/>
        <w:rPr>
          <w:rFonts w:ascii="Times New Roman" w:hAnsi="Times New Roman"/>
          <w:sz w:val="20"/>
          <w:szCs w:val="20"/>
        </w:rPr>
      </w:pPr>
      <w:r w:rsidRPr="0049236B">
        <w:rPr>
          <w:rFonts w:ascii="Times New Roman" w:hAnsi="Times New Roman"/>
          <w:sz w:val="20"/>
          <w:szCs w:val="20"/>
        </w:rPr>
        <w:t xml:space="preserve">от 14 марта  2025 г.                                                                                        </w:t>
      </w:r>
      <w:r w:rsidR="00156376">
        <w:rPr>
          <w:rFonts w:ascii="Times New Roman" w:hAnsi="Times New Roman"/>
          <w:sz w:val="20"/>
          <w:szCs w:val="20"/>
        </w:rPr>
        <w:t xml:space="preserve">                                     </w:t>
      </w:r>
      <w:r w:rsidRPr="0049236B">
        <w:rPr>
          <w:rFonts w:ascii="Times New Roman" w:hAnsi="Times New Roman"/>
          <w:sz w:val="20"/>
          <w:szCs w:val="20"/>
        </w:rPr>
        <w:t xml:space="preserve">      № 25/03-5-106</w:t>
      </w:r>
    </w:p>
    <w:p w:rsidR="005D5309" w:rsidRPr="0049236B" w:rsidRDefault="005D5309" w:rsidP="0049236B">
      <w:pPr>
        <w:spacing w:after="0" w:line="240" w:lineRule="auto"/>
        <w:ind w:left="7368" w:hanging="7368"/>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5D5309" w:rsidRPr="0049236B" w:rsidTr="005D5309">
        <w:tc>
          <w:tcPr>
            <w:tcW w:w="9322" w:type="dxa"/>
            <w:tcBorders>
              <w:top w:val="nil"/>
              <w:left w:val="nil"/>
              <w:bottom w:val="nil"/>
              <w:right w:val="nil"/>
            </w:tcBorders>
          </w:tcPr>
          <w:p w:rsidR="005D5309" w:rsidRPr="0049236B" w:rsidRDefault="005D5309" w:rsidP="0049236B">
            <w:pPr>
              <w:spacing w:after="0" w:line="240" w:lineRule="auto"/>
              <w:ind w:firstLine="24"/>
              <w:jc w:val="center"/>
              <w:rPr>
                <w:rFonts w:ascii="Times New Roman" w:hAnsi="Times New Roman"/>
                <w:b/>
                <w:sz w:val="20"/>
                <w:szCs w:val="20"/>
              </w:rPr>
            </w:pPr>
            <w:r w:rsidRPr="0049236B">
              <w:rPr>
                <w:rFonts w:ascii="Times New Roman" w:hAnsi="Times New Roman"/>
                <w:b/>
                <w:sz w:val="20"/>
                <w:szCs w:val="20"/>
              </w:rPr>
              <w:t>О проекте решения Совета сельского поселения «Яснэг»</w:t>
            </w:r>
          </w:p>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«Об утверждении отчета об исполнении бюджета сельского поселения «Яснэг» за 2024 год»</w:t>
            </w:r>
          </w:p>
        </w:tc>
      </w:tr>
    </w:tbl>
    <w:p w:rsidR="005D5309" w:rsidRPr="0049236B" w:rsidRDefault="005D5309" w:rsidP="0049236B">
      <w:pPr>
        <w:spacing w:after="0" w:line="240" w:lineRule="auto"/>
        <w:ind w:firstLine="24"/>
        <w:jc w:val="both"/>
        <w:rPr>
          <w:rFonts w:ascii="Times New Roman" w:hAnsi="Times New Roman"/>
          <w:sz w:val="20"/>
          <w:szCs w:val="20"/>
        </w:rPr>
      </w:pPr>
      <w:r w:rsidRPr="0049236B">
        <w:rPr>
          <w:rFonts w:ascii="Times New Roman" w:hAnsi="Times New Roman"/>
          <w:sz w:val="20"/>
          <w:szCs w:val="20"/>
        </w:rPr>
        <w:t xml:space="preserve">    </w:t>
      </w:r>
    </w:p>
    <w:p w:rsidR="005D5309" w:rsidRPr="0049236B" w:rsidRDefault="005D5309" w:rsidP="0049236B">
      <w:pPr>
        <w:spacing w:after="0" w:line="240" w:lineRule="auto"/>
        <w:ind w:firstLine="24"/>
        <w:jc w:val="both"/>
        <w:rPr>
          <w:rFonts w:ascii="Times New Roman" w:hAnsi="Times New Roman"/>
          <w:sz w:val="20"/>
          <w:szCs w:val="20"/>
        </w:rPr>
      </w:pPr>
      <w:r w:rsidRPr="0049236B">
        <w:rPr>
          <w:rFonts w:ascii="Times New Roman" w:hAnsi="Times New Roman"/>
          <w:sz w:val="20"/>
          <w:szCs w:val="20"/>
        </w:rPr>
        <w:t xml:space="preserve">      Руководствуясь пунктом 1 части 1 статьи 14, пунктом 2 части 3 статьи 28, пунктом 2 части 10 статьи 35 Федерального закона от 06.10.2003 №131-ФЗ «Об общих принципах организации местного самоуправления в Российской Федерации», статьей 9 Бюджетного кодекса Российской Федерации, пунктом 1 части 1 статьи 7, пунктом 2 части 3 статьи 16, пунктом 2 части 1 статьи 27, частью 5 статьи 51 Устава сельского поселения «Яснэг», пунктом 1 статьи 34 Положения о бюджетном процессе в муниципальном образовании сельского поселения «Яснэг», Совет сельского поселения «Яснэг» решил:</w:t>
      </w: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       1. Одобрить проект решения Совета сельского поселения «Яснэг»</w:t>
      </w:r>
      <w:r w:rsidRPr="0049236B">
        <w:rPr>
          <w:rFonts w:ascii="Times New Roman" w:hAnsi="Times New Roman"/>
          <w:b/>
          <w:sz w:val="20"/>
          <w:szCs w:val="20"/>
        </w:rPr>
        <w:t xml:space="preserve"> </w:t>
      </w:r>
      <w:r w:rsidRPr="0049236B">
        <w:rPr>
          <w:rFonts w:ascii="Times New Roman" w:hAnsi="Times New Roman"/>
          <w:sz w:val="20"/>
          <w:szCs w:val="20"/>
        </w:rPr>
        <w:t xml:space="preserve">«Об утверждении отчета об исполнении бюджета сельского поселения «Яснэг» за  2024 год» согласно приложению 1. </w:t>
      </w: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       2. Провести публичные слушания по проекту решения Совета сельского поселения «Яснэг» «Об утверждении отчета об исполнении бюджета сельского поселения «Яснэг» за 2024 год»  28 марта  2025 г. в зале администрации сельского поселения «Яснэг» в 15 часов.</w:t>
      </w: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       3. Утвердить Порядок учета предложений граждан по проекту решения Совета сельского поселения «Яснэг» «Об утверждении отчета об исполнении бюджета сельского поселения «Яснэг» за 2024 год», а также их участия в его обсуждении согласно приложению 2.</w:t>
      </w: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       4. Обнародовать проект решения Совета сельского поселения «Яснэг» «Об утверждении отчета об исполнении бюджета сельского поселения «Яснэг» за 2024 год» путем обнародования данного решения  в установленных Уставом сельского поселения «Яснэг» местах не позднее  17 марта 2025 г.</w:t>
      </w: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       5. Контроль за исполнением решения возложить на комиссию по  бюджету, налогам и экономическому развитию.</w:t>
      </w:r>
    </w:p>
    <w:p w:rsidR="005D5309" w:rsidRPr="0049236B" w:rsidRDefault="005D5309" w:rsidP="0049236B">
      <w:pPr>
        <w:spacing w:after="0" w:line="240" w:lineRule="auto"/>
        <w:ind w:firstLine="24"/>
        <w:jc w:val="both"/>
        <w:rPr>
          <w:rFonts w:ascii="Times New Roman" w:hAnsi="Times New Roman"/>
          <w:sz w:val="20"/>
          <w:szCs w:val="20"/>
        </w:rPr>
      </w:pPr>
      <w:r w:rsidRPr="0049236B">
        <w:rPr>
          <w:rFonts w:ascii="Times New Roman" w:hAnsi="Times New Roman"/>
          <w:sz w:val="20"/>
          <w:szCs w:val="20"/>
        </w:rPr>
        <w:t xml:space="preserve">      6. Настоящее решение вступает в силу со дня обнародования в установленных Уставом сельского поселения «Яснэг» местах.</w:t>
      </w:r>
    </w:p>
    <w:p w:rsidR="005D5309" w:rsidRPr="0049236B" w:rsidRDefault="005D5309" w:rsidP="0049236B">
      <w:pPr>
        <w:spacing w:after="0" w:line="240" w:lineRule="auto"/>
        <w:ind w:firstLine="24"/>
        <w:jc w:val="both"/>
        <w:rPr>
          <w:rFonts w:ascii="Times New Roman" w:hAnsi="Times New Roman"/>
          <w:sz w:val="20"/>
          <w:szCs w:val="20"/>
        </w:rPr>
      </w:pPr>
    </w:p>
    <w:p w:rsidR="005D5309"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 xml:space="preserve">Глава сельского поселения «Яснэг»                                                </w:t>
      </w:r>
      <w:r w:rsidR="00156376">
        <w:rPr>
          <w:rFonts w:ascii="Times New Roman" w:hAnsi="Times New Roman"/>
          <w:sz w:val="20"/>
          <w:szCs w:val="20"/>
        </w:rPr>
        <w:t xml:space="preserve">                                                    </w:t>
      </w:r>
      <w:r w:rsidRPr="0049236B">
        <w:rPr>
          <w:rFonts w:ascii="Times New Roman" w:hAnsi="Times New Roman"/>
          <w:sz w:val="20"/>
          <w:szCs w:val="20"/>
        </w:rPr>
        <w:t xml:space="preserve"> А.И. Давыдов</w:t>
      </w: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156376" w:rsidRDefault="00156376" w:rsidP="0049236B">
      <w:pPr>
        <w:spacing w:after="0" w:line="240" w:lineRule="auto"/>
        <w:rPr>
          <w:rFonts w:ascii="Times New Roman" w:hAnsi="Times New Roman"/>
          <w:sz w:val="20"/>
          <w:szCs w:val="20"/>
        </w:rPr>
      </w:pPr>
    </w:p>
    <w:p w:rsidR="00600132" w:rsidRDefault="00600132" w:rsidP="0049236B">
      <w:pPr>
        <w:spacing w:after="0" w:line="240" w:lineRule="auto"/>
        <w:rPr>
          <w:rFonts w:ascii="Times New Roman" w:hAnsi="Times New Roman"/>
          <w:sz w:val="20"/>
          <w:szCs w:val="20"/>
        </w:rPr>
      </w:pPr>
    </w:p>
    <w:p w:rsidR="00156376" w:rsidRPr="0049236B" w:rsidRDefault="00156376" w:rsidP="0049236B">
      <w:pPr>
        <w:spacing w:after="0" w:line="240" w:lineRule="auto"/>
        <w:rPr>
          <w:rFonts w:ascii="Times New Roman" w:hAnsi="Times New Roman"/>
          <w:sz w:val="20"/>
          <w:szCs w:val="20"/>
        </w:rPr>
      </w:pP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6"/>
      </w:tblGrid>
      <w:tr w:rsidR="005D5309" w:rsidRPr="0049236B" w:rsidTr="005D5309">
        <w:tc>
          <w:tcPr>
            <w:tcW w:w="5606" w:type="dxa"/>
            <w:tcBorders>
              <w:top w:val="nil"/>
              <w:left w:val="nil"/>
              <w:bottom w:val="nil"/>
              <w:right w:val="nil"/>
            </w:tcBorders>
          </w:tcPr>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lastRenderedPageBreak/>
              <w:pict>
                <v:shape id="_x0000_s1062" type="#_x0000_t202" style="position:absolute;left:0;text-align:left;margin-left:463.1pt;margin-top:-18pt;width:66.7pt;height:45pt;z-index:251671552" stroked="f">
                  <v:textbox style="mso-next-textbox:#_x0000_s1062">
                    <w:txbxContent>
                      <w:p w:rsidR="00156376" w:rsidRPr="00B35071" w:rsidRDefault="00156376" w:rsidP="005D5309">
                        <w:r>
                          <w:t xml:space="preserve">       </w:t>
                        </w:r>
                      </w:p>
                    </w:txbxContent>
                  </v:textbox>
                </v:shape>
              </w:pict>
            </w:r>
            <w:r w:rsidRPr="0049236B">
              <w:rPr>
                <w:rFonts w:ascii="Times New Roman" w:hAnsi="Times New Roman"/>
                <w:sz w:val="20"/>
                <w:szCs w:val="20"/>
              </w:rPr>
              <w:t>Приложение 1</w:t>
            </w:r>
          </w:p>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 xml:space="preserve"> к решению Совета сельского поселения «Яснэг»</w:t>
            </w:r>
          </w:p>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 xml:space="preserve"> от 14.03.2025 № 25/03-5-106</w:t>
            </w:r>
          </w:p>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«О проекте решения Совета сельского поселения «Яснэг» «Об утверждении отчета об исполнении бюджета сельского поселения «Яснэг» за 2024 год»</w:t>
            </w:r>
          </w:p>
        </w:tc>
      </w:tr>
    </w:tbl>
    <w:p w:rsidR="005D5309" w:rsidRPr="0049236B" w:rsidRDefault="005D5309" w:rsidP="0049236B">
      <w:pPr>
        <w:spacing w:after="0" w:line="240" w:lineRule="auto"/>
        <w:jc w:val="center"/>
        <w:rPr>
          <w:rFonts w:ascii="Times New Roman" w:hAnsi="Times New Roman"/>
          <w:noProof/>
          <w:sz w:val="20"/>
          <w:szCs w:val="20"/>
        </w:rPr>
      </w:pPr>
    </w:p>
    <w:p w:rsidR="005D5309" w:rsidRPr="0049236B" w:rsidRDefault="005D5309" w:rsidP="0049236B">
      <w:pPr>
        <w:spacing w:after="0" w:line="240" w:lineRule="auto"/>
        <w:jc w:val="center"/>
        <w:rPr>
          <w:rFonts w:ascii="Times New Roman" w:hAnsi="Times New Roman"/>
          <w:noProof/>
          <w:sz w:val="20"/>
          <w:szCs w:val="20"/>
        </w:rPr>
      </w:pPr>
    </w:p>
    <w:p w:rsidR="005D5309" w:rsidRPr="0049236B" w:rsidRDefault="005D5309" w:rsidP="0049236B">
      <w:pPr>
        <w:spacing w:after="0" w:line="240" w:lineRule="auto"/>
        <w:jc w:val="center"/>
        <w:rPr>
          <w:rFonts w:ascii="Times New Roman" w:hAnsi="Times New Roman"/>
          <w:noProof/>
          <w:sz w:val="20"/>
          <w:szCs w:val="20"/>
        </w:rPr>
      </w:pPr>
    </w:p>
    <w:p w:rsidR="005D5309" w:rsidRPr="0049236B" w:rsidRDefault="005D5309" w:rsidP="0049236B">
      <w:pPr>
        <w:spacing w:after="0" w:line="240" w:lineRule="auto"/>
        <w:jc w:val="center"/>
        <w:rPr>
          <w:rFonts w:ascii="Times New Roman" w:hAnsi="Times New Roman"/>
          <w:noProof/>
          <w:sz w:val="20"/>
          <w:szCs w:val="20"/>
        </w:rPr>
      </w:pPr>
    </w:p>
    <w:p w:rsidR="005D5309" w:rsidRPr="0049236B" w:rsidRDefault="005D5309" w:rsidP="0049236B">
      <w:pPr>
        <w:spacing w:after="0" w:line="240" w:lineRule="auto"/>
        <w:jc w:val="center"/>
        <w:rPr>
          <w:rFonts w:ascii="Times New Roman" w:hAnsi="Times New Roman"/>
          <w:noProof/>
          <w:sz w:val="20"/>
          <w:szCs w:val="20"/>
        </w:rPr>
      </w:pPr>
    </w:p>
    <w:p w:rsidR="005D5309" w:rsidRPr="0049236B" w:rsidRDefault="005D5309" w:rsidP="0049236B">
      <w:pPr>
        <w:spacing w:after="0" w:line="240" w:lineRule="auto"/>
        <w:jc w:val="center"/>
        <w:rPr>
          <w:rFonts w:ascii="Times New Roman" w:hAnsi="Times New Roman"/>
          <w:noProof/>
          <w:sz w:val="20"/>
          <w:szCs w:val="20"/>
        </w:rPr>
      </w:pPr>
    </w:p>
    <w:p w:rsidR="005D5309" w:rsidRPr="0049236B" w:rsidRDefault="005D5309" w:rsidP="0049236B">
      <w:pPr>
        <w:spacing w:after="0" w:line="240" w:lineRule="auto"/>
        <w:jc w:val="center"/>
        <w:rPr>
          <w:rFonts w:ascii="Times New Roman" w:hAnsi="Times New Roman"/>
          <w:noProof/>
          <w:sz w:val="20"/>
          <w:szCs w:val="20"/>
        </w:rPr>
      </w:pPr>
    </w:p>
    <w:p w:rsidR="005D5309" w:rsidRPr="0049236B" w:rsidRDefault="005D5309" w:rsidP="0049236B">
      <w:pPr>
        <w:spacing w:after="0" w:line="240" w:lineRule="auto"/>
        <w:jc w:val="center"/>
        <w:rPr>
          <w:rFonts w:ascii="Times New Roman" w:hAnsi="Times New Roman"/>
          <w:noProof/>
          <w:sz w:val="20"/>
          <w:szCs w:val="20"/>
        </w:rPr>
      </w:pPr>
    </w:p>
    <w:p w:rsidR="005D5309" w:rsidRPr="0049236B" w:rsidRDefault="005D5309" w:rsidP="0049236B">
      <w:pPr>
        <w:spacing w:after="0" w:line="240" w:lineRule="auto"/>
        <w:jc w:val="center"/>
        <w:rPr>
          <w:rFonts w:ascii="Times New Roman" w:hAnsi="Times New Roman"/>
          <w:noProof/>
          <w:sz w:val="20"/>
          <w:szCs w:val="20"/>
        </w:rPr>
      </w:pPr>
    </w:p>
    <w:p w:rsidR="005D5309" w:rsidRPr="0049236B" w:rsidRDefault="005D5309" w:rsidP="0049236B">
      <w:pPr>
        <w:spacing w:after="0" w:line="240" w:lineRule="auto"/>
        <w:jc w:val="center"/>
        <w:rPr>
          <w:rFonts w:ascii="Times New Roman" w:hAnsi="Times New Roman"/>
          <w:noProof/>
          <w:sz w:val="20"/>
          <w:szCs w:val="20"/>
        </w:rPr>
      </w:pPr>
    </w:p>
    <w:p w:rsidR="005D5309" w:rsidRPr="0049236B" w:rsidRDefault="005D5309" w:rsidP="0049236B">
      <w:pPr>
        <w:spacing w:after="0" w:line="240" w:lineRule="auto"/>
        <w:jc w:val="center"/>
        <w:rPr>
          <w:rFonts w:ascii="Times New Roman" w:hAnsi="Times New Roman"/>
          <w:noProof/>
          <w:sz w:val="20"/>
          <w:szCs w:val="20"/>
        </w:rPr>
      </w:pPr>
    </w:p>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noProof/>
          <w:sz w:val="20"/>
          <w:szCs w:val="20"/>
        </w:rPr>
        <w:pict>
          <v:shape id="_x0000_s1065" type="#_x0000_t202" style="position:absolute;left:0;text-align:left;margin-left:346.1pt;margin-top:-18pt;width:117pt;height:45pt;z-index:251674624" stroked="f">
            <v:textbox>
              <w:txbxContent>
                <w:p w:rsidR="00156376" w:rsidRPr="006516E2" w:rsidRDefault="00156376" w:rsidP="005D5309">
                  <w:pPr>
                    <w:rPr>
                      <w:szCs w:val="28"/>
                    </w:rPr>
                  </w:pPr>
                  <w:r>
                    <w:rPr>
                      <w:szCs w:val="28"/>
                    </w:rPr>
                    <w:t>проект</w:t>
                  </w:r>
                </w:p>
              </w:txbxContent>
            </v:textbox>
          </v:shape>
        </w:pict>
      </w:r>
      <w:r w:rsidRPr="0049236B">
        <w:rPr>
          <w:rFonts w:ascii="Times New Roman" w:hAnsi="Times New Roman"/>
          <w:noProof/>
          <w:sz w:val="20"/>
          <w:szCs w:val="20"/>
          <w:lang w:eastAsia="ru-RU"/>
        </w:rPr>
        <w:drawing>
          <wp:inline distT="0" distB="0" distL="0" distR="0">
            <wp:extent cx="866775" cy="91440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866775" cy="914400"/>
                    </a:xfrm>
                    <a:prstGeom prst="rect">
                      <a:avLst/>
                    </a:prstGeom>
                    <a:noFill/>
                    <a:ln w="9525">
                      <a:noFill/>
                      <a:miter lim="800000"/>
                      <a:headEnd/>
                      <a:tailEnd/>
                    </a:ln>
                  </pic:spPr>
                </pic:pic>
              </a:graphicData>
            </a:graphic>
          </wp:inline>
        </w:drawing>
      </w:r>
    </w:p>
    <w:p w:rsidR="005D5309" w:rsidRPr="0049236B" w:rsidRDefault="005D5309" w:rsidP="0049236B">
      <w:pPr>
        <w:pStyle w:val="1f0"/>
        <w:widowControl w:val="0"/>
        <w:jc w:val="center"/>
        <w:rPr>
          <w:b/>
          <w:sz w:val="20"/>
        </w:rPr>
      </w:pPr>
      <w:r w:rsidRPr="0049236B">
        <w:rPr>
          <w:rStyle w:val="1ff0"/>
          <w:b/>
          <w:sz w:val="20"/>
        </w:rPr>
        <w:t xml:space="preserve">КОМИ РЕСПУБЛИКАСА «СЫКТЫВДIН» МУНИЦИПАЛЬНÖЙ РАЙОНЫН </w:t>
      </w:r>
    </w:p>
    <w:p w:rsidR="005D5309" w:rsidRPr="0049236B" w:rsidRDefault="005D5309" w:rsidP="0049236B">
      <w:pPr>
        <w:pStyle w:val="1f0"/>
        <w:widowControl w:val="0"/>
        <w:jc w:val="center"/>
        <w:rPr>
          <w:b/>
          <w:sz w:val="20"/>
        </w:rPr>
      </w:pPr>
      <w:r w:rsidRPr="0049236B">
        <w:rPr>
          <w:rStyle w:val="1ff0"/>
          <w:b/>
          <w:sz w:val="20"/>
        </w:rPr>
        <w:t xml:space="preserve"> «ЯСНÖГ» СИКТ ОВМÖДЧАНIНСА СÖВЕТ</w:t>
      </w:r>
    </w:p>
    <w:p w:rsidR="005D5309" w:rsidRPr="0049236B" w:rsidRDefault="005D5309" w:rsidP="0049236B">
      <w:pPr>
        <w:pStyle w:val="1f0"/>
        <w:widowControl w:val="0"/>
        <w:jc w:val="center"/>
        <w:rPr>
          <w:b/>
          <w:sz w:val="20"/>
        </w:rPr>
      </w:pPr>
      <w:r w:rsidRPr="0049236B">
        <w:rPr>
          <w:rStyle w:val="1ff0"/>
          <w:b/>
          <w:sz w:val="20"/>
        </w:rPr>
        <w:t>СОВЕТ СЕЛЬСКОГО ПОСЕЛЕНИЯ «ЯСНЭГ» МУНИЦИПАЛЬНОГО РАЙОНА «СЫКТЫВДИНСКИЙ» РЕСПУБЛИКИ КОМИ</w:t>
      </w:r>
    </w:p>
    <w:p w:rsidR="005D5309" w:rsidRPr="0049236B" w:rsidRDefault="005D5309" w:rsidP="0049236B">
      <w:pPr>
        <w:pStyle w:val="1f0"/>
        <w:widowControl w:val="0"/>
        <w:jc w:val="center"/>
        <w:rPr>
          <w:sz w:val="20"/>
        </w:rPr>
      </w:pPr>
      <w:r w:rsidRPr="0049236B">
        <w:rPr>
          <w:sz w:val="20"/>
        </w:rPr>
        <w:t>168227, Республика Коми, Сыктывдинский район, пст. Яснэг, улица Ленина, дом 13</w:t>
      </w:r>
    </w:p>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 xml:space="preserve">ПОМШУÖМ </w:t>
      </w:r>
    </w:p>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РЕШЕНИЕ</w:t>
      </w:r>
    </w:p>
    <w:p w:rsidR="005D5309" w:rsidRPr="0049236B" w:rsidRDefault="005D5309" w:rsidP="0049236B">
      <w:pPr>
        <w:spacing w:after="0" w:line="240" w:lineRule="auto"/>
        <w:jc w:val="center"/>
        <w:rPr>
          <w:rFonts w:ascii="Times New Roman" w:hAnsi="Times New Roman"/>
          <w:b/>
          <w:sz w:val="20"/>
          <w:szCs w:val="20"/>
        </w:rPr>
      </w:pPr>
    </w:p>
    <w:p w:rsidR="005D5309" w:rsidRPr="0049236B" w:rsidRDefault="005D5309" w:rsidP="0049236B">
      <w:pPr>
        <w:spacing w:after="0" w:line="240" w:lineRule="auto"/>
        <w:ind w:left="7368" w:hanging="7368"/>
        <w:rPr>
          <w:rFonts w:ascii="Times New Roman" w:hAnsi="Times New Roman"/>
          <w:sz w:val="20"/>
          <w:szCs w:val="20"/>
        </w:rPr>
      </w:pPr>
      <w:r w:rsidRPr="0049236B">
        <w:rPr>
          <w:rFonts w:ascii="Times New Roman" w:hAnsi="Times New Roman"/>
          <w:sz w:val="20"/>
          <w:szCs w:val="20"/>
        </w:rPr>
        <w:t xml:space="preserve">от  __ апреля 2025 г.                                                                     </w:t>
      </w:r>
      <w:r w:rsidR="00156376">
        <w:rPr>
          <w:rFonts w:ascii="Times New Roman" w:hAnsi="Times New Roman"/>
          <w:sz w:val="20"/>
          <w:szCs w:val="20"/>
        </w:rPr>
        <w:t xml:space="preserve">                                                                 </w:t>
      </w:r>
      <w:r w:rsidRPr="0049236B">
        <w:rPr>
          <w:rFonts w:ascii="Times New Roman" w:hAnsi="Times New Roman"/>
          <w:sz w:val="20"/>
          <w:szCs w:val="20"/>
        </w:rPr>
        <w:t xml:space="preserve">  № </w:t>
      </w:r>
      <w:r w:rsidRPr="0049236B">
        <w:rPr>
          <w:rFonts w:ascii="Times New Roman" w:hAnsi="Times New Roman"/>
          <w:sz w:val="20"/>
          <w:szCs w:val="20"/>
        </w:rPr>
        <w:softHyphen/>
      </w:r>
      <w:r w:rsidRPr="0049236B">
        <w:rPr>
          <w:rFonts w:ascii="Times New Roman" w:hAnsi="Times New Roman"/>
          <w:sz w:val="20"/>
          <w:szCs w:val="20"/>
        </w:rPr>
        <w:softHyphen/>
      </w:r>
      <w:r w:rsidRPr="0049236B">
        <w:rPr>
          <w:rFonts w:ascii="Times New Roman" w:hAnsi="Times New Roman"/>
          <w:sz w:val="20"/>
          <w:szCs w:val="20"/>
        </w:rPr>
        <w:softHyphen/>
      </w:r>
      <w:r w:rsidRPr="0049236B">
        <w:rPr>
          <w:rFonts w:ascii="Times New Roman" w:hAnsi="Times New Roman"/>
          <w:sz w:val="20"/>
          <w:szCs w:val="20"/>
        </w:rPr>
        <w:softHyphen/>
        <w:t>_______</w:t>
      </w:r>
    </w:p>
    <w:p w:rsidR="005D5309" w:rsidRPr="0049236B" w:rsidRDefault="005D5309" w:rsidP="0049236B">
      <w:pPr>
        <w:spacing w:after="0" w:line="240" w:lineRule="auto"/>
        <w:jc w:val="center"/>
        <w:rPr>
          <w:rFonts w:ascii="Times New Roman" w:hAnsi="Times New Roman"/>
          <w:b/>
          <w:sz w:val="20"/>
          <w:szCs w:val="20"/>
        </w:rPr>
      </w:pPr>
    </w:p>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Об утверждении отчета об исполнении бюджета сельского поселения «Яснэг» за 2024 год</w:t>
      </w:r>
    </w:p>
    <w:p w:rsidR="005D5309" w:rsidRPr="0049236B" w:rsidRDefault="005D5309" w:rsidP="0049236B">
      <w:pPr>
        <w:spacing w:after="0" w:line="240" w:lineRule="auto"/>
        <w:ind w:firstLine="24"/>
        <w:jc w:val="both"/>
        <w:rPr>
          <w:rFonts w:ascii="Times New Roman" w:hAnsi="Times New Roman"/>
          <w:b/>
          <w:sz w:val="20"/>
          <w:szCs w:val="20"/>
        </w:rPr>
      </w:pPr>
      <w:r w:rsidRPr="0049236B">
        <w:rPr>
          <w:rFonts w:ascii="Times New Roman" w:hAnsi="Times New Roman"/>
          <w:sz w:val="20"/>
          <w:szCs w:val="20"/>
        </w:rPr>
        <w:t xml:space="preserve">     </w:t>
      </w:r>
    </w:p>
    <w:p w:rsidR="005D5309" w:rsidRPr="0049236B" w:rsidRDefault="005D5309" w:rsidP="0049236B">
      <w:pPr>
        <w:spacing w:after="0" w:line="240" w:lineRule="auto"/>
        <w:ind w:firstLine="24"/>
        <w:jc w:val="both"/>
        <w:rPr>
          <w:rFonts w:ascii="Times New Roman" w:hAnsi="Times New Roman"/>
          <w:sz w:val="20"/>
          <w:szCs w:val="20"/>
        </w:rPr>
      </w:pPr>
      <w:r w:rsidRPr="0049236B">
        <w:rPr>
          <w:rFonts w:ascii="Times New Roman" w:hAnsi="Times New Roman"/>
          <w:sz w:val="20"/>
          <w:szCs w:val="20"/>
        </w:rPr>
        <w:tab/>
        <w:t>Руководствуясь пунктом 1 части 1 статьи 14, пунктом 2 части 10 статьи 35 Федерального закона от 06.10.2003 №131-ФЗ «Об общих принципах организации местного самоуправления в Российской Федерации», статьей 9 Бюджетного кодекса Российской Федерации, пунктом 1 части 1 статьи 7, пунктом 2 части 1 статьи 27, частью 5 статьи 51 Устава сельского поселения «Яснэг», пунктом 1 статьи 34 Положения о бюджетном процессе в муниципальном образовании сельского поселения «Яснэг», Совет сельского поселения «Яснэг» решил:</w:t>
      </w:r>
    </w:p>
    <w:p w:rsidR="005D5309" w:rsidRPr="0049236B" w:rsidRDefault="005D5309" w:rsidP="0049236B">
      <w:pPr>
        <w:spacing w:after="0" w:line="240" w:lineRule="auto"/>
        <w:ind w:firstLine="24"/>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      Статья 1. Утвердить отчет об исполнении бюджета сельского поселения «Яснэг» за 2024 года по доходам в сумме 11713,5 тысяч рублей, по расходам в сумме 11406,2 тысяч рублей, с превышением доходов над расходами (профицит) в сумме 307,3 тысяч рублей и со следующими показателями:</w:t>
      </w: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      1) по доходам бюджета сельского поселения «Яснэг» за 2024 года по кодам классификации доходов бюджетов согласно приложению 1 к настоящему решению;</w:t>
      </w: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      2) по расходам бюджета сельского поселения «Яснэг» за 2024 года по разделам и подразделам классификации расходов бюджета сельского поселения «Яснэг» согласно приложению 2 к настоящему решению;</w:t>
      </w: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      3) по расходам бюджета сельского поселения «Яснэг» за 2024 года по ведомственной структуре расходов бюджетов согласно приложению 3 к настоящему решению;</w:t>
      </w: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      4) по источникам финансирования дефицита бюджета сельского поселения «Яснэг» за 2024 года по кодам классификации источников финансирования дефицитов (профицитов) бюджетов согласно приложению 4 к настоящему решению;</w:t>
      </w:r>
    </w:p>
    <w:p w:rsidR="005D5309" w:rsidRPr="0049236B" w:rsidRDefault="005D5309" w:rsidP="0049236B">
      <w:pPr>
        <w:spacing w:after="0" w:line="240" w:lineRule="auto"/>
        <w:ind w:firstLine="426"/>
        <w:jc w:val="both"/>
        <w:rPr>
          <w:rFonts w:ascii="Times New Roman" w:hAnsi="Times New Roman"/>
          <w:sz w:val="20"/>
          <w:szCs w:val="20"/>
        </w:rPr>
      </w:pPr>
      <w:r w:rsidRPr="0049236B">
        <w:rPr>
          <w:rFonts w:ascii="Times New Roman" w:hAnsi="Times New Roman"/>
          <w:sz w:val="20"/>
          <w:szCs w:val="20"/>
        </w:rPr>
        <w:t>5) отчет об использовании бюджетных ассигнований резервного фонда администрации сельского поселения «Яснэг» за 2024 год согласно приложению 5 к настоящему решению.</w:t>
      </w: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      Статья 2. Утвердить исполнение штатной численности муниципальных служащих и замещающих муниципальные должности администрации сельского поселения «Яснэг» за 2024 год в количестве 3-х единиц с фондом оплаты труда – 1573,7 тыс. рублей.</w:t>
      </w:r>
    </w:p>
    <w:p w:rsidR="005D5309" w:rsidRPr="0049236B" w:rsidRDefault="005D5309" w:rsidP="0049236B">
      <w:pPr>
        <w:spacing w:after="0" w:line="240" w:lineRule="auto"/>
        <w:jc w:val="both"/>
        <w:rPr>
          <w:rFonts w:ascii="Times New Roman" w:hAnsi="Times New Roman"/>
          <w:sz w:val="20"/>
          <w:szCs w:val="20"/>
        </w:rPr>
      </w:pPr>
      <w:r w:rsidRPr="0049236B">
        <w:rPr>
          <w:rFonts w:ascii="Times New Roman" w:hAnsi="Times New Roman"/>
          <w:sz w:val="20"/>
          <w:szCs w:val="20"/>
        </w:rPr>
        <w:t xml:space="preserve">      Статья 3. Настоящее решение вступает в силу со дня его обнародования в установленных Уставом сельского поселения «Яснэг» местах.</w:t>
      </w: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jc w:val="both"/>
        <w:rPr>
          <w:rFonts w:ascii="Times New Roman" w:hAnsi="Times New Roman"/>
          <w:sz w:val="20"/>
          <w:szCs w:val="20"/>
        </w:rPr>
      </w:pPr>
    </w:p>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Глава сельского поселения «Яснэг»</w:t>
      </w:r>
      <w:r w:rsidRPr="0049236B">
        <w:rPr>
          <w:rFonts w:ascii="Times New Roman" w:hAnsi="Times New Roman"/>
          <w:sz w:val="20"/>
          <w:szCs w:val="20"/>
        </w:rPr>
        <w:tab/>
        <w:t xml:space="preserve">              </w:t>
      </w:r>
      <w:r w:rsidRPr="0049236B">
        <w:rPr>
          <w:rFonts w:ascii="Times New Roman" w:hAnsi="Times New Roman"/>
          <w:sz w:val="20"/>
          <w:szCs w:val="20"/>
        </w:rPr>
        <w:tab/>
        <w:t xml:space="preserve">               </w:t>
      </w:r>
      <w:r w:rsidR="00156376">
        <w:rPr>
          <w:rFonts w:ascii="Times New Roman" w:hAnsi="Times New Roman"/>
          <w:sz w:val="20"/>
          <w:szCs w:val="20"/>
        </w:rPr>
        <w:t xml:space="preserve">                                                             </w:t>
      </w:r>
      <w:r w:rsidRPr="0049236B">
        <w:rPr>
          <w:rFonts w:ascii="Times New Roman" w:hAnsi="Times New Roman"/>
          <w:sz w:val="20"/>
          <w:szCs w:val="20"/>
        </w:rPr>
        <w:t xml:space="preserve">   А.И. Давыдов</w:t>
      </w:r>
    </w:p>
    <w:p w:rsidR="005D5309" w:rsidRPr="0049236B" w:rsidRDefault="005D5309" w:rsidP="0049236B">
      <w:pPr>
        <w:spacing w:after="0" w:line="240" w:lineRule="auto"/>
        <w:rPr>
          <w:rFonts w:ascii="Times New Roman" w:hAnsi="Times New Roman"/>
          <w:sz w:val="20"/>
          <w:szCs w:val="20"/>
        </w:rPr>
      </w:pPr>
    </w:p>
    <w:p w:rsidR="005D5309" w:rsidRPr="0049236B" w:rsidRDefault="005D5309" w:rsidP="0049236B">
      <w:pPr>
        <w:spacing w:after="0" w:line="240" w:lineRule="auto"/>
        <w:rPr>
          <w:rFonts w:ascii="Times New Roman" w:hAnsi="Times New Roman"/>
          <w:sz w:val="20"/>
          <w:szCs w:val="20"/>
        </w:rPr>
      </w:pPr>
    </w:p>
    <w:p w:rsidR="005D5309" w:rsidRPr="0049236B" w:rsidRDefault="005D5309" w:rsidP="0049236B">
      <w:pPr>
        <w:spacing w:after="0" w:line="240" w:lineRule="auto"/>
        <w:rPr>
          <w:rFonts w:ascii="Times New Roman" w:hAnsi="Times New Roman"/>
          <w:sz w:val="20"/>
          <w:szCs w:val="20"/>
        </w:rPr>
      </w:pPr>
    </w:p>
    <w:tbl>
      <w:tblPr>
        <w:tblW w:w="9513" w:type="dxa"/>
        <w:tblInd w:w="93" w:type="dxa"/>
        <w:tblLayout w:type="fixed"/>
        <w:tblLook w:val="04A0"/>
      </w:tblPr>
      <w:tblGrid>
        <w:gridCol w:w="2567"/>
        <w:gridCol w:w="5670"/>
        <w:gridCol w:w="1276"/>
      </w:tblGrid>
      <w:tr w:rsidR="005D5309" w:rsidRPr="0049236B" w:rsidTr="00156376">
        <w:trPr>
          <w:trHeight w:val="840"/>
        </w:trPr>
        <w:tc>
          <w:tcPr>
            <w:tcW w:w="2567" w:type="dxa"/>
            <w:tcBorders>
              <w:top w:val="nil"/>
              <w:left w:val="nil"/>
              <w:bottom w:val="nil"/>
              <w:right w:val="nil"/>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c>
          <w:tcPr>
            <w:tcW w:w="5670" w:type="dxa"/>
            <w:tcBorders>
              <w:top w:val="nil"/>
              <w:left w:val="nil"/>
              <w:bottom w:val="nil"/>
              <w:right w:val="nil"/>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xml:space="preserve"> Приложение 1 к  решению Совета сельского поселения "Яснэг" от __.04.2024 №_______  "Об утверждении отчета об исполнении бюджета сельского поселения "Яснэг" за  2024 года"</w:t>
            </w:r>
          </w:p>
        </w:tc>
        <w:tc>
          <w:tcPr>
            <w:tcW w:w="1276" w:type="dxa"/>
            <w:tcBorders>
              <w:top w:val="nil"/>
              <w:left w:val="nil"/>
              <w:bottom w:val="nil"/>
              <w:right w:val="nil"/>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p>
        </w:tc>
      </w:tr>
      <w:tr w:rsidR="005D5309" w:rsidRPr="0049236B" w:rsidTr="00156376">
        <w:trPr>
          <w:trHeight w:val="840"/>
        </w:trPr>
        <w:tc>
          <w:tcPr>
            <w:tcW w:w="2567" w:type="dxa"/>
            <w:tcBorders>
              <w:top w:val="nil"/>
              <w:left w:val="nil"/>
              <w:bottom w:val="nil"/>
              <w:right w:val="nil"/>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p>
        </w:tc>
        <w:tc>
          <w:tcPr>
            <w:tcW w:w="5670" w:type="dxa"/>
            <w:tcBorders>
              <w:top w:val="nil"/>
              <w:left w:val="nil"/>
              <w:bottom w:val="nil"/>
              <w:right w:val="nil"/>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xml:space="preserve">     Доходы бюджета  сельского поселения "Яснэг" за  2024 года  по кодам классификации доходов бюджетов</w:t>
            </w:r>
          </w:p>
        </w:tc>
        <w:tc>
          <w:tcPr>
            <w:tcW w:w="1276" w:type="dxa"/>
            <w:tcBorders>
              <w:top w:val="nil"/>
              <w:left w:val="nil"/>
              <w:bottom w:val="nil"/>
              <w:right w:val="nil"/>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p>
        </w:tc>
      </w:tr>
      <w:tr w:rsidR="005D5309" w:rsidRPr="0049236B" w:rsidTr="00156376">
        <w:trPr>
          <w:trHeight w:val="225"/>
        </w:trPr>
        <w:tc>
          <w:tcPr>
            <w:tcW w:w="2567" w:type="dxa"/>
            <w:tcBorders>
              <w:top w:val="nil"/>
              <w:left w:val="nil"/>
              <w:bottom w:val="single" w:sz="4" w:space="0" w:color="auto"/>
              <w:right w:val="nil"/>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5670" w:type="dxa"/>
            <w:tcBorders>
              <w:top w:val="nil"/>
              <w:left w:val="nil"/>
              <w:bottom w:val="single" w:sz="4" w:space="0" w:color="auto"/>
              <w:right w:val="nil"/>
            </w:tcBorders>
            <w:shd w:val="clear" w:color="auto" w:fill="auto"/>
            <w:noWrap/>
            <w:vAlign w:val="center"/>
            <w:hideMark/>
          </w:tcPr>
          <w:p w:rsidR="005D5309" w:rsidRPr="0049236B" w:rsidRDefault="005D5309" w:rsidP="0049236B">
            <w:pPr>
              <w:spacing w:after="0" w:line="240" w:lineRule="auto"/>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1276" w:type="dxa"/>
            <w:tcBorders>
              <w:top w:val="nil"/>
              <w:left w:val="nil"/>
              <w:bottom w:val="single" w:sz="4" w:space="0" w:color="auto"/>
              <w:right w:val="nil"/>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тыс.руб.</w:t>
            </w:r>
          </w:p>
        </w:tc>
      </w:tr>
      <w:tr w:rsidR="005D5309" w:rsidRPr="0049236B" w:rsidTr="00156376">
        <w:trPr>
          <w:trHeight w:val="48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Код классификации доходов бюджетов</w:t>
            </w:r>
          </w:p>
        </w:tc>
        <w:tc>
          <w:tcPr>
            <w:tcW w:w="567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Наименование главного администратора доходов бюджета сельского поселения "Яснэг", кода классификации доходов бюджетов</w:t>
            </w:r>
          </w:p>
        </w:tc>
        <w:tc>
          <w:tcPr>
            <w:tcW w:w="1276"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xml:space="preserve">Кассовое исполнение </w:t>
            </w:r>
          </w:p>
        </w:tc>
      </w:tr>
      <w:tr w:rsidR="005D5309" w:rsidRPr="0049236B" w:rsidTr="00156376">
        <w:trPr>
          <w:trHeight w:val="255"/>
        </w:trPr>
        <w:tc>
          <w:tcPr>
            <w:tcW w:w="2567" w:type="dxa"/>
            <w:tcBorders>
              <w:top w:val="nil"/>
              <w:left w:val="single" w:sz="4" w:space="0" w:color="auto"/>
              <w:bottom w:val="single" w:sz="4" w:space="0" w:color="auto"/>
              <w:right w:val="single" w:sz="4" w:space="0" w:color="auto"/>
            </w:tcBorders>
            <w:shd w:val="clear" w:color="auto" w:fill="auto"/>
            <w:noWrap/>
            <w:hideMark/>
          </w:tcPr>
          <w:p w:rsidR="005D5309" w:rsidRPr="0049236B" w:rsidRDefault="005D5309" w:rsidP="0049236B">
            <w:pPr>
              <w:spacing w:after="0" w:line="240" w:lineRule="auto"/>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ВСЕГО ДОХОДОВ:</w:t>
            </w:r>
          </w:p>
        </w:tc>
        <w:tc>
          <w:tcPr>
            <w:tcW w:w="1276" w:type="dxa"/>
            <w:tcBorders>
              <w:top w:val="nil"/>
              <w:left w:val="nil"/>
              <w:bottom w:val="single" w:sz="4" w:space="0" w:color="auto"/>
              <w:right w:val="single" w:sz="4" w:space="0" w:color="auto"/>
            </w:tcBorders>
            <w:shd w:val="clear" w:color="auto" w:fill="auto"/>
            <w:noWrap/>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11 713,5</w:t>
            </w:r>
          </w:p>
        </w:tc>
      </w:tr>
      <w:tr w:rsidR="005D5309" w:rsidRPr="0049236B" w:rsidTr="00156376">
        <w:trPr>
          <w:trHeight w:val="255"/>
        </w:trPr>
        <w:tc>
          <w:tcPr>
            <w:tcW w:w="8237"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182  Федеральная налоговая служба</w:t>
            </w:r>
          </w:p>
        </w:tc>
        <w:tc>
          <w:tcPr>
            <w:tcW w:w="1276" w:type="dxa"/>
            <w:tcBorders>
              <w:top w:val="nil"/>
              <w:left w:val="nil"/>
              <w:bottom w:val="single" w:sz="4" w:space="0" w:color="auto"/>
              <w:right w:val="single" w:sz="4" w:space="0" w:color="auto"/>
            </w:tcBorders>
            <w:shd w:val="clear" w:color="auto" w:fill="auto"/>
            <w:noWrap/>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317,4</w:t>
            </w:r>
          </w:p>
        </w:tc>
      </w:tr>
      <w:tr w:rsidR="005D5309" w:rsidRPr="0049236B" w:rsidTr="00156376">
        <w:trPr>
          <w:trHeight w:val="960"/>
        </w:trPr>
        <w:tc>
          <w:tcPr>
            <w:tcW w:w="2567" w:type="dxa"/>
            <w:tcBorders>
              <w:top w:val="nil"/>
              <w:left w:val="single" w:sz="4" w:space="0" w:color="auto"/>
              <w:bottom w:val="single" w:sz="4" w:space="0" w:color="auto"/>
              <w:right w:val="single" w:sz="4" w:space="0" w:color="auto"/>
            </w:tcBorders>
            <w:shd w:val="clear" w:color="000000" w:fill="FFFFFF"/>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182 1 01 02010 01 0000 110</w:t>
            </w:r>
          </w:p>
        </w:tc>
        <w:tc>
          <w:tcPr>
            <w:tcW w:w="5670" w:type="dxa"/>
            <w:tcBorders>
              <w:top w:val="nil"/>
              <w:left w:val="nil"/>
              <w:bottom w:val="single" w:sz="4" w:space="0" w:color="auto"/>
              <w:right w:val="single" w:sz="4" w:space="0" w:color="auto"/>
            </w:tcBorders>
            <w:shd w:val="clear" w:color="000000" w:fill="FFFFFF"/>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166,7</w:t>
            </w:r>
          </w:p>
        </w:tc>
      </w:tr>
      <w:tr w:rsidR="005D5309" w:rsidRPr="0049236B" w:rsidTr="00156376">
        <w:trPr>
          <w:trHeight w:val="480"/>
        </w:trPr>
        <w:tc>
          <w:tcPr>
            <w:tcW w:w="2567" w:type="dxa"/>
            <w:tcBorders>
              <w:top w:val="nil"/>
              <w:left w:val="single" w:sz="4" w:space="0" w:color="auto"/>
              <w:bottom w:val="single" w:sz="4" w:space="0" w:color="auto"/>
              <w:right w:val="single" w:sz="4" w:space="0" w:color="auto"/>
            </w:tcBorders>
            <w:shd w:val="clear" w:color="000000" w:fill="FFFFFF"/>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182 1 01 02030 01 0000 110</w:t>
            </w:r>
          </w:p>
        </w:tc>
        <w:tc>
          <w:tcPr>
            <w:tcW w:w="5670" w:type="dxa"/>
            <w:tcBorders>
              <w:top w:val="nil"/>
              <w:left w:val="nil"/>
              <w:bottom w:val="single" w:sz="4" w:space="0" w:color="auto"/>
              <w:right w:val="single" w:sz="4" w:space="0" w:color="auto"/>
            </w:tcBorders>
            <w:shd w:val="clear" w:color="auto" w:fill="auto"/>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hyperlink r:id="rId13" w:history="1">
              <w:r w:rsidRPr="0049236B">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276" w:type="dxa"/>
            <w:tcBorders>
              <w:top w:val="nil"/>
              <w:left w:val="nil"/>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1,1</w:t>
            </w:r>
          </w:p>
        </w:tc>
      </w:tr>
      <w:tr w:rsidR="005D5309" w:rsidRPr="0049236B" w:rsidTr="00156376">
        <w:trPr>
          <w:trHeight w:val="1680"/>
        </w:trPr>
        <w:tc>
          <w:tcPr>
            <w:tcW w:w="256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182 1 01 02080 01 0000 110</w:t>
            </w:r>
          </w:p>
        </w:tc>
        <w:tc>
          <w:tcPr>
            <w:tcW w:w="5670"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22,2</w:t>
            </w:r>
          </w:p>
        </w:tc>
      </w:tr>
      <w:tr w:rsidR="005D5309" w:rsidRPr="0049236B" w:rsidTr="00156376">
        <w:trPr>
          <w:trHeight w:val="960"/>
        </w:trPr>
        <w:tc>
          <w:tcPr>
            <w:tcW w:w="2567"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182 1 01 02130 01 0000 110</w:t>
            </w:r>
          </w:p>
        </w:tc>
        <w:tc>
          <w:tcPr>
            <w:tcW w:w="5670" w:type="dxa"/>
            <w:tcBorders>
              <w:top w:val="nil"/>
              <w:left w:val="nil"/>
              <w:bottom w:val="single" w:sz="4" w:space="0" w:color="000000"/>
              <w:right w:val="single" w:sz="4" w:space="0" w:color="000000"/>
            </w:tcBorders>
            <w:shd w:val="clear" w:color="FFFFFF" w:fill="FFFFFF"/>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6"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3,6</w:t>
            </w:r>
          </w:p>
        </w:tc>
      </w:tr>
      <w:tr w:rsidR="005D5309" w:rsidRPr="0049236B" w:rsidTr="00156376">
        <w:trPr>
          <w:trHeight w:val="270"/>
        </w:trPr>
        <w:tc>
          <w:tcPr>
            <w:tcW w:w="2567" w:type="dxa"/>
            <w:tcBorders>
              <w:top w:val="nil"/>
              <w:left w:val="single" w:sz="4" w:space="0" w:color="auto"/>
              <w:bottom w:val="single" w:sz="4" w:space="0" w:color="auto"/>
              <w:right w:val="single" w:sz="4" w:space="0" w:color="auto"/>
            </w:tcBorders>
            <w:shd w:val="clear" w:color="000000" w:fill="FFFFFF"/>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182 1 05 03010 01 1000 110</w:t>
            </w:r>
          </w:p>
        </w:tc>
        <w:tc>
          <w:tcPr>
            <w:tcW w:w="5670" w:type="dxa"/>
            <w:tcBorders>
              <w:top w:val="nil"/>
              <w:left w:val="nil"/>
              <w:bottom w:val="nil"/>
              <w:right w:val="nil"/>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Единый сельскохозяйственный налог</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0,0</w:t>
            </w:r>
          </w:p>
        </w:tc>
      </w:tr>
      <w:tr w:rsidR="005D5309" w:rsidRPr="0049236B" w:rsidTr="00156376">
        <w:trPr>
          <w:trHeight w:val="57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182 1 06 01030 10 0000 110</w:t>
            </w:r>
          </w:p>
        </w:tc>
        <w:tc>
          <w:tcPr>
            <w:tcW w:w="5670" w:type="dxa"/>
            <w:tcBorders>
              <w:top w:val="single" w:sz="4" w:space="0" w:color="auto"/>
              <w:left w:val="nil"/>
              <w:bottom w:val="single" w:sz="4" w:space="0" w:color="auto"/>
              <w:right w:val="single" w:sz="4" w:space="0" w:color="auto"/>
            </w:tcBorders>
            <w:shd w:val="clear" w:color="auto" w:fill="auto"/>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61,4</w:t>
            </w:r>
          </w:p>
        </w:tc>
      </w:tr>
      <w:tr w:rsidR="005D5309" w:rsidRPr="0049236B" w:rsidTr="00156376">
        <w:trPr>
          <w:trHeight w:val="5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182 1 06 06033 10 0000 110</w:t>
            </w:r>
          </w:p>
        </w:tc>
        <w:tc>
          <w:tcPr>
            <w:tcW w:w="5670" w:type="dxa"/>
            <w:tcBorders>
              <w:top w:val="nil"/>
              <w:left w:val="nil"/>
              <w:bottom w:val="single" w:sz="4" w:space="0" w:color="auto"/>
              <w:right w:val="single" w:sz="4" w:space="0" w:color="auto"/>
            </w:tcBorders>
            <w:shd w:val="clear" w:color="auto" w:fill="auto"/>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30,3</w:t>
            </w:r>
          </w:p>
        </w:tc>
      </w:tr>
      <w:tr w:rsidR="005D5309" w:rsidRPr="0049236B" w:rsidTr="00156376">
        <w:trPr>
          <w:trHeight w:val="5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182 1 06 06043 10 0000 110</w:t>
            </w:r>
          </w:p>
        </w:tc>
        <w:tc>
          <w:tcPr>
            <w:tcW w:w="5670" w:type="dxa"/>
            <w:tcBorders>
              <w:top w:val="nil"/>
              <w:left w:val="nil"/>
              <w:bottom w:val="single" w:sz="4" w:space="0" w:color="auto"/>
              <w:right w:val="single" w:sz="4" w:space="0" w:color="auto"/>
            </w:tcBorders>
            <w:shd w:val="clear" w:color="auto" w:fill="auto"/>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32,1</w:t>
            </w:r>
          </w:p>
        </w:tc>
      </w:tr>
      <w:tr w:rsidR="005D5309" w:rsidRPr="0049236B" w:rsidTr="00156376">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182 1 09 04 053 10 0000 110</w:t>
            </w:r>
          </w:p>
        </w:tc>
        <w:tc>
          <w:tcPr>
            <w:tcW w:w="567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Земельный налог (по обязательствам, возникшим до 1 января 2006 года), мобилизуемый на территориях сельских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w:t>
            </w:r>
          </w:p>
        </w:tc>
      </w:tr>
      <w:tr w:rsidR="005D5309" w:rsidRPr="0049236B" w:rsidTr="00156376">
        <w:trPr>
          <w:trHeight w:val="255"/>
        </w:trPr>
        <w:tc>
          <w:tcPr>
            <w:tcW w:w="8237" w:type="dxa"/>
            <w:gridSpan w:val="2"/>
            <w:tcBorders>
              <w:top w:val="nil"/>
              <w:left w:val="single" w:sz="4" w:space="0" w:color="auto"/>
              <w:bottom w:val="single" w:sz="4" w:space="0" w:color="auto"/>
              <w:right w:val="single" w:sz="4" w:space="0" w:color="000000"/>
            </w:tcBorders>
            <w:shd w:val="clear" w:color="auto" w:fill="auto"/>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  Администрация сельского поселения "Яснэг"</w:t>
            </w:r>
          </w:p>
        </w:tc>
        <w:tc>
          <w:tcPr>
            <w:tcW w:w="1276" w:type="dxa"/>
            <w:tcBorders>
              <w:top w:val="nil"/>
              <w:left w:val="nil"/>
              <w:bottom w:val="single" w:sz="4" w:space="0" w:color="auto"/>
              <w:right w:val="single" w:sz="4" w:space="0" w:color="auto"/>
            </w:tcBorders>
            <w:shd w:val="clear" w:color="auto" w:fill="auto"/>
            <w:noWrap/>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11 396,1</w:t>
            </w:r>
          </w:p>
        </w:tc>
      </w:tr>
      <w:tr w:rsidR="005D5309" w:rsidRPr="0049236B" w:rsidTr="00156376">
        <w:trPr>
          <w:trHeight w:val="72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925 1 08 04020 01 0000 110</w:t>
            </w:r>
          </w:p>
        </w:tc>
        <w:tc>
          <w:tcPr>
            <w:tcW w:w="5670" w:type="dxa"/>
            <w:tcBorders>
              <w:top w:val="nil"/>
              <w:left w:val="nil"/>
              <w:bottom w:val="single" w:sz="4" w:space="0" w:color="auto"/>
              <w:right w:val="single" w:sz="4" w:space="0" w:color="auto"/>
            </w:tcBorders>
            <w:shd w:val="clear" w:color="auto" w:fill="auto"/>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noWrap/>
            <w:vAlign w:val="center"/>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3,8</w:t>
            </w:r>
          </w:p>
        </w:tc>
      </w:tr>
      <w:tr w:rsidR="005D5309" w:rsidRPr="0049236B" w:rsidTr="00156376">
        <w:trPr>
          <w:trHeight w:val="105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925 1 11 05 025 10 0000 120</w:t>
            </w:r>
          </w:p>
        </w:tc>
        <w:tc>
          <w:tcPr>
            <w:tcW w:w="5670" w:type="dxa"/>
            <w:tcBorders>
              <w:top w:val="nil"/>
              <w:left w:val="nil"/>
              <w:bottom w:val="nil"/>
              <w:right w:val="nil"/>
            </w:tcBorders>
            <w:shd w:val="clear" w:color="auto" w:fill="auto"/>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20,7</w:t>
            </w:r>
          </w:p>
        </w:tc>
      </w:tr>
      <w:tr w:rsidR="005D5309" w:rsidRPr="0049236B" w:rsidTr="00156376">
        <w:trPr>
          <w:trHeight w:val="52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925 1 11 05 075 10 0000 120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both"/>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auto" w:fill="auto"/>
            <w:noWrap/>
            <w:vAlign w:val="center"/>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97,5</w:t>
            </w:r>
          </w:p>
        </w:tc>
      </w:tr>
      <w:tr w:rsidR="005D5309" w:rsidRPr="0049236B" w:rsidTr="00156376">
        <w:trPr>
          <w:trHeight w:val="102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lastRenderedPageBreak/>
              <w:t>925 1 11 09045 10 0000 120</w:t>
            </w:r>
          </w:p>
        </w:tc>
        <w:tc>
          <w:tcPr>
            <w:tcW w:w="5670" w:type="dxa"/>
            <w:tcBorders>
              <w:top w:val="nil"/>
              <w:left w:val="nil"/>
              <w:bottom w:val="single" w:sz="4" w:space="0" w:color="auto"/>
              <w:right w:val="single" w:sz="4" w:space="0" w:color="auto"/>
            </w:tcBorders>
            <w:shd w:val="clear" w:color="auto" w:fill="auto"/>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Прочие поступления от использования имущества, находящегося в собственности сельских поселений (за исключением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noWrap/>
            <w:vAlign w:val="center"/>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83,3</w:t>
            </w:r>
          </w:p>
        </w:tc>
      </w:tr>
      <w:tr w:rsidR="005D5309" w:rsidRPr="0049236B" w:rsidTr="00156376">
        <w:trPr>
          <w:trHeight w:val="46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925 2 02 16001 10 0000 151</w:t>
            </w:r>
          </w:p>
        </w:tc>
        <w:tc>
          <w:tcPr>
            <w:tcW w:w="5670" w:type="dxa"/>
            <w:tcBorders>
              <w:top w:val="nil"/>
              <w:left w:val="nil"/>
              <w:bottom w:val="single" w:sz="4" w:space="0" w:color="auto"/>
              <w:right w:val="single" w:sz="4" w:space="0" w:color="auto"/>
            </w:tcBorders>
            <w:shd w:val="clear" w:color="000000" w:fill="FFFFFF"/>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xml:space="preserve">Дотации бюджетам сельских поселений на выравнивание уровня бюджетной обеспеченности </w:t>
            </w:r>
          </w:p>
        </w:tc>
        <w:tc>
          <w:tcPr>
            <w:tcW w:w="1276" w:type="dxa"/>
            <w:tcBorders>
              <w:top w:val="nil"/>
              <w:left w:val="nil"/>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3313,1</w:t>
            </w:r>
          </w:p>
        </w:tc>
      </w:tr>
      <w:tr w:rsidR="005D5309" w:rsidRPr="0049236B" w:rsidTr="00156376">
        <w:trPr>
          <w:trHeight w:val="12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925 2 02 30024 10 0000 151</w:t>
            </w:r>
          </w:p>
        </w:tc>
        <w:tc>
          <w:tcPr>
            <w:tcW w:w="5670" w:type="dxa"/>
            <w:tcBorders>
              <w:top w:val="nil"/>
              <w:left w:val="nil"/>
              <w:bottom w:val="single" w:sz="4" w:space="0" w:color="auto"/>
              <w:right w:val="single" w:sz="4" w:space="0" w:color="auto"/>
            </w:tcBorders>
            <w:shd w:val="clear" w:color="auto" w:fill="auto"/>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xml:space="preserve">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статьями 6 и 7  Закона Республики Коми «Об административной ответственности в Республике Коми» </w:t>
            </w:r>
          </w:p>
        </w:tc>
        <w:tc>
          <w:tcPr>
            <w:tcW w:w="1276" w:type="dxa"/>
            <w:tcBorders>
              <w:top w:val="nil"/>
              <w:left w:val="nil"/>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27,3</w:t>
            </w:r>
          </w:p>
        </w:tc>
      </w:tr>
      <w:tr w:rsidR="005D5309" w:rsidRPr="0049236B" w:rsidTr="00156376">
        <w:trPr>
          <w:trHeight w:val="48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925 2 02 35118 10 0000 151</w:t>
            </w:r>
          </w:p>
        </w:tc>
        <w:tc>
          <w:tcPr>
            <w:tcW w:w="5670" w:type="dxa"/>
            <w:tcBorders>
              <w:top w:val="nil"/>
              <w:left w:val="nil"/>
              <w:bottom w:val="single" w:sz="4" w:space="0" w:color="auto"/>
              <w:right w:val="single" w:sz="4" w:space="0" w:color="auto"/>
            </w:tcBorders>
            <w:shd w:val="clear" w:color="auto" w:fill="auto"/>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283,4</w:t>
            </w:r>
          </w:p>
        </w:tc>
      </w:tr>
      <w:tr w:rsidR="005D5309" w:rsidRPr="0049236B" w:rsidTr="00156376">
        <w:trPr>
          <w:trHeight w:val="72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925 2 02 40014 10 0000 151</w:t>
            </w:r>
          </w:p>
        </w:tc>
        <w:tc>
          <w:tcPr>
            <w:tcW w:w="5670" w:type="dxa"/>
            <w:tcBorders>
              <w:top w:val="nil"/>
              <w:left w:val="nil"/>
              <w:bottom w:val="single" w:sz="4" w:space="0" w:color="auto"/>
              <w:right w:val="single" w:sz="4" w:space="0" w:color="auto"/>
            </w:tcBorders>
            <w:shd w:val="clear" w:color="auto" w:fill="auto"/>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2638,0</w:t>
            </w:r>
          </w:p>
        </w:tc>
      </w:tr>
      <w:tr w:rsidR="005D5309" w:rsidRPr="0049236B" w:rsidTr="00156376">
        <w:trPr>
          <w:trHeight w:val="255"/>
        </w:trPr>
        <w:tc>
          <w:tcPr>
            <w:tcW w:w="2567" w:type="dxa"/>
            <w:tcBorders>
              <w:top w:val="nil"/>
              <w:left w:val="single" w:sz="4" w:space="0" w:color="auto"/>
              <w:bottom w:val="nil"/>
              <w:right w:val="single" w:sz="4" w:space="0" w:color="auto"/>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925 2 02 49999 10 0000 151</w:t>
            </w:r>
          </w:p>
        </w:tc>
        <w:tc>
          <w:tcPr>
            <w:tcW w:w="5670" w:type="dxa"/>
            <w:tcBorders>
              <w:top w:val="nil"/>
              <w:left w:val="nil"/>
              <w:bottom w:val="nil"/>
              <w:right w:val="single" w:sz="4" w:space="0" w:color="auto"/>
            </w:tcBorders>
            <w:shd w:val="clear" w:color="auto" w:fill="auto"/>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4629,0</w:t>
            </w:r>
          </w:p>
        </w:tc>
      </w:tr>
      <w:tr w:rsidR="005D5309" w:rsidRPr="0049236B" w:rsidTr="00156376">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925 2 07 05030 10 0000 151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both"/>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Прочие безвозмездные поступления в бюджеты сельских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300,0</w:t>
            </w:r>
          </w:p>
        </w:tc>
      </w:tr>
    </w:tbl>
    <w:p w:rsidR="005D5309" w:rsidRPr="0049236B" w:rsidRDefault="005D5309" w:rsidP="0049236B">
      <w:pPr>
        <w:spacing w:after="0" w:line="240" w:lineRule="auto"/>
        <w:rPr>
          <w:rFonts w:ascii="Times New Roman" w:hAnsi="Times New Roman"/>
          <w:sz w:val="20"/>
          <w:szCs w:val="20"/>
        </w:rPr>
      </w:pPr>
    </w:p>
    <w:tbl>
      <w:tblPr>
        <w:tblW w:w="9320" w:type="dxa"/>
        <w:tblInd w:w="93" w:type="dxa"/>
        <w:tblLook w:val="04A0"/>
      </w:tblPr>
      <w:tblGrid>
        <w:gridCol w:w="7020"/>
        <w:gridCol w:w="800"/>
        <w:gridCol w:w="1500"/>
      </w:tblGrid>
      <w:tr w:rsidR="005D5309" w:rsidRPr="0049236B" w:rsidTr="00600132">
        <w:trPr>
          <w:trHeight w:val="255"/>
        </w:trPr>
        <w:tc>
          <w:tcPr>
            <w:tcW w:w="9320" w:type="dxa"/>
            <w:gridSpan w:val="3"/>
            <w:tcBorders>
              <w:top w:val="nil"/>
              <w:left w:val="nil"/>
              <w:bottom w:val="nil"/>
              <w:right w:val="nil"/>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xml:space="preserve">                     Приложение 2 к  решению Совета сельского поселения "Яснэг" от __.04.2025 №_______</w:t>
            </w:r>
          </w:p>
        </w:tc>
      </w:tr>
      <w:tr w:rsidR="005D5309" w:rsidRPr="0049236B" w:rsidTr="00600132">
        <w:trPr>
          <w:trHeight w:val="480"/>
        </w:trPr>
        <w:tc>
          <w:tcPr>
            <w:tcW w:w="9320" w:type="dxa"/>
            <w:gridSpan w:val="3"/>
            <w:tcBorders>
              <w:top w:val="nil"/>
              <w:left w:val="nil"/>
              <w:bottom w:val="nil"/>
              <w:right w:val="nil"/>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xml:space="preserve">      "Об утверждении отчета об исполнении бюджета  сельского поселения "Яснэг" за 2024 год"</w:t>
            </w:r>
          </w:p>
        </w:tc>
      </w:tr>
      <w:tr w:rsidR="005D5309" w:rsidRPr="0049236B" w:rsidTr="00600132">
        <w:trPr>
          <w:trHeight w:val="255"/>
        </w:trPr>
        <w:tc>
          <w:tcPr>
            <w:tcW w:w="9320" w:type="dxa"/>
            <w:gridSpan w:val="3"/>
            <w:tcBorders>
              <w:top w:val="nil"/>
              <w:left w:val="nil"/>
              <w:bottom w:val="nil"/>
              <w:right w:val="nil"/>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Распределение бюджетных ассигнований по разделам и подразделам классификации расходов</w:t>
            </w:r>
          </w:p>
        </w:tc>
      </w:tr>
      <w:tr w:rsidR="005D5309" w:rsidRPr="0049236B" w:rsidTr="00600132">
        <w:trPr>
          <w:trHeight w:val="255"/>
        </w:trPr>
        <w:tc>
          <w:tcPr>
            <w:tcW w:w="9320" w:type="dxa"/>
            <w:gridSpan w:val="3"/>
            <w:tcBorders>
              <w:top w:val="nil"/>
              <w:left w:val="nil"/>
              <w:bottom w:val="nil"/>
              <w:right w:val="nil"/>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бюджета  сельского поселения  "Яснэг" за  2024 года</w:t>
            </w:r>
          </w:p>
        </w:tc>
      </w:tr>
      <w:tr w:rsidR="005D5309" w:rsidRPr="0049236B" w:rsidTr="00600132">
        <w:trPr>
          <w:trHeight w:val="255"/>
        </w:trPr>
        <w:tc>
          <w:tcPr>
            <w:tcW w:w="7020" w:type="dxa"/>
            <w:tcBorders>
              <w:top w:val="nil"/>
              <w:left w:val="nil"/>
              <w:bottom w:val="nil"/>
              <w:right w:val="nil"/>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c>
          <w:tcPr>
            <w:tcW w:w="800" w:type="dxa"/>
            <w:tcBorders>
              <w:top w:val="nil"/>
              <w:left w:val="nil"/>
              <w:bottom w:val="nil"/>
              <w:right w:val="nil"/>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c>
          <w:tcPr>
            <w:tcW w:w="1500" w:type="dxa"/>
            <w:tcBorders>
              <w:top w:val="nil"/>
              <w:left w:val="nil"/>
              <w:bottom w:val="nil"/>
              <w:right w:val="nil"/>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r>
      <w:tr w:rsidR="005D5309" w:rsidRPr="0049236B" w:rsidTr="00600132">
        <w:trPr>
          <w:trHeight w:val="255"/>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Наименование кода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КФСР</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сумма, тыс.руб.</w:t>
            </w:r>
          </w:p>
        </w:tc>
      </w:tr>
      <w:tr w:rsidR="005D5309" w:rsidRPr="0049236B" w:rsidTr="00600132">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ОБЩЕГОСУДАРСТВЕННЫЕ ВОПРОСЫ</w:t>
            </w:r>
          </w:p>
        </w:tc>
        <w:tc>
          <w:tcPr>
            <w:tcW w:w="8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0100</w:t>
            </w:r>
          </w:p>
        </w:tc>
        <w:tc>
          <w:tcPr>
            <w:tcW w:w="15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5 555,5</w:t>
            </w:r>
          </w:p>
        </w:tc>
      </w:tr>
      <w:tr w:rsidR="005D5309" w:rsidRPr="0049236B" w:rsidTr="00600132">
        <w:trPr>
          <w:trHeight w:val="510"/>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0102</w:t>
            </w:r>
          </w:p>
        </w:tc>
        <w:tc>
          <w:tcPr>
            <w:tcW w:w="1500" w:type="dxa"/>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819,8</w:t>
            </w:r>
          </w:p>
        </w:tc>
      </w:tr>
      <w:tr w:rsidR="005D5309" w:rsidRPr="0049236B" w:rsidTr="00600132">
        <w:trPr>
          <w:trHeight w:val="76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1"/>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1"/>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00" w:type="dxa"/>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1"/>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3 990,8</w:t>
            </w:r>
          </w:p>
        </w:tc>
      </w:tr>
      <w:tr w:rsidR="005D5309" w:rsidRPr="0049236B" w:rsidTr="00600132">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Другие общегосударственные вопросы</w:t>
            </w:r>
          </w:p>
        </w:tc>
        <w:tc>
          <w:tcPr>
            <w:tcW w:w="8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0113</w:t>
            </w:r>
          </w:p>
        </w:tc>
        <w:tc>
          <w:tcPr>
            <w:tcW w:w="1500" w:type="dxa"/>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744,9</w:t>
            </w:r>
          </w:p>
        </w:tc>
      </w:tr>
      <w:tr w:rsidR="005D5309" w:rsidRPr="0049236B" w:rsidTr="00600132">
        <w:trPr>
          <w:trHeight w:val="480"/>
        </w:trPr>
        <w:tc>
          <w:tcPr>
            <w:tcW w:w="7020" w:type="dxa"/>
            <w:tcBorders>
              <w:top w:val="nil"/>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0310</w:t>
            </w:r>
          </w:p>
        </w:tc>
        <w:tc>
          <w:tcPr>
            <w:tcW w:w="1500" w:type="dxa"/>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1 164,4</w:t>
            </w:r>
          </w:p>
        </w:tc>
      </w:tr>
      <w:tr w:rsidR="005D5309" w:rsidRPr="0049236B" w:rsidTr="00600132">
        <w:trPr>
          <w:trHeight w:val="480"/>
        </w:trPr>
        <w:tc>
          <w:tcPr>
            <w:tcW w:w="7020" w:type="dxa"/>
            <w:tcBorders>
              <w:top w:val="nil"/>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0310</w:t>
            </w:r>
          </w:p>
        </w:tc>
        <w:tc>
          <w:tcPr>
            <w:tcW w:w="1500" w:type="dxa"/>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1 164,4</w:t>
            </w:r>
          </w:p>
        </w:tc>
      </w:tr>
      <w:tr w:rsidR="005D5309" w:rsidRPr="0049236B" w:rsidTr="00600132">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Национальная экономика</w:t>
            </w:r>
          </w:p>
        </w:tc>
        <w:tc>
          <w:tcPr>
            <w:tcW w:w="8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0400</w:t>
            </w:r>
          </w:p>
        </w:tc>
        <w:tc>
          <w:tcPr>
            <w:tcW w:w="15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2 400,0</w:t>
            </w:r>
          </w:p>
        </w:tc>
      </w:tr>
      <w:tr w:rsidR="005D5309" w:rsidRPr="0049236B" w:rsidTr="00600132">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Дорожное хозяйство (дорожные фонды)</w:t>
            </w:r>
          </w:p>
        </w:tc>
        <w:tc>
          <w:tcPr>
            <w:tcW w:w="8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0409</w:t>
            </w:r>
          </w:p>
        </w:tc>
        <w:tc>
          <w:tcPr>
            <w:tcW w:w="15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2 400,0</w:t>
            </w:r>
          </w:p>
        </w:tc>
      </w:tr>
      <w:tr w:rsidR="005D5309" w:rsidRPr="0049236B" w:rsidTr="00600132">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ЖИЛИЩНО-КОММУНАЛЬНОЕ ХОЗЯЙСТВО</w:t>
            </w:r>
          </w:p>
        </w:tc>
        <w:tc>
          <w:tcPr>
            <w:tcW w:w="8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0500</w:t>
            </w:r>
          </w:p>
        </w:tc>
        <w:tc>
          <w:tcPr>
            <w:tcW w:w="15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1 337,5</w:t>
            </w:r>
          </w:p>
        </w:tc>
      </w:tr>
      <w:tr w:rsidR="005D5309" w:rsidRPr="0049236B" w:rsidTr="00600132">
        <w:trPr>
          <w:trHeight w:val="255"/>
        </w:trPr>
        <w:tc>
          <w:tcPr>
            <w:tcW w:w="7020" w:type="dxa"/>
            <w:tcBorders>
              <w:top w:val="nil"/>
              <w:left w:val="single" w:sz="4" w:space="0" w:color="auto"/>
              <w:bottom w:val="single" w:sz="4" w:space="0" w:color="auto"/>
              <w:right w:val="nil"/>
            </w:tcBorders>
            <w:shd w:val="clear" w:color="000000" w:fill="FFFFFF"/>
            <w:hideMark/>
          </w:tcPr>
          <w:p w:rsidR="005D5309" w:rsidRPr="0049236B" w:rsidRDefault="005D5309" w:rsidP="0049236B">
            <w:pPr>
              <w:spacing w:after="0" w:line="240" w:lineRule="auto"/>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Жилищное хозяйство</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0501</w:t>
            </w:r>
          </w:p>
        </w:tc>
        <w:tc>
          <w:tcPr>
            <w:tcW w:w="15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0,0</w:t>
            </w:r>
          </w:p>
        </w:tc>
      </w:tr>
      <w:tr w:rsidR="005D5309" w:rsidRPr="0049236B" w:rsidTr="00600132">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1"/>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Благоустройство</w:t>
            </w:r>
          </w:p>
        </w:tc>
        <w:tc>
          <w:tcPr>
            <w:tcW w:w="8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1"/>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0503</w:t>
            </w:r>
          </w:p>
        </w:tc>
        <w:tc>
          <w:tcPr>
            <w:tcW w:w="15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1"/>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1 337,5</w:t>
            </w:r>
          </w:p>
        </w:tc>
      </w:tr>
      <w:tr w:rsidR="005D5309" w:rsidRPr="0049236B" w:rsidTr="00600132">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СОЦИАЛЬНАЯ ПОЛИТИКА</w:t>
            </w:r>
          </w:p>
        </w:tc>
        <w:tc>
          <w:tcPr>
            <w:tcW w:w="8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1000</w:t>
            </w:r>
          </w:p>
        </w:tc>
        <w:tc>
          <w:tcPr>
            <w:tcW w:w="15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937,5</w:t>
            </w:r>
          </w:p>
        </w:tc>
      </w:tr>
      <w:tr w:rsidR="005D5309" w:rsidRPr="0049236B" w:rsidTr="00600132">
        <w:trPr>
          <w:trHeight w:val="255"/>
        </w:trPr>
        <w:tc>
          <w:tcPr>
            <w:tcW w:w="702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Пенсионное обеспечение</w:t>
            </w:r>
          </w:p>
        </w:tc>
        <w:tc>
          <w:tcPr>
            <w:tcW w:w="8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1001</w:t>
            </w:r>
          </w:p>
        </w:tc>
        <w:tc>
          <w:tcPr>
            <w:tcW w:w="15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937,5</w:t>
            </w:r>
          </w:p>
        </w:tc>
      </w:tr>
      <w:tr w:rsidR="005D5309" w:rsidRPr="0049236B" w:rsidTr="00600132">
        <w:trPr>
          <w:trHeight w:val="255"/>
        </w:trPr>
        <w:tc>
          <w:tcPr>
            <w:tcW w:w="7020" w:type="dxa"/>
            <w:tcBorders>
              <w:top w:val="nil"/>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outlineLvl w:val="1"/>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ФИЗИЧЕСКАЯ КУЛЬТУРА И СПОРТ</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1"/>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1101</w:t>
            </w:r>
          </w:p>
        </w:tc>
        <w:tc>
          <w:tcPr>
            <w:tcW w:w="150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1"/>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11,3</w:t>
            </w:r>
          </w:p>
        </w:tc>
      </w:tr>
      <w:tr w:rsidR="005D5309" w:rsidRPr="0049236B" w:rsidTr="00600132">
        <w:trPr>
          <w:trHeight w:val="255"/>
        </w:trPr>
        <w:tc>
          <w:tcPr>
            <w:tcW w:w="7020" w:type="dxa"/>
            <w:tcBorders>
              <w:top w:val="nil"/>
              <w:left w:val="single" w:sz="4" w:space="0" w:color="000000"/>
              <w:bottom w:val="nil"/>
              <w:right w:val="single" w:sz="4" w:space="0" w:color="000000"/>
            </w:tcBorders>
            <w:shd w:val="clear" w:color="auto" w:fill="auto"/>
            <w:hideMark/>
          </w:tcPr>
          <w:p w:rsidR="005D5309" w:rsidRPr="0049236B" w:rsidRDefault="005D5309" w:rsidP="0049236B">
            <w:pPr>
              <w:spacing w:after="0" w:line="240" w:lineRule="auto"/>
              <w:outlineLvl w:val="1"/>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Физическая культура</w:t>
            </w:r>
          </w:p>
        </w:tc>
        <w:tc>
          <w:tcPr>
            <w:tcW w:w="800" w:type="dxa"/>
            <w:tcBorders>
              <w:top w:val="nil"/>
              <w:left w:val="nil"/>
              <w:bottom w:val="nil"/>
              <w:right w:val="single" w:sz="4" w:space="0" w:color="auto"/>
            </w:tcBorders>
            <w:shd w:val="clear" w:color="auto" w:fill="auto"/>
            <w:vAlign w:val="center"/>
            <w:hideMark/>
          </w:tcPr>
          <w:p w:rsidR="005D5309" w:rsidRPr="0049236B" w:rsidRDefault="005D5309" w:rsidP="0049236B">
            <w:pPr>
              <w:spacing w:after="0" w:line="240" w:lineRule="auto"/>
              <w:jc w:val="center"/>
              <w:outlineLvl w:val="1"/>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1101</w:t>
            </w:r>
          </w:p>
        </w:tc>
        <w:tc>
          <w:tcPr>
            <w:tcW w:w="1500" w:type="dxa"/>
            <w:tcBorders>
              <w:top w:val="nil"/>
              <w:left w:val="nil"/>
              <w:bottom w:val="nil"/>
              <w:right w:val="single" w:sz="4" w:space="0" w:color="auto"/>
            </w:tcBorders>
            <w:shd w:val="clear" w:color="auto" w:fill="auto"/>
            <w:vAlign w:val="center"/>
            <w:hideMark/>
          </w:tcPr>
          <w:p w:rsidR="005D5309" w:rsidRPr="0049236B" w:rsidRDefault="005D5309" w:rsidP="0049236B">
            <w:pPr>
              <w:spacing w:after="0" w:line="240" w:lineRule="auto"/>
              <w:jc w:val="right"/>
              <w:outlineLvl w:val="1"/>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11,3</w:t>
            </w:r>
          </w:p>
        </w:tc>
      </w:tr>
      <w:tr w:rsidR="00156376" w:rsidRPr="0049236B" w:rsidTr="00600132">
        <w:trPr>
          <w:trHeight w:val="255"/>
        </w:trPr>
        <w:tc>
          <w:tcPr>
            <w:tcW w:w="7020" w:type="dxa"/>
            <w:tcBorders>
              <w:top w:val="nil"/>
              <w:left w:val="single" w:sz="4" w:space="0" w:color="000000"/>
              <w:bottom w:val="single" w:sz="4" w:space="0" w:color="000000"/>
              <w:right w:val="single" w:sz="4" w:space="0" w:color="000000"/>
            </w:tcBorders>
            <w:shd w:val="clear" w:color="auto" w:fill="auto"/>
            <w:hideMark/>
          </w:tcPr>
          <w:p w:rsidR="00156376" w:rsidRPr="0049236B" w:rsidRDefault="00156376" w:rsidP="0049236B">
            <w:pPr>
              <w:spacing w:after="0" w:line="240" w:lineRule="auto"/>
              <w:outlineLvl w:val="1"/>
              <w:rPr>
                <w:rFonts w:ascii="Times New Roman" w:eastAsia="Times New Roman" w:hAnsi="Times New Roman"/>
                <w:b/>
                <w:bCs/>
                <w:color w:val="000000"/>
                <w:sz w:val="20"/>
                <w:szCs w:val="20"/>
                <w:lang w:eastAsia="ru-RU"/>
              </w:rPr>
            </w:pPr>
          </w:p>
        </w:tc>
        <w:tc>
          <w:tcPr>
            <w:tcW w:w="800" w:type="dxa"/>
            <w:tcBorders>
              <w:top w:val="nil"/>
              <w:left w:val="nil"/>
              <w:bottom w:val="single" w:sz="4" w:space="0" w:color="auto"/>
              <w:right w:val="single" w:sz="4" w:space="0" w:color="auto"/>
            </w:tcBorders>
            <w:shd w:val="clear" w:color="auto" w:fill="auto"/>
            <w:vAlign w:val="center"/>
            <w:hideMark/>
          </w:tcPr>
          <w:p w:rsidR="00156376" w:rsidRPr="0049236B" w:rsidRDefault="00156376" w:rsidP="0049236B">
            <w:pPr>
              <w:spacing w:after="0" w:line="240" w:lineRule="auto"/>
              <w:jc w:val="center"/>
              <w:outlineLvl w:val="1"/>
              <w:rPr>
                <w:rFonts w:ascii="Times New Roman" w:eastAsia="Times New Roman" w:hAnsi="Times New Roman"/>
                <w:sz w:val="20"/>
                <w:szCs w:val="20"/>
                <w:lang w:eastAsia="ru-RU"/>
              </w:rPr>
            </w:pPr>
          </w:p>
        </w:tc>
        <w:tc>
          <w:tcPr>
            <w:tcW w:w="1500" w:type="dxa"/>
            <w:tcBorders>
              <w:top w:val="nil"/>
              <w:left w:val="nil"/>
              <w:bottom w:val="single" w:sz="4" w:space="0" w:color="auto"/>
              <w:right w:val="single" w:sz="4" w:space="0" w:color="auto"/>
            </w:tcBorders>
            <w:shd w:val="clear" w:color="auto" w:fill="auto"/>
            <w:vAlign w:val="center"/>
            <w:hideMark/>
          </w:tcPr>
          <w:p w:rsidR="00156376" w:rsidRPr="0049236B" w:rsidRDefault="00156376" w:rsidP="0049236B">
            <w:pPr>
              <w:spacing w:after="0" w:line="240" w:lineRule="auto"/>
              <w:jc w:val="right"/>
              <w:outlineLvl w:val="1"/>
              <w:rPr>
                <w:rFonts w:ascii="Times New Roman" w:eastAsia="Times New Roman" w:hAnsi="Times New Roman"/>
                <w:sz w:val="20"/>
                <w:szCs w:val="20"/>
                <w:lang w:eastAsia="ru-RU"/>
              </w:rPr>
            </w:pPr>
          </w:p>
        </w:tc>
      </w:tr>
    </w:tbl>
    <w:p w:rsidR="005D5309" w:rsidRDefault="005D5309" w:rsidP="0049236B">
      <w:pPr>
        <w:spacing w:after="0" w:line="240" w:lineRule="auto"/>
        <w:rPr>
          <w:rFonts w:ascii="Times New Roman" w:hAnsi="Times New Roman"/>
          <w:sz w:val="20"/>
          <w:szCs w:val="20"/>
        </w:rPr>
      </w:pPr>
    </w:p>
    <w:p w:rsidR="00600132" w:rsidRDefault="00600132" w:rsidP="0049236B">
      <w:pPr>
        <w:spacing w:after="0" w:line="240" w:lineRule="auto"/>
        <w:rPr>
          <w:rFonts w:ascii="Times New Roman" w:hAnsi="Times New Roman"/>
          <w:sz w:val="20"/>
          <w:szCs w:val="20"/>
        </w:rPr>
      </w:pPr>
    </w:p>
    <w:p w:rsidR="00600132" w:rsidRDefault="00600132" w:rsidP="0049236B">
      <w:pPr>
        <w:spacing w:after="0" w:line="240" w:lineRule="auto"/>
        <w:rPr>
          <w:rFonts w:ascii="Times New Roman" w:hAnsi="Times New Roman"/>
          <w:sz w:val="20"/>
          <w:szCs w:val="20"/>
        </w:rPr>
      </w:pPr>
    </w:p>
    <w:p w:rsidR="00600132" w:rsidRPr="0049236B" w:rsidRDefault="00600132" w:rsidP="0049236B">
      <w:pPr>
        <w:spacing w:after="0" w:line="240" w:lineRule="auto"/>
        <w:rPr>
          <w:rFonts w:ascii="Times New Roman" w:hAnsi="Times New Roman"/>
          <w:sz w:val="20"/>
          <w:szCs w:val="20"/>
        </w:rPr>
      </w:pPr>
    </w:p>
    <w:tbl>
      <w:tblPr>
        <w:tblW w:w="9654" w:type="dxa"/>
        <w:tblInd w:w="93" w:type="dxa"/>
        <w:tblLayout w:type="fixed"/>
        <w:tblLook w:val="04A0"/>
      </w:tblPr>
      <w:tblGrid>
        <w:gridCol w:w="4680"/>
        <w:gridCol w:w="840"/>
        <w:gridCol w:w="840"/>
        <w:gridCol w:w="1580"/>
        <w:gridCol w:w="722"/>
        <w:gridCol w:w="198"/>
        <w:gridCol w:w="794"/>
      </w:tblGrid>
      <w:tr w:rsidR="005D5309" w:rsidRPr="0049236B" w:rsidTr="00156376">
        <w:trPr>
          <w:trHeight w:val="255"/>
        </w:trPr>
        <w:tc>
          <w:tcPr>
            <w:tcW w:w="9654" w:type="dxa"/>
            <w:gridSpan w:val="7"/>
            <w:tcBorders>
              <w:top w:val="nil"/>
              <w:left w:val="nil"/>
              <w:bottom w:val="nil"/>
              <w:right w:val="nil"/>
            </w:tcBorders>
            <w:shd w:val="clear" w:color="auto" w:fill="auto"/>
            <w:vAlign w:val="bottom"/>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lastRenderedPageBreak/>
              <w:t xml:space="preserve">                                                                                     Приложение 3 к  решению Совета сельского поселения "Яснэг" от __.04.2025 № ______</w:t>
            </w:r>
          </w:p>
        </w:tc>
      </w:tr>
      <w:tr w:rsidR="005D5309" w:rsidRPr="0049236B" w:rsidTr="00156376">
        <w:trPr>
          <w:trHeight w:val="240"/>
        </w:trPr>
        <w:tc>
          <w:tcPr>
            <w:tcW w:w="9654" w:type="dxa"/>
            <w:gridSpan w:val="7"/>
            <w:tcBorders>
              <w:top w:val="nil"/>
              <w:left w:val="nil"/>
              <w:bottom w:val="nil"/>
              <w:right w:val="nil"/>
            </w:tcBorders>
            <w:shd w:val="clear" w:color="auto" w:fill="auto"/>
            <w:vAlign w:val="bottom"/>
            <w:hideMark/>
          </w:tcPr>
          <w:p w:rsidR="005D5309" w:rsidRPr="0049236B" w:rsidRDefault="005D5309" w:rsidP="0049236B">
            <w:pPr>
              <w:spacing w:after="0" w:line="240" w:lineRule="auto"/>
              <w:jc w:val="right"/>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xml:space="preserve">                     "Об утверждении отчета об исполнении бюджета сельского поселения "Яснэг" за  2024 год"</w:t>
            </w:r>
          </w:p>
        </w:tc>
      </w:tr>
      <w:tr w:rsidR="005D5309" w:rsidRPr="0049236B" w:rsidTr="00156376">
        <w:trPr>
          <w:trHeight w:val="255"/>
        </w:trPr>
        <w:tc>
          <w:tcPr>
            <w:tcW w:w="4680" w:type="dxa"/>
            <w:tcBorders>
              <w:top w:val="nil"/>
              <w:left w:val="nil"/>
              <w:bottom w:val="nil"/>
              <w:right w:val="nil"/>
            </w:tcBorders>
            <w:shd w:val="clear" w:color="auto" w:fill="auto"/>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c>
          <w:tcPr>
            <w:tcW w:w="1580" w:type="dxa"/>
            <w:tcBorders>
              <w:top w:val="nil"/>
              <w:left w:val="nil"/>
              <w:bottom w:val="nil"/>
              <w:right w:val="nil"/>
            </w:tcBorders>
            <w:shd w:val="clear" w:color="auto" w:fill="auto"/>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c>
          <w:tcPr>
            <w:tcW w:w="920" w:type="dxa"/>
            <w:gridSpan w:val="2"/>
            <w:tcBorders>
              <w:top w:val="nil"/>
              <w:left w:val="nil"/>
              <w:bottom w:val="nil"/>
              <w:right w:val="nil"/>
            </w:tcBorders>
            <w:shd w:val="clear" w:color="auto" w:fill="auto"/>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c>
          <w:tcPr>
            <w:tcW w:w="794" w:type="dxa"/>
            <w:tcBorders>
              <w:top w:val="nil"/>
              <w:left w:val="nil"/>
              <w:bottom w:val="nil"/>
              <w:right w:val="nil"/>
            </w:tcBorders>
            <w:shd w:val="clear" w:color="auto" w:fill="auto"/>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r>
      <w:tr w:rsidR="005D5309" w:rsidRPr="0049236B" w:rsidTr="00156376">
        <w:trPr>
          <w:trHeight w:val="315"/>
        </w:trPr>
        <w:tc>
          <w:tcPr>
            <w:tcW w:w="9654" w:type="dxa"/>
            <w:gridSpan w:val="7"/>
            <w:tcBorders>
              <w:top w:val="nil"/>
              <w:left w:val="nil"/>
              <w:bottom w:val="nil"/>
              <w:right w:val="nil"/>
            </w:tcBorders>
            <w:shd w:val="clear" w:color="auto" w:fill="auto"/>
            <w:noWrap/>
            <w:vAlign w:val="bottom"/>
            <w:hideMark/>
          </w:tcPr>
          <w:p w:rsidR="005D5309" w:rsidRPr="0049236B" w:rsidRDefault="005D5309" w:rsidP="00156376">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Ведомственная структура расходов</w:t>
            </w:r>
          </w:p>
        </w:tc>
      </w:tr>
      <w:tr w:rsidR="005D5309" w:rsidRPr="0049236B" w:rsidTr="00156376">
        <w:trPr>
          <w:trHeight w:val="315"/>
        </w:trPr>
        <w:tc>
          <w:tcPr>
            <w:tcW w:w="9654" w:type="dxa"/>
            <w:gridSpan w:val="7"/>
            <w:tcBorders>
              <w:top w:val="nil"/>
              <w:left w:val="nil"/>
              <w:bottom w:val="nil"/>
              <w:right w:val="nil"/>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бюджета  сельского поселения  "Яснэг" за 2024 год</w:t>
            </w:r>
          </w:p>
        </w:tc>
      </w:tr>
      <w:tr w:rsidR="005D5309" w:rsidRPr="0049236B" w:rsidTr="00156376">
        <w:trPr>
          <w:trHeight w:val="255"/>
        </w:trPr>
        <w:tc>
          <w:tcPr>
            <w:tcW w:w="4680" w:type="dxa"/>
            <w:tcBorders>
              <w:top w:val="nil"/>
              <w:left w:val="nil"/>
              <w:bottom w:val="nil"/>
              <w:right w:val="nil"/>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c>
          <w:tcPr>
            <w:tcW w:w="840" w:type="dxa"/>
            <w:tcBorders>
              <w:top w:val="nil"/>
              <w:left w:val="nil"/>
              <w:bottom w:val="nil"/>
              <w:right w:val="nil"/>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c>
          <w:tcPr>
            <w:tcW w:w="1580" w:type="dxa"/>
            <w:tcBorders>
              <w:top w:val="nil"/>
              <w:left w:val="nil"/>
              <w:bottom w:val="nil"/>
              <w:right w:val="nil"/>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c>
          <w:tcPr>
            <w:tcW w:w="722" w:type="dxa"/>
            <w:tcBorders>
              <w:top w:val="nil"/>
              <w:left w:val="nil"/>
              <w:bottom w:val="nil"/>
              <w:right w:val="nil"/>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sz w:val="20"/>
                <w:szCs w:val="20"/>
                <w:lang w:eastAsia="ru-RU"/>
              </w:rPr>
            </w:pPr>
          </w:p>
        </w:tc>
      </w:tr>
      <w:tr w:rsidR="005D5309" w:rsidRPr="0049236B" w:rsidTr="00156376">
        <w:trPr>
          <w:trHeight w:val="255"/>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Наименование кода</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КВСР</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КФСР</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КЦСР</w:t>
            </w:r>
          </w:p>
        </w:tc>
        <w:tc>
          <w:tcPr>
            <w:tcW w:w="722" w:type="dxa"/>
            <w:tcBorders>
              <w:top w:val="single" w:sz="4" w:space="0" w:color="auto"/>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КВР</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56376"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сумма,</w:t>
            </w:r>
          </w:p>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тыс.руб.</w:t>
            </w:r>
          </w:p>
        </w:tc>
      </w:tr>
      <w:tr w:rsidR="005D5309" w:rsidRPr="0049236B" w:rsidTr="00156376">
        <w:trPr>
          <w:trHeight w:val="25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Администрация сельского поселения "Яснэг"</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11406,2</w:t>
            </w:r>
          </w:p>
        </w:tc>
      </w:tr>
      <w:tr w:rsidR="005D5309" w:rsidRPr="0049236B" w:rsidTr="00156376">
        <w:trPr>
          <w:trHeight w:val="25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Общегосударственные вопросы</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0100</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5 555,5</w:t>
            </w:r>
          </w:p>
        </w:tc>
      </w:tr>
      <w:tr w:rsidR="005D5309" w:rsidRPr="0049236B" w:rsidTr="00156376">
        <w:trPr>
          <w:trHeight w:val="88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0102</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819,8</w:t>
            </w:r>
          </w:p>
        </w:tc>
      </w:tr>
      <w:tr w:rsidR="005D5309" w:rsidRPr="0049236B" w:rsidTr="00156376">
        <w:trPr>
          <w:trHeight w:val="25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Непрограммные направления деятельности</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0102</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99 0 00 00000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819,8</w:t>
            </w:r>
          </w:p>
        </w:tc>
      </w:tr>
      <w:tr w:rsidR="005D5309" w:rsidRPr="0049236B" w:rsidTr="00156376">
        <w:trPr>
          <w:trHeight w:val="25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Глава муниципального образования</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0102</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99 0 00 00100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0"/>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819,8</w:t>
            </w:r>
          </w:p>
        </w:tc>
      </w:tr>
      <w:tr w:rsidR="005D5309" w:rsidRPr="0049236B" w:rsidTr="00156376">
        <w:trPr>
          <w:trHeight w:val="5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xml:space="preserve">Фонды оплаты труда государственных (муниципальных) органов </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0102</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99 0 00 00100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121</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610,4</w:t>
            </w:r>
          </w:p>
        </w:tc>
      </w:tr>
      <w:tr w:rsidR="005D5309" w:rsidRPr="0049236B" w:rsidTr="00156376">
        <w:trPr>
          <w:trHeight w:val="76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Иные выплаты персоналу государственных (муниципальных) органов, за исключением фонда оплаты труда</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0102</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99 0 00 00100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122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26,4</w:t>
            </w:r>
          </w:p>
        </w:tc>
      </w:tr>
      <w:tr w:rsidR="005D5309" w:rsidRPr="0049236B" w:rsidTr="00156376">
        <w:trPr>
          <w:trHeight w:val="1067"/>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0102</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99 0 00 00100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129</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0"/>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183,0</w:t>
            </w:r>
          </w:p>
        </w:tc>
      </w:tr>
      <w:tr w:rsidR="005D5309" w:rsidRPr="0049236B" w:rsidTr="00156376">
        <w:trPr>
          <w:trHeight w:val="842"/>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1"/>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1"/>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1"/>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1"/>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1"/>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1"/>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3 990,8</w:t>
            </w:r>
          </w:p>
        </w:tc>
      </w:tr>
      <w:tr w:rsidR="005D5309" w:rsidRPr="0049236B" w:rsidTr="00156376">
        <w:trPr>
          <w:trHeight w:val="331"/>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1"/>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Непрограммные направления деятельности</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1"/>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1"/>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1"/>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99 0 00 00000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1"/>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1"/>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3 990,8</w:t>
            </w:r>
          </w:p>
        </w:tc>
      </w:tr>
      <w:tr w:rsidR="005D5309" w:rsidRPr="0049236B" w:rsidTr="00156376">
        <w:trPr>
          <w:trHeight w:val="832"/>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3"/>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3"/>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3"/>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3"/>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99 0 00 00130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3"/>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3"/>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3 680,3</w:t>
            </w:r>
          </w:p>
        </w:tc>
      </w:tr>
      <w:tr w:rsidR="005D5309" w:rsidRPr="0049236B" w:rsidTr="00156376">
        <w:trPr>
          <w:trHeight w:val="5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xml:space="preserve">Фонды оплаты труда государственных (муниципальных) органов </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99 0 00 00130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121</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2 069,0</w:t>
            </w:r>
          </w:p>
        </w:tc>
      </w:tr>
      <w:tr w:rsidR="005D5309" w:rsidRPr="0049236B" w:rsidTr="00156376">
        <w:trPr>
          <w:trHeight w:val="76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Иные выплаты персоналу государственных (муниципальных) органов, за исключением фонда оплаты труда</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99 0 00 00130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122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84,1</w:t>
            </w:r>
          </w:p>
        </w:tc>
      </w:tr>
      <w:tr w:rsidR="005D5309" w:rsidRPr="0049236B" w:rsidTr="00156376">
        <w:trPr>
          <w:trHeight w:val="97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99 0 00 00130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129</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616,8</w:t>
            </w:r>
          </w:p>
        </w:tc>
      </w:tr>
      <w:tr w:rsidR="005D5309" w:rsidRPr="0049236B" w:rsidTr="00156376">
        <w:trPr>
          <w:trHeight w:val="5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Закупка товаров, работ, услуг в сфере информационно -коммуникационных технологий</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99 0 00 00130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242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207,9</w:t>
            </w:r>
          </w:p>
        </w:tc>
      </w:tr>
      <w:tr w:rsidR="005D5309" w:rsidRPr="0049236B" w:rsidTr="00156376">
        <w:trPr>
          <w:trHeight w:val="601"/>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Прочая закупка товаров, работ, услуг для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99 0 00 00130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244</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424,6</w:t>
            </w:r>
          </w:p>
        </w:tc>
      </w:tr>
      <w:tr w:rsidR="005D5309" w:rsidRPr="0049236B" w:rsidTr="00156376">
        <w:trPr>
          <w:trHeight w:val="25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Приобретение энергетических ресурсов</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99 0 00 00130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247</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276,6</w:t>
            </w:r>
          </w:p>
        </w:tc>
      </w:tr>
      <w:tr w:rsidR="005D5309" w:rsidRPr="0049236B" w:rsidTr="00156376">
        <w:trPr>
          <w:trHeight w:val="3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Уплата прочих налогов, сборов</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99 0 00 00130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852</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1,3</w:t>
            </w:r>
          </w:p>
        </w:tc>
      </w:tr>
      <w:tr w:rsidR="005D5309" w:rsidRPr="0049236B" w:rsidTr="00156376">
        <w:trPr>
          <w:trHeight w:val="646"/>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99 0 00 51180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283,2</w:t>
            </w:r>
          </w:p>
        </w:tc>
      </w:tr>
      <w:tr w:rsidR="005D5309" w:rsidRPr="0049236B" w:rsidTr="00156376">
        <w:trPr>
          <w:trHeight w:val="54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xml:space="preserve">Фонды оплаты труда государственных (муниципальных) органов </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99 0 00 51180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121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179,6</w:t>
            </w:r>
          </w:p>
        </w:tc>
      </w:tr>
      <w:tr w:rsidR="005D5309" w:rsidRPr="0049236B" w:rsidTr="00156376">
        <w:trPr>
          <w:trHeight w:val="54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Иные выплаты персоналу государственных (муниципальных) органов, за исключением фонда оплаты труда</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99 0 00 51180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122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0,5</w:t>
            </w:r>
          </w:p>
        </w:tc>
      </w:tr>
      <w:tr w:rsidR="005D5309" w:rsidRPr="0049236B" w:rsidTr="00156376">
        <w:trPr>
          <w:trHeight w:val="853"/>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99 0 00 51180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129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54,2</w:t>
            </w:r>
          </w:p>
        </w:tc>
      </w:tr>
      <w:tr w:rsidR="005D5309" w:rsidRPr="0049236B" w:rsidTr="00156376">
        <w:trPr>
          <w:trHeight w:val="58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Закупка товаров, работ, услуг в сфере информационно -коммуникационных технологий</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99 0 00 51180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244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29,2</w:t>
            </w:r>
          </w:p>
        </w:tc>
      </w:tr>
      <w:tr w:rsidR="005D5309" w:rsidRPr="0049236B" w:rsidTr="00156376">
        <w:trPr>
          <w:trHeight w:val="58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Прочая закупка товаров, работ, услуг для государственных (муниципальных) нужд</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99 0 00 51180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247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19,7</w:t>
            </w:r>
          </w:p>
        </w:tc>
      </w:tr>
      <w:tr w:rsidR="005D5309" w:rsidRPr="0049236B" w:rsidTr="00156376">
        <w:trPr>
          <w:trHeight w:val="1980"/>
        </w:trPr>
        <w:tc>
          <w:tcPr>
            <w:tcW w:w="4680" w:type="dxa"/>
            <w:tcBorders>
              <w:top w:val="nil"/>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частью 4 статьи 3, статьями 6 и 7  Закона Республики Коми «Об административной ответственности в Республике Коми»</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99 0 00 73150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27,3</w:t>
            </w:r>
          </w:p>
        </w:tc>
      </w:tr>
      <w:tr w:rsidR="005D5309" w:rsidRPr="0049236B" w:rsidTr="00156376">
        <w:trPr>
          <w:trHeight w:val="58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xml:space="preserve">Фонды оплаты труда государственных (муниципальных) органов </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99 0 00 73150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121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16,4</w:t>
            </w:r>
          </w:p>
        </w:tc>
      </w:tr>
      <w:tr w:rsidR="005D5309" w:rsidRPr="0049236B" w:rsidTr="00156376">
        <w:trPr>
          <w:trHeight w:val="1034"/>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99 0 00 73150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129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4,9</w:t>
            </w:r>
          </w:p>
        </w:tc>
      </w:tr>
      <w:tr w:rsidR="005D5309" w:rsidRPr="0049236B" w:rsidTr="00156376">
        <w:trPr>
          <w:trHeight w:val="58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Закупка товаров, работ, услуг в сфере информационно -коммуникационных технологий</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0104</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99 0 00 73150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244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6,0</w:t>
            </w:r>
          </w:p>
        </w:tc>
      </w:tr>
      <w:tr w:rsidR="005D5309" w:rsidRPr="0049236B" w:rsidTr="00156376">
        <w:trPr>
          <w:trHeight w:val="25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Другие общегосударственные вопросы</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0113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744,9</w:t>
            </w:r>
          </w:p>
        </w:tc>
      </w:tr>
      <w:tr w:rsidR="005D5309" w:rsidRPr="0049236B" w:rsidTr="00156376">
        <w:trPr>
          <w:trHeight w:val="25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Непрограммные направления деятельности</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0113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99 0 00 00000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744,9</w:t>
            </w:r>
          </w:p>
        </w:tc>
      </w:tr>
      <w:tr w:rsidR="005D5309" w:rsidRPr="0049236B" w:rsidTr="00156376">
        <w:trPr>
          <w:trHeight w:val="5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Выполнение других обязательств муниципального образования</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0113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99 0 00 00260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317,9</w:t>
            </w:r>
          </w:p>
        </w:tc>
      </w:tr>
      <w:tr w:rsidR="005D5309" w:rsidRPr="0049236B" w:rsidTr="00156376">
        <w:trPr>
          <w:trHeight w:val="5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Закупка товаров, работ, услуг в сфере информационно -коммуникационных технологий</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0113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99 0 00 00260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244</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304,2</w:t>
            </w:r>
          </w:p>
        </w:tc>
      </w:tr>
      <w:tr w:rsidR="005D5309" w:rsidRPr="0049236B" w:rsidTr="00156376">
        <w:trPr>
          <w:trHeight w:val="25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Приобретение энергетических ресурсов</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0113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99 0 00 00260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247</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0,0</w:t>
            </w:r>
          </w:p>
        </w:tc>
      </w:tr>
      <w:tr w:rsidR="005D5309" w:rsidRPr="0049236B" w:rsidTr="00156376">
        <w:trPr>
          <w:trHeight w:val="25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Уплата прочих налогов, сборов</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0113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99 0 00 00260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852</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7,7</w:t>
            </w:r>
          </w:p>
        </w:tc>
      </w:tr>
      <w:tr w:rsidR="005D5309" w:rsidRPr="0049236B" w:rsidTr="00156376">
        <w:trPr>
          <w:trHeight w:val="25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Уплата иных платежей</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0113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99 0 00 00260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853</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6,0</w:t>
            </w:r>
          </w:p>
        </w:tc>
      </w:tr>
      <w:tr w:rsidR="005D5309" w:rsidRPr="0049236B" w:rsidTr="00156376">
        <w:trPr>
          <w:trHeight w:val="510"/>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Расходы, связанные с исполнением судебных актов по искам к муниципальному образованию (казне)</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0113</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99 0 00 00270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326,5</w:t>
            </w:r>
          </w:p>
        </w:tc>
      </w:tr>
      <w:tr w:rsidR="005D5309" w:rsidRPr="0049236B" w:rsidTr="00156376">
        <w:trPr>
          <w:trHeight w:val="31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бюджетные ассигнования</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0113</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99 0 00 00270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326,5</w:t>
            </w:r>
          </w:p>
        </w:tc>
      </w:tr>
      <w:tr w:rsidR="005D5309" w:rsidRPr="0049236B" w:rsidTr="00156376">
        <w:trPr>
          <w:trHeight w:val="76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0113</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99 0 00 00270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831</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326,5</w:t>
            </w:r>
          </w:p>
        </w:tc>
      </w:tr>
      <w:tr w:rsidR="005D5309" w:rsidRPr="0049236B" w:rsidTr="00156376">
        <w:trPr>
          <w:trHeight w:val="1530"/>
        </w:trPr>
        <w:tc>
          <w:tcPr>
            <w:tcW w:w="4680" w:type="dxa"/>
            <w:tcBorders>
              <w:top w:val="nil"/>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Межбюджетные трансферты бюджетам муниципальных районов из бюджетов поселений на осуществление полномочий по формированию, исполнению бюджета поселения и контролю за исполнением данного бюджета в соответствии с заключенными соглашениями</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0113</w:t>
            </w:r>
          </w:p>
        </w:tc>
        <w:tc>
          <w:tcPr>
            <w:tcW w:w="1580" w:type="dxa"/>
            <w:tcBorders>
              <w:top w:val="nil"/>
              <w:left w:val="nil"/>
              <w:bottom w:val="single" w:sz="4" w:space="0" w:color="auto"/>
              <w:right w:val="nil"/>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99 0 00 63010</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1,6</w:t>
            </w:r>
          </w:p>
        </w:tc>
      </w:tr>
      <w:tr w:rsidR="005D5309" w:rsidRPr="0049236B" w:rsidTr="00156376">
        <w:trPr>
          <w:trHeight w:val="255"/>
        </w:trPr>
        <w:tc>
          <w:tcPr>
            <w:tcW w:w="4680" w:type="dxa"/>
            <w:tcBorders>
              <w:top w:val="nil"/>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Межбюджетные трансферты</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0113</w:t>
            </w:r>
          </w:p>
        </w:tc>
        <w:tc>
          <w:tcPr>
            <w:tcW w:w="1580" w:type="dxa"/>
            <w:tcBorders>
              <w:top w:val="nil"/>
              <w:left w:val="nil"/>
              <w:bottom w:val="single" w:sz="4" w:space="0" w:color="auto"/>
              <w:right w:val="nil"/>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99 0 00 63010</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500</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1,6</w:t>
            </w:r>
          </w:p>
        </w:tc>
      </w:tr>
      <w:tr w:rsidR="005D5309" w:rsidRPr="0049236B" w:rsidTr="00156376">
        <w:trPr>
          <w:trHeight w:val="106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Межбюджетные трансферты бюджетам муниципальных районов на осуществление полномочий контрольно-счетных органов поселений в соответствии с заключенными соглашениями</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0113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99 0 00 63020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31,0</w:t>
            </w:r>
          </w:p>
        </w:tc>
      </w:tr>
      <w:tr w:rsidR="005D5309" w:rsidRPr="0049236B" w:rsidTr="00156376">
        <w:trPr>
          <w:trHeight w:val="37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Иные межбюджетные трансферты</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0113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99 0 00 63020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540</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31,0</w:t>
            </w:r>
          </w:p>
        </w:tc>
      </w:tr>
      <w:tr w:rsidR="005D5309" w:rsidRPr="0049236B" w:rsidTr="00156376">
        <w:trPr>
          <w:trHeight w:val="1440"/>
        </w:trPr>
        <w:tc>
          <w:tcPr>
            <w:tcW w:w="4680" w:type="dxa"/>
            <w:tcBorders>
              <w:top w:val="nil"/>
              <w:left w:val="single" w:sz="4" w:space="0" w:color="auto"/>
              <w:bottom w:val="nil"/>
              <w:right w:val="nil"/>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lastRenderedPageBreak/>
              <w:t xml:space="preserve">Межбюджетные трансферты бюджетам муниципальных районов из бюджетов поселений на осуществление полномочий определенных статьей 26 Федерального закона от 05.04.2013№ 44-ФЗ "О контрактной системе в сфере закупок товаров, работ, услуг для обеспечения государственных и муниципальных нужд", в соответствии с заключенными соглашениями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0113</w:t>
            </w:r>
          </w:p>
        </w:tc>
        <w:tc>
          <w:tcPr>
            <w:tcW w:w="1580" w:type="dxa"/>
            <w:tcBorders>
              <w:top w:val="nil"/>
              <w:left w:val="nil"/>
              <w:bottom w:val="single" w:sz="4" w:space="0" w:color="auto"/>
              <w:right w:val="nil"/>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99 0 00 63030</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7,9</w:t>
            </w:r>
          </w:p>
        </w:tc>
      </w:tr>
      <w:tr w:rsidR="005D5309" w:rsidRPr="0049236B" w:rsidTr="00156376">
        <w:trPr>
          <w:trHeight w:val="375"/>
        </w:trPr>
        <w:tc>
          <w:tcPr>
            <w:tcW w:w="4680" w:type="dxa"/>
            <w:tcBorders>
              <w:top w:val="single" w:sz="4" w:space="0" w:color="auto"/>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Иные межбюджетные трансферты</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0113</w:t>
            </w:r>
          </w:p>
        </w:tc>
        <w:tc>
          <w:tcPr>
            <w:tcW w:w="1580" w:type="dxa"/>
            <w:tcBorders>
              <w:top w:val="nil"/>
              <w:left w:val="nil"/>
              <w:bottom w:val="single" w:sz="4" w:space="0" w:color="auto"/>
              <w:right w:val="nil"/>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99 0 00 63030</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540</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7,9</w:t>
            </w:r>
          </w:p>
        </w:tc>
      </w:tr>
      <w:tr w:rsidR="005D5309" w:rsidRPr="0049236B" w:rsidTr="00156376">
        <w:trPr>
          <w:trHeight w:val="37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на реализацию мероприятий по содействию занятости населения</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0113</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99 0 00 64040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60,0</w:t>
            </w:r>
          </w:p>
        </w:tc>
      </w:tr>
      <w:tr w:rsidR="005D5309" w:rsidRPr="0049236B" w:rsidTr="00156376">
        <w:trPr>
          <w:trHeight w:val="127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0113</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99 0 00 64040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60,0</w:t>
            </w:r>
          </w:p>
        </w:tc>
      </w:tr>
      <w:tr w:rsidR="005D5309" w:rsidRPr="0049236B" w:rsidTr="00156376">
        <w:trPr>
          <w:trHeight w:val="25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Фонд оплаты труда учреждений</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0113</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99 0 00 64040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111</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46,1</w:t>
            </w:r>
          </w:p>
        </w:tc>
      </w:tr>
      <w:tr w:rsidR="005D5309" w:rsidRPr="0049236B" w:rsidTr="00156376">
        <w:trPr>
          <w:trHeight w:val="906"/>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0113</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99 0 00 64040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119</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13,9</w:t>
            </w:r>
          </w:p>
        </w:tc>
      </w:tr>
      <w:tr w:rsidR="005D5309" w:rsidRPr="0049236B" w:rsidTr="00156376">
        <w:trPr>
          <w:trHeight w:val="750"/>
        </w:trPr>
        <w:tc>
          <w:tcPr>
            <w:tcW w:w="4680" w:type="dxa"/>
            <w:tcBorders>
              <w:top w:val="nil"/>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0310</w:t>
            </w:r>
          </w:p>
        </w:tc>
        <w:tc>
          <w:tcPr>
            <w:tcW w:w="1580" w:type="dxa"/>
            <w:tcBorders>
              <w:top w:val="nil"/>
              <w:left w:val="nil"/>
              <w:bottom w:val="single" w:sz="4" w:space="0" w:color="auto"/>
              <w:right w:val="nil"/>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1 164,4</w:t>
            </w:r>
          </w:p>
        </w:tc>
      </w:tr>
      <w:tr w:rsidR="005D5309" w:rsidRPr="0049236B" w:rsidTr="00156376">
        <w:trPr>
          <w:trHeight w:val="735"/>
        </w:trPr>
        <w:tc>
          <w:tcPr>
            <w:tcW w:w="4680" w:type="dxa"/>
            <w:tcBorders>
              <w:top w:val="nil"/>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0310</w:t>
            </w:r>
          </w:p>
        </w:tc>
        <w:tc>
          <w:tcPr>
            <w:tcW w:w="1580" w:type="dxa"/>
            <w:tcBorders>
              <w:top w:val="nil"/>
              <w:left w:val="nil"/>
              <w:bottom w:val="single" w:sz="4" w:space="0" w:color="auto"/>
              <w:right w:val="nil"/>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99 0 00 02010</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20,0</w:t>
            </w:r>
          </w:p>
        </w:tc>
      </w:tr>
      <w:tr w:rsidR="005D5309" w:rsidRPr="0049236B" w:rsidTr="00156376">
        <w:trPr>
          <w:trHeight w:val="465"/>
        </w:trPr>
        <w:tc>
          <w:tcPr>
            <w:tcW w:w="4680" w:type="dxa"/>
            <w:tcBorders>
              <w:top w:val="nil"/>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0310</w:t>
            </w:r>
          </w:p>
        </w:tc>
        <w:tc>
          <w:tcPr>
            <w:tcW w:w="1580" w:type="dxa"/>
            <w:tcBorders>
              <w:top w:val="nil"/>
              <w:left w:val="nil"/>
              <w:bottom w:val="single" w:sz="4" w:space="0" w:color="auto"/>
              <w:right w:val="nil"/>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99 0 00 02010</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244</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20,0</w:t>
            </w:r>
          </w:p>
        </w:tc>
      </w:tr>
      <w:tr w:rsidR="005D5309" w:rsidRPr="0049236B" w:rsidTr="00156376">
        <w:trPr>
          <w:trHeight w:val="1020"/>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Осуществление полномочий по обеспечению безопасности людей на водных объектах, охране их жизни и здоровья, в соответствии с заключенными соглашениями</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0310</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99 0 00 64090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4,4</w:t>
            </w:r>
          </w:p>
        </w:tc>
      </w:tr>
      <w:tr w:rsidR="005D5309" w:rsidRPr="0049236B" w:rsidTr="00156376">
        <w:trPr>
          <w:trHeight w:val="510"/>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0310</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99 0 00 64090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4,4</w:t>
            </w:r>
          </w:p>
        </w:tc>
      </w:tr>
      <w:tr w:rsidR="005D5309" w:rsidRPr="0049236B" w:rsidTr="00156376">
        <w:trPr>
          <w:trHeight w:val="31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0310</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99 0 00 64090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4,4</w:t>
            </w:r>
          </w:p>
        </w:tc>
      </w:tr>
      <w:tr w:rsidR="005D5309" w:rsidRPr="0049236B" w:rsidTr="00156376">
        <w:trPr>
          <w:trHeight w:val="127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2"/>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0310</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99 0 00 74100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outlineLvl w:val="2"/>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1 140,0</w:t>
            </w:r>
          </w:p>
        </w:tc>
      </w:tr>
      <w:tr w:rsidR="005D5309" w:rsidRPr="0049236B" w:rsidTr="00156376">
        <w:trPr>
          <w:trHeight w:val="510"/>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2"/>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0310</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99 0 00 74100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outlineLvl w:val="2"/>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1 140,0</w:t>
            </w:r>
          </w:p>
        </w:tc>
      </w:tr>
      <w:tr w:rsidR="005D5309" w:rsidRPr="0049236B" w:rsidTr="00156376">
        <w:trPr>
          <w:trHeight w:val="76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2"/>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0310</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99 0 00 74100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outlineLvl w:val="2"/>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1 140,0</w:t>
            </w:r>
          </w:p>
        </w:tc>
      </w:tr>
      <w:tr w:rsidR="005D5309" w:rsidRPr="0049236B" w:rsidTr="00156376">
        <w:trPr>
          <w:trHeight w:val="31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2"/>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0310</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99 0 00 74100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outlineLvl w:val="2"/>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1 140,0</w:t>
            </w:r>
          </w:p>
        </w:tc>
      </w:tr>
      <w:tr w:rsidR="005D5309" w:rsidRPr="0049236B" w:rsidTr="00156376">
        <w:trPr>
          <w:trHeight w:val="25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Национальная экономика</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0400</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2 400,0</w:t>
            </w:r>
          </w:p>
        </w:tc>
      </w:tr>
      <w:tr w:rsidR="005D5309" w:rsidRPr="0049236B" w:rsidTr="00156376">
        <w:trPr>
          <w:trHeight w:val="32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Дорожное хозяйство (дорожные фонды)</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0409</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2 400,0</w:t>
            </w:r>
          </w:p>
        </w:tc>
      </w:tr>
      <w:tr w:rsidR="005D5309" w:rsidRPr="0049236B" w:rsidTr="00156376">
        <w:trPr>
          <w:trHeight w:val="968"/>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xml:space="preserve">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0409</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99 0 00 64020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2 400,0</w:t>
            </w:r>
          </w:p>
        </w:tc>
      </w:tr>
      <w:tr w:rsidR="005D5309" w:rsidRPr="0049236B" w:rsidTr="00156376">
        <w:trPr>
          <w:trHeight w:val="54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xml:space="preserve">Прочая закупка товаров, работ, услуг для обеспечения государственных (муниципальных)  нужд </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0409</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99 0 00 064020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244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2 400,0</w:t>
            </w:r>
          </w:p>
        </w:tc>
      </w:tr>
      <w:tr w:rsidR="005D5309" w:rsidRPr="0049236B" w:rsidTr="00156376">
        <w:trPr>
          <w:trHeight w:val="25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Жилищно-коммунальное хозяйство</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0500</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1 337,5</w:t>
            </w:r>
          </w:p>
        </w:tc>
      </w:tr>
      <w:tr w:rsidR="005D5309" w:rsidRPr="0049236B" w:rsidTr="00156376">
        <w:trPr>
          <w:trHeight w:val="31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lastRenderedPageBreak/>
              <w:t>Жилищное хозяйство</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0501</w:t>
            </w:r>
          </w:p>
        </w:tc>
        <w:tc>
          <w:tcPr>
            <w:tcW w:w="1580" w:type="dxa"/>
            <w:tcBorders>
              <w:top w:val="nil"/>
              <w:left w:val="nil"/>
              <w:bottom w:val="single" w:sz="4" w:space="0" w:color="auto"/>
              <w:right w:val="nil"/>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outlineLvl w:val="5"/>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0,0</w:t>
            </w:r>
          </w:p>
        </w:tc>
      </w:tr>
      <w:tr w:rsidR="005D5309" w:rsidRPr="0049236B" w:rsidTr="00156376">
        <w:trPr>
          <w:trHeight w:val="522"/>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outlineLvl w:val="5"/>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Капитальный ремонт муниципального жилищного фонда</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0501</w:t>
            </w:r>
          </w:p>
        </w:tc>
        <w:tc>
          <w:tcPr>
            <w:tcW w:w="1580" w:type="dxa"/>
            <w:tcBorders>
              <w:top w:val="nil"/>
              <w:left w:val="nil"/>
              <w:bottom w:val="single" w:sz="4" w:space="0" w:color="auto"/>
              <w:right w:val="nil"/>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99 0 00 02100</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0,0</w:t>
            </w:r>
          </w:p>
        </w:tc>
      </w:tr>
      <w:tr w:rsidR="005D5309" w:rsidRPr="0049236B" w:rsidTr="00156376">
        <w:trPr>
          <w:trHeight w:val="480"/>
        </w:trPr>
        <w:tc>
          <w:tcPr>
            <w:tcW w:w="4680" w:type="dxa"/>
            <w:tcBorders>
              <w:top w:val="nil"/>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0501</w:t>
            </w:r>
          </w:p>
        </w:tc>
        <w:tc>
          <w:tcPr>
            <w:tcW w:w="1580" w:type="dxa"/>
            <w:tcBorders>
              <w:top w:val="nil"/>
              <w:left w:val="nil"/>
              <w:bottom w:val="single" w:sz="4" w:space="0" w:color="auto"/>
              <w:right w:val="nil"/>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99 0 00 02100</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244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0,0</w:t>
            </w:r>
          </w:p>
        </w:tc>
      </w:tr>
      <w:tr w:rsidR="005D5309" w:rsidRPr="0049236B" w:rsidTr="00156376">
        <w:trPr>
          <w:trHeight w:val="255"/>
        </w:trPr>
        <w:tc>
          <w:tcPr>
            <w:tcW w:w="4680" w:type="dxa"/>
            <w:tcBorders>
              <w:top w:val="nil"/>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Благоустройство</w:t>
            </w:r>
          </w:p>
        </w:tc>
        <w:tc>
          <w:tcPr>
            <w:tcW w:w="840" w:type="dxa"/>
            <w:tcBorders>
              <w:top w:val="nil"/>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0503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99 0 00 00000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1 337,5</w:t>
            </w:r>
          </w:p>
        </w:tc>
      </w:tr>
      <w:tr w:rsidR="005D5309" w:rsidRPr="0049236B" w:rsidTr="00156376">
        <w:trPr>
          <w:trHeight w:val="255"/>
        </w:trPr>
        <w:tc>
          <w:tcPr>
            <w:tcW w:w="4680" w:type="dxa"/>
            <w:tcBorders>
              <w:top w:val="nil"/>
              <w:left w:val="single" w:sz="4" w:space="0" w:color="auto"/>
              <w:bottom w:val="single" w:sz="4" w:space="0" w:color="auto"/>
              <w:right w:val="single" w:sz="4" w:space="0" w:color="auto"/>
            </w:tcBorders>
            <w:shd w:val="clear" w:color="auto" w:fill="auto"/>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Содержание улично-дорожной сети</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0503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99 0 00 02070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484,5</w:t>
            </w:r>
          </w:p>
        </w:tc>
      </w:tr>
      <w:tr w:rsidR="005D5309" w:rsidRPr="0049236B" w:rsidTr="00156376">
        <w:trPr>
          <w:trHeight w:val="57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xml:space="preserve">Прочая закупка товаров, работ, услуг для обеспечения государственных (муниципальных)  нужд </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0503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99 0 00 02070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244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484,5</w:t>
            </w:r>
          </w:p>
        </w:tc>
      </w:tr>
      <w:tr w:rsidR="005D5309" w:rsidRPr="0049236B" w:rsidTr="00156376">
        <w:trPr>
          <w:trHeight w:val="25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Уличное освещение</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0503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99 0 00 02300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437,6</w:t>
            </w:r>
          </w:p>
        </w:tc>
      </w:tr>
      <w:tr w:rsidR="005D5309" w:rsidRPr="0049236B" w:rsidTr="00156376">
        <w:trPr>
          <w:trHeight w:val="76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xml:space="preserve">Прочая закупка товаров, работ, услуг для обеспечения государственных (муниципальных)  нужд </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0503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99 0 00 02300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244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31,8</w:t>
            </w:r>
          </w:p>
        </w:tc>
      </w:tr>
      <w:tr w:rsidR="005D5309" w:rsidRPr="0049236B" w:rsidTr="00156376">
        <w:trPr>
          <w:trHeight w:val="355"/>
        </w:trPr>
        <w:tc>
          <w:tcPr>
            <w:tcW w:w="4680" w:type="dxa"/>
            <w:tcBorders>
              <w:top w:val="nil"/>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Приобретение энергетических ресурсов</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0503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99 0 00 02300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247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405,8</w:t>
            </w:r>
          </w:p>
        </w:tc>
      </w:tr>
      <w:tr w:rsidR="005D5309" w:rsidRPr="0049236B" w:rsidTr="00156376">
        <w:trPr>
          <w:trHeight w:val="465"/>
        </w:trPr>
        <w:tc>
          <w:tcPr>
            <w:tcW w:w="4680" w:type="dxa"/>
            <w:tcBorders>
              <w:top w:val="nil"/>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Прочие мероприятия по благоустройству сельских поселений</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0503</w:t>
            </w:r>
          </w:p>
        </w:tc>
        <w:tc>
          <w:tcPr>
            <w:tcW w:w="1580" w:type="dxa"/>
            <w:tcBorders>
              <w:top w:val="nil"/>
              <w:left w:val="nil"/>
              <w:bottom w:val="single" w:sz="4" w:space="0" w:color="auto"/>
              <w:right w:val="nil"/>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99 0 00 02330</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1,8</w:t>
            </w:r>
          </w:p>
        </w:tc>
      </w:tr>
      <w:tr w:rsidR="005D5309" w:rsidRPr="0049236B" w:rsidTr="00156376">
        <w:trPr>
          <w:trHeight w:val="510"/>
        </w:trPr>
        <w:tc>
          <w:tcPr>
            <w:tcW w:w="4680" w:type="dxa"/>
            <w:tcBorders>
              <w:top w:val="nil"/>
              <w:left w:val="single" w:sz="4" w:space="0" w:color="auto"/>
              <w:bottom w:val="single" w:sz="4" w:space="0" w:color="auto"/>
              <w:right w:val="nil"/>
            </w:tcBorders>
            <w:shd w:val="clear" w:color="auto" w:fill="auto"/>
            <w:vAlign w:val="center"/>
            <w:hideMark/>
          </w:tcPr>
          <w:p w:rsidR="005D5309" w:rsidRPr="0049236B" w:rsidRDefault="005D5309" w:rsidP="0049236B">
            <w:pPr>
              <w:spacing w:after="0" w:line="240" w:lineRule="auto"/>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0503</w:t>
            </w:r>
          </w:p>
        </w:tc>
        <w:tc>
          <w:tcPr>
            <w:tcW w:w="1580" w:type="dxa"/>
            <w:tcBorders>
              <w:top w:val="nil"/>
              <w:left w:val="nil"/>
              <w:bottom w:val="single" w:sz="4" w:space="0" w:color="auto"/>
              <w:right w:val="nil"/>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99 0 00 02330</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244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1,8</w:t>
            </w:r>
          </w:p>
        </w:tc>
      </w:tr>
      <w:tr w:rsidR="005D5309" w:rsidRPr="0049236B" w:rsidTr="00156376">
        <w:trPr>
          <w:trHeight w:val="6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На реализацию мероприятий по содействию занятости населения</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0503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99 0 00 64040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jc w:val="right"/>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180,0</w:t>
            </w:r>
          </w:p>
        </w:tc>
      </w:tr>
      <w:tr w:rsidR="005D5309" w:rsidRPr="0049236B" w:rsidTr="00156376">
        <w:trPr>
          <w:trHeight w:val="3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Фонды оплаты труда учреждений</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0503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99 0 00 64040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111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138,2</w:t>
            </w:r>
          </w:p>
        </w:tc>
      </w:tr>
      <w:tr w:rsidR="005D5309" w:rsidRPr="0049236B" w:rsidTr="00156376">
        <w:trPr>
          <w:trHeight w:val="78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0503</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99 0 00 64040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119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2"/>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41,8</w:t>
            </w:r>
          </w:p>
        </w:tc>
      </w:tr>
      <w:tr w:rsidR="005D5309" w:rsidRPr="0049236B" w:rsidTr="00156376">
        <w:trPr>
          <w:trHeight w:val="127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0503</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99 0 00 64070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163,1</w:t>
            </w:r>
          </w:p>
        </w:tc>
      </w:tr>
      <w:tr w:rsidR="005D5309" w:rsidRPr="0049236B" w:rsidTr="00156376">
        <w:trPr>
          <w:trHeight w:val="510"/>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0503</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99 0 00 64070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163,1</w:t>
            </w:r>
          </w:p>
        </w:tc>
      </w:tr>
      <w:tr w:rsidR="005D5309" w:rsidRPr="0049236B" w:rsidTr="00156376">
        <w:trPr>
          <w:trHeight w:val="25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0503</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99 0 00 64070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163,1</w:t>
            </w:r>
          </w:p>
        </w:tc>
      </w:tr>
      <w:tr w:rsidR="005D5309" w:rsidRPr="0049236B" w:rsidTr="00156376">
        <w:trPr>
          <w:trHeight w:val="76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Осуществление полномочий по организации ритуальных услуг и содержание мест захоронения, в соответствии с заключенными соглашениями</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0503</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99 0 00 64080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70,5</w:t>
            </w:r>
          </w:p>
        </w:tc>
      </w:tr>
      <w:tr w:rsidR="005D5309" w:rsidRPr="0049236B" w:rsidTr="00156376">
        <w:trPr>
          <w:trHeight w:val="510"/>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0503</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99 0 00 64080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70,5</w:t>
            </w:r>
          </w:p>
        </w:tc>
      </w:tr>
      <w:tr w:rsidR="005D5309" w:rsidRPr="0049236B" w:rsidTr="00156376">
        <w:trPr>
          <w:trHeight w:val="25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0503</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99 0 00 64080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70,5</w:t>
            </w:r>
          </w:p>
        </w:tc>
      </w:tr>
      <w:tr w:rsidR="005D5309" w:rsidRPr="0049236B" w:rsidTr="00156376">
        <w:trPr>
          <w:trHeight w:val="36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Социальная политика</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1000</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937,5</w:t>
            </w:r>
          </w:p>
        </w:tc>
      </w:tr>
      <w:tr w:rsidR="005D5309" w:rsidRPr="0049236B" w:rsidTr="00156376">
        <w:trPr>
          <w:trHeight w:val="221"/>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Пенсионное обеспечение</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1001</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937,5</w:t>
            </w:r>
          </w:p>
        </w:tc>
      </w:tr>
      <w:tr w:rsidR="005D5309" w:rsidRPr="0049236B" w:rsidTr="00156376">
        <w:trPr>
          <w:trHeight w:val="37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Непрограммные направления деятельности</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1001</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99 0 00 00000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937,5</w:t>
            </w:r>
          </w:p>
        </w:tc>
      </w:tr>
      <w:tr w:rsidR="005D5309" w:rsidRPr="0049236B" w:rsidTr="00156376">
        <w:trPr>
          <w:trHeight w:val="37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Пенсионное обеспечение муниципальных служащих</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1001</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99 0 00 03400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937,5</w:t>
            </w:r>
          </w:p>
        </w:tc>
      </w:tr>
      <w:tr w:rsidR="005D5309" w:rsidRPr="0049236B" w:rsidTr="00156376">
        <w:trPr>
          <w:trHeight w:val="39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Иные пенсии, социальные доплаты к пенсиям</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1001</w:t>
            </w:r>
          </w:p>
        </w:tc>
        <w:tc>
          <w:tcPr>
            <w:tcW w:w="1580"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99 0 00 03400</w:t>
            </w:r>
          </w:p>
        </w:tc>
        <w:tc>
          <w:tcPr>
            <w:tcW w:w="722" w:type="dxa"/>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center"/>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312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5D5309" w:rsidRPr="0049236B" w:rsidRDefault="005D5309" w:rsidP="0049236B">
            <w:pPr>
              <w:spacing w:after="0" w:line="240" w:lineRule="auto"/>
              <w:jc w:val="right"/>
              <w:outlineLvl w:val="5"/>
              <w:rPr>
                <w:rFonts w:ascii="Times New Roman" w:eastAsia="Times New Roman" w:hAnsi="Times New Roman"/>
                <w:sz w:val="20"/>
                <w:szCs w:val="20"/>
                <w:lang w:eastAsia="ru-RU"/>
              </w:rPr>
            </w:pPr>
            <w:r w:rsidRPr="0049236B">
              <w:rPr>
                <w:rFonts w:ascii="Times New Roman" w:eastAsia="Times New Roman" w:hAnsi="Times New Roman"/>
                <w:sz w:val="20"/>
                <w:szCs w:val="20"/>
                <w:lang w:eastAsia="ru-RU"/>
              </w:rPr>
              <w:t>937,5</w:t>
            </w:r>
          </w:p>
        </w:tc>
      </w:tr>
      <w:tr w:rsidR="005D5309" w:rsidRPr="0049236B" w:rsidTr="00156376">
        <w:trPr>
          <w:trHeight w:val="25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Физическая культура и спорт</w:t>
            </w:r>
          </w:p>
        </w:tc>
        <w:tc>
          <w:tcPr>
            <w:tcW w:w="8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925</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1101</w:t>
            </w:r>
          </w:p>
        </w:tc>
        <w:tc>
          <w:tcPr>
            <w:tcW w:w="158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722"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11,3</w:t>
            </w:r>
          </w:p>
        </w:tc>
      </w:tr>
      <w:tr w:rsidR="005D5309" w:rsidRPr="0049236B" w:rsidTr="00156376">
        <w:trPr>
          <w:trHeight w:val="25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Физическая культура</w:t>
            </w:r>
          </w:p>
        </w:tc>
        <w:tc>
          <w:tcPr>
            <w:tcW w:w="8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925</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1101</w:t>
            </w:r>
          </w:p>
        </w:tc>
        <w:tc>
          <w:tcPr>
            <w:tcW w:w="1580"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722" w:type="dxa"/>
            <w:tcBorders>
              <w:top w:val="nil"/>
              <w:left w:val="nil"/>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11,3</w:t>
            </w:r>
          </w:p>
        </w:tc>
      </w:tr>
      <w:tr w:rsidR="005D5309" w:rsidRPr="0049236B" w:rsidTr="00156376">
        <w:trPr>
          <w:trHeight w:val="255"/>
        </w:trPr>
        <w:tc>
          <w:tcPr>
            <w:tcW w:w="4680" w:type="dxa"/>
            <w:tcBorders>
              <w:top w:val="nil"/>
              <w:left w:val="single" w:sz="4" w:space="0" w:color="000000"/>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Непрограммные направления деятельности</w:t>
            </w:r>
          </w:p>
        </w:tc>
        <w:tc>
          <w:tcPr>
            <w:tcW w:w="84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925</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1101</w:t>
            </w:r>
          </w:p>
        </w:tc>
        <w:tc>
          <w:tcPr>
            <w:tcW w:w="1580"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98 0 00 00000</w:t>
            </w:r>
          </w:p>
        </w:tc>
        <w:tc>
          <w:tcPr>
            <w:tcW w:w="722" w:type="dxa"/>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FFFFFF" w:fill="FFFFFF"/>
            <w:vAlign w:val="center"/>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11,3</w:t>
            </w:r>
          </w:p>
        </w:tc>
      </w:tr>
      <w:tr w:rsidR="005D5309" w:rsidRPr="0049236B" w:rsidTr="00156376">
        <w:trPr>
          <w:trHeight w:val="25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Спортивные мероприятия</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925</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1101</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99 0 00 03310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b/>
                <w:bCs/>
                <w:color w:val="000000"/>
                <w:sz w:val="20"/>
                <w:szCs w:val="20"/>
                <w:lang w:eastAsia="ru-RU"/>
              </w:rPr>
            </w:pPr>
            <w:r w:rsidRPr="0049236B">
              <w:rPr>
                <w:rFonts w:ascii="Times New Roman" w:eastAsia="Times New Roman" w:hAnsi="Times New Roman"/>
                <w:b/>
                <w:bCs/>
                <w:color w:val="000000"/>
                <w:sz w:val="20"/>
                <w:szCs w:val="20"/>
                <w:lang w:eastAsia="ru-RU"/>
              </w:rPr>
              <w:t>11,3</w:t>
            </w:r>
          </w:p>
        </w:tc>
      </w:tr>
      <w:tr w:rsidR="005D5309" w:rsidRPr="0049236B" w:rsidTr="00156376">
        <w:trPr>
          <w:trHeight w:val="510"/>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1101</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99 0 00 03310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11,3</w:t>
            </w:r>
          </w:p>
        </w:tc>
      </w:tr>
      <w:tr w:rsidR="005D5309" w:rsidRPr="0049236B" w:rsidTr="00156376">
        <w:trPr>
          <w:trHeight w:val="255"/>
        </w:trPr>
        <w:tc>
          <w:tcPr>
            <w:tcW w:w="4680" w:type="dxa"/>
            <w:tcBorders>
              <w:top w:val="nil"/>
              <w:left w:val="single" w:sz="4" w:space="0" w:color="000000"/>
              <w:bottom w:val="single" w:sz="4" w:space="0" w:color="000000"/>
              <w:right w:val="single" w:sz="4" w:space="0" w:color="000000"/>
            </w:tcBorders>
            <w:shd w:val="clear" w:color="auto" w:fill="auto"/>
            <w:hideMark/>
          </w:tcPr>
          <w:p w:rsidR="005D5309" w:rsidRPr="0049236B" w:rsidRDefault="005D5309" w:rsidP="0049236B">
            <w:pPr>
              <w:spacing w:after="0" w:line="240" w:lineRule="auto"/>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Прочая закупка товаров, работ и услуг</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925</w:t>
            </w:r>
          </w:p>
        </w:tc>
        <w:tc>
          <w:tcPr>
            <w:tcW w:w="84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1101</w:t>
            </w:r>
          </w:p>
        </w:tc>
        <w:tc>
          <w:tcPr>
            <w:tcW w:w="1580"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99 0 00 03310</w:t>
            </w:r>
          </w:p>
        </w:tc>
        <w:tc>
          <w:tcPr>
            <w:tcW w:w="722" w:type="dxa"/>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center"/>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244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color w:val="000000"/>
                <w:sz w:val="20"/>
                <w:szCs w:val="20"/>
                <w:lang w:eastAsia="ru-RU"/>
              </w:rPr>
            </w:pPr>
            <w:r w:rsidRPr="0049236B">
              <w:rPr>
                <w:rFonts w:ascii="Times New Roman" w:eastAsia="Times New Roman" w:hAnsi="Times New Roman"/>
                <w:color w:val="000000"/>
                <w:sz w:val="20"/>
                <w:szCs w:val="20"/>
                <w:lang w:eastAsia="ru-RU"/>
              </w:rPr>
              <w:t>11,3</w:t>
            </w:r>
          </w:p>
        </w:tc>
      </w:tr>
      <w:tr w:rsidR="005D5309" w:rsidRPr="0049236B" w:rsidTr="00156376">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Всего</w:t>
            </w:r>
          </w:p>
        </w:tc>
        <w:tc>
          <w:tcPr>
            <w:tcW w:w="840" w:type="dxa"/>
            <w:tcBorders>
              <w:top w:val="nil"/>
              <w:left w:val="nil"/>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722" w:type="dxa"/>
            <w:tcBorders>
              <w:top w:val="nil"/>
              <w:left w:val="nil"/>
              <w:bottom w:val="single" w:sz="4" w:space="0" w:color="auto"/>
              <w:right w:val="single" w:sz="4" w:space="0" w:color="auto"/>
            </w:tcBorders>
            <w:shd w:val="clear" w:color="auto" w:fill="auto"/>
            <w:noWrap/>
            <w:vAlign w:val="bottom"/>
            <w:hideMark/>
          </w:tcPr>
          <w:p w:rsidR="005D5309" w:rsidRPr="0049236B" w:rsidRDefault="005D5309" w:rsidP="0049236B">
            <w:pPr>
              <w:spacing w:after="0" w:line="240" w:lineRule="auto"/>
              <w:jc w:val="center"/>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D5309" w:rsidRPr="0049236B" w:rsidRDefault="005D5309" w:rsidP="0049236B">
            <w:pPr>
              <w:spacing w:after="0" w:line="240" w:lineRule="auto"/>
              <w:jc w:val="right"/>
              <w:rPr>
                <w:rFonts w:ascii="Times New Roman" w:eastAsia="Times New Roman" w:hAnsi="Times New Roman"/>
                <w:b/>
                <w:bCs/>
                <w:sz w:val="20"/>
                <w:szCs w:val="20"/>
                <w:lang w:eastAsia="ru-RU"/>
              </w:rPr>
            </w:pPr>
            <w:r w:rsidRPr="0049236B">
              <w:rPr>
                <w:rFonts w:ascii="Times New Roman" w:eastAsia="Times New Roman" w:hAnsi="Times New Roman"/>
                <w:b/>
                <w:bCs/>
                <w:sz w:val="20"/>
                <w:szCs w:val="20"/>
                <w:lang w:eastAsia="ru-RU"/>
              </w:rPr>
              <w:t>11406,2</w:t>
            </w:r>
          </w:p>
        </w:tc>
      </w:tr>
    </w:tbl>
    <w:p w:rsidR="005D5309" w:rsidRPr="0049236B" w:rsidRDefault="005D5309" w:rsidP="0049236B">
      <w:pPr>
        <w:spacing w:after="0" w:line="240" w:lineRule="auto"/>
        <w:rPr>
          <w:rFonts w:ascii="Times New Roman" w:hAnsi="Times New Roman"/>
          <w:sz w:val="20"/>
          <w:szCs w:val="20"/>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tblGrid>
      <w:tr w:rsidR="005D5309" w:rsidRPr="0049236B" w:rsidTr="005D5309">
        <w:tc>
          <w:tcPr>
            <w:tcW w:w="5210" w:type="dxa"/>
            <w:tcBorders>
              <w:top w:val="nil"/>
              <w:left w:val="nil"/>
              <w:bottom w:val="nil"/>
              <w:right w:val="nil"/>
            </w:tcBorders>
          </w:tcPr>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Приложение 5 к решению Совета сельского поселения «Яснэг» от __.04.2025 №______</w:t>
            </w:r>
          </w:p>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 xml:space="preserve">   «Об утверждении отчета об исполнении бюджета сельского поселения «Яснэг» </w:t>
            </w:r>
          </w:p>
          <w:p w:rsidR="005D5309" w:rsidRPr="0049236B" w:rsidRDefault="005D5309" w:rsidP="0049236B">
            <w:pPr>
              <w:spacing w:after="0" w:line="240" w:lineRule="auto"/>
              <w:jc w:val="center"/>
              <w:rPr>
                <w:rFonts w:ascii="Times New Roman" w:hAnsi="Times New Roman"/>
                <w:sz w:val="20"/>
                <w:szCs w:val="20"/>
                <w:lang w:val="en-US"/>
              </w:rPr>
            </w:pPr>
            <w:r w:rsidRPr="0049236B">
              <w:rPr>
                <w:rFonts w:ascii="Times New Roman" w:hAnsi="Times New Roman"/>
                <w:sz w:val="20"/>
                <w:szCs w:val="20"/>
              </w:rPr>
              <w:t>за 202</w:t>
            </w:r>
            <w:r w:rsidRPr="0049236B">
              <w:rPr>
                <w:rFonts w:ascii="Times New Roman" w:hAnsi="Times New Roman"/>
                <w:sz w:val="20"/>
                <w:szCs w:val="20"/>
                <w:lang w:val="en-US"/>
              </w:rPr>
              <w:t>4</w:t>
            </w:r>
            <w:r w:rsidRPr="0049236B">
              <w:rPr>
                <w:rFonts w:ascii="Times New Roman" w:hAnsi="Times New Roman"/>
                <w:sz w:val="20"/>
                <w:szCs w:val="20"/>
              </w:rPr>
              <w:t xml:space="preserve"> год»</w:t>
            </w:r>
          </w:p>
          <w:p w:rsidR="005D5309" w:rsidRPr="0049236B" w:rsidRDefault="005D5309" w:rsidP="0049236B">
            <w:pPr>
              <w:spacing w:after="0" w:line="240" w:lineRule="auto"/>
              <w:jc w:val="right"/>
              <w:rPr>
                <w:rFonts w:ascii="Times New Roman" w:hAnsi="Times New Roman"/>
                <w:sz w:val="20"/>
                <w:szCs w:val="20"/>
              </w:rPr>
            </w:pPr>
          </w:p>
        </w:tc>
      </w:tr>
    </w:tbl>
    <w:p w:rsidR="005D5309" w:rsidRPr="0049236B" w:rsidRDefault="005D5309" w:rsidP="0049236B">
      <w:pPr>
        <w:spacing w:after="0" w:line="240" w:lineRule="auto"/>
        <w:jc w:val="right"/>
        <w:rPr>
          <w:rFonts w:ascii="Times New Roman" w:hAnsi="Times New Roman"/>
          <w:sz w:val="20"/>
          <w:szCs w:val="20"/>
        </w:rPr>
      </w:pPr>
    </w:p>
    <w:p w:rsidR="005D5309" w:rsidRPr="0049236B" w:rsidRDefault="005D5309" w:rsidP="0049236B">
      <w:pPr>
        <w:spacing w:after="0" w:line="240" w:lineRule="auto"/>
        <w:rPr>
          <w:rFonts w:ascii="Times New Roman" w:hAnsi="Times New Roman"/>
          <w:sz w:val="20"/>
          <w:szCs w:val="20"/>
        </w:rPr>
      </w:pPr>
    </w:p>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Отчет об исполнении бюджетных ассигнований резервного фонда администрации сельского поселения «Яснэг» за 2024 год</w:t>
      </w:r>
    </w:p>
    <w:p w:rsidR="005D5309" w:rsidRPr="0049236B" w:rsidRDefault="005D5309" w:rsidP="0049236B">
      <w:pPr>
        <w:spacing w:after="0" w:line="240" w:lineRule="auto"/>
        <w:jc w:val="center"/>
        <w:rPr>
          <w:rFonts w:ascii="Times New Roman" w:hAnsi="Times New Roman"/>
          <w:b/>
          <w:sz w:val="20"/>
          <w:szCs w:val="20"/>
        </w:rPr>
      </w:pPr>
    </w:p>
    <w:p w:rsidR="005D5309" w:rsidRPr="0049236B" w:rsidRDefault="005D5309" w:rsidP="0049236B">
      <w:pPr>
        <w:spacing w:after="0" w:line="240" w:lineRule="auto"/>
        <w:rPr>
          <w:rFonts w:ascii="Times New Roman" w:hAnsi="Times New Roman"/>
          <w:sz w:val="20"/>
          <w:szCs w:val="20"/>
        </w:rPr>
      </w:pPr>
    </w:p>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b/>
          <w:sz w:val="20"/>
          <w:szCs w:val="20"/>
        </w:rPr>
        <w:t>Резервный фонд администрации сельского поселения «Яснэг»-10 тыс.руб</w:t>
      </w:r>
      <w:r w:rsidRPr="0049236B">
        <w:rPr>
          <w:rFonts w:ascii="Times New Roman" w:hAnsi="Times New Roman"/>
          <w:sz w:val="20"/>
          <w:szCs w:val="20"/>
        </w:rPr>
        <w:t>.</w:t>
      </w:r>
    </w:p>
    <w:p w:rsidR="005D5309" w:rsidRPr="0049236B" w:rsidRDefault="005D5309" w:rsidP="0049236B">
      <w:pPr>
        <w:spacing w:after="0" w:line="240" w:lineRule="auto"/>
        <w:rPr>
          <w:rFonts w:ascii="Times New Roman" w:hAnsi="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9"/>
        <w:gridCol w:w="842"/>
        <w:gridCol w:w="850"/>
        <w:gridCol w:w="1276"/>
        <w:gridCol w:w="567"/>
        <w:gridCol w:w="1276"/>
        <w:gridCol w:w="1275"/>
        <w:gridCol w:w="993"/>
      </w:tblGrid>
      <w:tr w:rsidR="005D5309" w:rsidRPr="0049236B" w:rsidTr="00600132">
        <w:tc>
          <w:tcPr>
            <w:tcW w:w="2419"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Наименование кода</w:t>
            </w:r>
          </w:p>
        </w:tc>
        <w:tc>
          <w:tcPr>
            <w:tcW w:w="842"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КВСР</w:t>
            </w:r>
          </w:p>
        </w:tc>
        <w:tc>
          <w:tcPr>
            <w:tcW w:w="850"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КФСР</w:t>
            </w:r>
          </w:p>
        </w:tc>
        <w:tc>
          <w:tcPr>
            <w:tcW w:w="1276"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КЦСР</w:t>
            </w:r>
          </w:p>
        </w:tc>
        <w:tc>
          <w:tcPr>
            <w:tcW w:w="567"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КВР</w:t>
            </w:r>
          </w:p>
        </w:tc>
        <w:tc>
          <w:tcPr>
            <w:tcW w:w="1276"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Направлено</w:t>
            </w:r>
          </w:p>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тыс.руб.</w:t>
            </w:r>
          </w:p>
        </w:tc>
        <w:tc>
          <w:tcPr>
            <w:tcW w:w="1275"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Исполнено</w:t>
            </w:r>
          </w:p>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тыс.руб.</w:t>
            </w:r>
          </w:p>
        </w:tc>
        <w:tc>
          <w:tcPr>
            <w:tcW w:w="993"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 исполнения</w:t>
            </w:r>
          </w:p>
        </w:tc>
      </w:tr>
      <w:tr w:rsidR="005D5309" w:rsidRPr="0049236B" w:rsidTr="00600132">
        <w:tc>
          <w:tcPr>
            <w:tcW w:w="2419"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Администрация сельского поселения «Яснэг»</w:t>
            </w:r>
          </w:p>
        </w:tc>
        <w:tc>
          <w:tcPr>
            <w:tcW w:w="842"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925</w:t>
            </w:r>
          </w:p>
        </w:tc>
        <w:tc>
          <w:tcPr>
            <w:tcW w:w="850" w:type="dxa"/>
          </w:tcPr>
          <w:p w:rsidR="005D5309" w:rsidRPr="0049236B" w:rsidRDefault="005D5309" w:rsidP="0049236B">
            <w:pPr>
              <w:spacing w:after="0" w:line="240" w:lineRule="auto"/>
              <w:rPr>
                <w:rFonts w:ascii="Times New Roman" w:hAnsi="Times New Roman"/>
                <w:sz w:val="20"/>
                <w:szCs w:val="20"/>
              </w:rPr>
            </w:pPr>
          </w:p>
        </w:tc>
        <w:tc>
          <w:tcPr>
            <w:tcW w:w="1276" w:type="dxa"/>
          </w:tcPr>
          <w:p w:rsidR="005D5309" w:rsidRPr="0049236B" w:rsidRDefault="005D5309" w:rsidP="0049236B">
            <w:pPr>
              <w:spacing w:after="0" w:line="240" w:lineRule="auto"/>
              <w:rPr>
                <w:rFonts w:ascii="Times New Roman" w:hAnsi="Times New Roman"/>
                <w:sz w:val="20"/>
                <w:szCs w:val="20"/>
              </w:rPr>
            </w:pPr>
          </w:p>
        </w:tc>
        <w:tc>
          <w:tcPr>
            <w:tcW w:w="567" w:type="dxa"/>
          </w:tcPr>
          <w:p w:rsidR="005D5309" w:rsidRPr="0049236B" w:rsidRDefault="005D5309" w:rsidP="0049236B">
            <w:pPr>
              <w:spacing w:after="0" w:line="240" w:lineRule="auto"/>
              <w:rPr>
                <w:rFonts w:ascii="Times New Roman" w:hAnsi="Times New Roman"/>
                <w:sz w:val="20"/>
                <w:szCs w:val="20"/>
              </w:rPr>
            </w:pPr>
          </w:p>
        </w:tc>
        <w:tc>
          <w:tcPr>
            <w:tcW w:w="1276" w:type="dxa"/>
          </w:tcPr>
          <w:p w:rsidR="005D5309" w:rsidRPr="0049236B" w:rsidRDefault="005D5309" w:rsidP="0049236B">
            <w:pPr>
              <w:spacing w:after="0" w:line="240" w:lineRule="auto"/>
              <w:rPr>
                <w:rFonts w:ascii="Times New Roman" w:hAnsi="Times New Roman"/>
                <w:sz w:val="20"/>
                <w:szCs w:val="20"/>
              </w:rPr>
            </w:pPr>
          </w:p>
        </w:tc>
        <w:tc>
          <w:tcPr>
            <w:tcW w:w="1275" w:type="dxa"/>
          </w:tcPr>
          <w:p w:rsidR="005D5309" w:rsidRPr="0049236B" w:rsidRDefault="005D5309" w:rsidP="0049236B">
            <w:pPr>
              <w:spacing w:after="0" w:line="240" w:lineRule="auto"/>
              <w:rPr>
                <w:rFonts w:ascii="Times New Roman" w:hAnsi="Times New Roman"/>
                <w:sz w:val="20"/>
                <w:szCs w:val="20"/>
              </w:rPr>
            </w:pPr>
          </w:p>
        </w:tc>
        <w:tc>
          <w:tcPr>
            <w:tcW w:w="993" w:type="dxa"/>
          </w:tcPr>
          <w:p w:rsidR="005D5309" w:rsidRPr="0049236B" w:rsidRDefault="005D5309" w:rsidP="0049236B">
            <w:pPr>
              <w:spacing w:after="0" w:line="240" w:lineRule="auto"/>
              <w:rPr>
                <w:rFonts w:ascii="Times New Roman" w:hAnsi="Times New Roman"/>
                <w:sz w:val="20"/>
                <w:szCs w:val="20"/>
              </w:rPr>
            </w:pPr>
          </w:p>
        </w:tc>
      </w:tr>
      <w:tr w:rsidR="005D5309" w:rsidRPr="0049236B" w:rsidTr="00600132">
        <w:tc>
          <w:tcPr>
            <w:tcW w:w="2419"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Общегосударственные вопросы</w:t>
            </w:r>
          </w:p>
        </w:tc>
        <w:tc>
          <w:tcPr>
            <w:tcW w:w="842"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925</w:t>
            </w:r>
          </w:p>
        </w:tc>
        <w:tc>
          <w:tcPr>
            <w:tcW w:w="850"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0100</w:t>
            </w:r>
          </w:p>
        </w:tc>
        <w:tc>
          <w:tcPr>
            <w:tcW w:w="1276" w:type="dxa"/>
          </w:tcPr>
          <w:p w:rsidR="005D5309" w:rsidRPr="0049236B" w:rsidRDefault="005D5309" w:rsidP="0049236B">
            <w:pPr>
              <w:spacing w:after="0" w:line="240" w:lineRule="auto"/>
              <w:rPr>
                <w:rFonts w:ascii="Times New Roman" w:hAnsi="Times New Roman"/>
                <w:sz w:val="20"/>
                <w:szCs w:val="20"/>
              </w:rPr>
            </w:pPr>
          </w:p>
        </w:tc>
        <w:tc>
          <w:tcPr>
            <w:tcW w:w="567" w:type="dxa"/>
          </w:tcPr>
          <w:p w:rsidR="005D5309" w:rsidRPr="0049236B" w:rsidRDefault="005D5309" w:rsidP="0049236B">
            <w:pPr>
              <w:spacing w:after="0" w:line="240" w:lineRule="auto"/>
              <w:rPr>
                <w:rFonts w:ascii="Times New Roman" w:hAnsi="Times New Roman"/>
                <w:sz w:val="20"/>
                <w:szCs w:val="20"/>
              </w:rPr>
            </w:pPr>
          </w:p>
        </w:tc>
        <w:tc>
          <w:tcPr>
            <w:tcW w:w="1276" w:type="dxa"/>
          </w:tcPr>
          <w:p w:rsidR="005D5309" w:rsidRPr="0049236B" w:rsidRDefault="005D5309" w:rsidP="0049236B">
            <w:pPr>
              <w:spacing w:after="0" w:line="240" w:lineRule="auto"/>
              <w:rPr>
                <w:rFonts w:ascii="Times New Roman" w:hAnsi="Times New Roman"/>
                <w:sz w:val="20"/>
                <w:szCs w:val="20"/>
              </w:rPr>
            </w:pPr>
          </w:p>
        </w:tc>
        <w:tc>
          <w:tcPr>
            <w:tcW w:w="1275" w:type="dxa"/>
          </w:tcPr>
          <w:p w:rsidR="005D5309" w:rsidRPr="0049236B" w:rsidRDefault="005D5309" w:rsidP="0049236B">
            <w:pPr>
              <w:spacing w:after="0" w:line="240" w:lineRule="auto"/>
              <w:rPr>
                <w:rFonts w:ascii="Times New Roman" w:hAnsi="Times New Roman"/>
                <w:sz w:val="20"/>
                <w:szCs w:val="20"/>
              </w:rPr>
            </w:pPr>
          </w:p>
        </w:tc>
        <w:tc>
          <w:tcPr>
            <w:tcW w:w="993" w:type="dxa"/>
          </w:tcPr>
          <w:p w:rsidR="005D5309" w:rsidRPr="0049236B" w:rsidRDefault="005D5309" w:rsidP="0049236B">
            <w:pPr>
              <w:spacing w:after="0" w:line="240" w:lineRule="auto"/>
              <w:rPr>
                <w:rFonts w:ascii="Times New Roman" w:hAnsi="Times New Roman"/>
                <w:sz w:val="20"/>
                <w:szCs w:val="20"/>
              </w:rPr>
            </w:pPr>
          </w:p>
        </w:tc>
      </w:tr>
      <w:tr w:rsidR="005D5309" w:rsidRPr="0049236B" w:rsidTr="00600132">
        <w:tc>
          <w:tcPr>
            <w:tcW w:w="2419"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Резервные фонды</w:t>
            </w:r>
          </w:p>
        </w:tc>
        <w:tc>
          <w:tcPr>
            <w:tcW w:w="842"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925</w:t>
            </w:r>
          </w:p>
        </w:tc>
        <w:tc>
          <w:tcPr>
            <w:tcW w:w="850"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0111</w:t>
            </w:r>
          </w:p>
        </w:tc>
        <w:tc>
          <w:tcPr>
            <w:tcW w:w="1276" w:type="dxa"/>
          </w:tcPr>
          <w:p w:rsidR="005D5309" w:rsidRPr="0049236B" w:rsidRDefault="005D5309" w:rsidP="0049236B">
            <w:pPr>
              <w:spacing w:after="0" w:line="240" w:lineRule="auto"/>
              <w:rPr>
                <w:rFonts w:ascii="Times New Roman" w:hAnsi="Times New Roman"/>
                <w:sz w:val="20"/>
                <w:szCs w:val="20"/>
              </w:rPr>
            </w:pPr>
          </w:p>
        </w:tc>
        <w:tc>
          <w:tcPr>
            <w:tcW w:w="567" w:type="dxa"/>
          </w:tcPr>
          <w:p w:rsidR="005D5309" w:rsidRPr="0049236B" w:rsidRDefault="005D5309" w:rsidP="0049236B">
            <w:pPr>
              <w:spacing w:after="0" w:line="240" w:lineRule="auto"/>
              <w:rPr>
                <w:rFonts w:ascii="Times New Roman" w:hAnsi="Times New Roman"/>
                <w:sz w:val="20"/>
                <w:szCs w:val="20"/>
              </w:rPr>
            </w:pPr>
          </w:p>
        </w:tc>
        <w:tc>
          <w:tcPr>
            <w:tcW w:w="1276" w:type="dxa"/>
          </w:tcPr>
          <w:p w:rsidR="005D5309" w:rsidRPr="0049236B" w:rsidRDefault="005D5309" w:rsidP="0049236B">
            <w:pPr>
              <w:spacing w:after="0" w:line="240" w:lineRule="auto"/>
              <w:rPr>
                <w:rFonts w:ascii="Times New Roman" w:hAnsi="Times New Roman"/>
                <w:sz w:val="20"/>
                <w:szCs w:val="20"/>
              </w:rPr>
            </w:pPr>
          </w:p>
        </w:tc>
        <w:tc>
          <w:tcPr>
            <w:tcW w:w="1275" w:type="dxa"/>
          </w:tcPr>
          <w:p w:rsidR="005D5309" w:rsidRPr="0049236B" w:rsidRDefault="005D5309" w:rsidP="0049236B">
            <w:pPr>
              <w:spacing w:after="0" w:line="240" w:lineRule="auto"/>
              <w:rPr>
                <w:rFonts w:ascii="Times New Roman" w:hAnsi="Times New Roman"/>
                <w:sz w:val="20"/>
                <w:szCs w:val="20"/>
              </w:rPr>
            </w:pPr>
          </w:p>
        </w:tc>
        <w:tc>
          <w:tcPr>
            <w:tcW w:w="993" w:type="dxa"/>
          </w:tcPr>
          <w:p w:rsidR="005D5309" w:rsidRPr="0049236B" w:rsidRDefault="005D5309" w:rsidP="0049236B">
            <w:pPr>
              <w:spacing w:after="0" w:line="240" w:lineRule="auto"/>
              <w:rPr>
                <w:rFonts w:ascii="Times New Roman" w:hAnsi="Times New Roman"/>
                <w:sz w:val="20"/>
                <w:szCs w:val="20"/>
              </w:rPr>
            </w:pPr>
          </w:p>
        </w:tc>
      </w:tr>
      <w:tr w:rsidR="005D5309" w:rsidRPr="0049236B" w:rsidTr="00600132">
        <w:tc>
          <w:tcPr>
            <w:tcW w:w="2419"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Непрограммные направления деятельности</w:t>
            </w:r>
          </w:p>
        </w:tc>
        <w:tc>
          <w:tcPr>
            <w:tcW w:w="842"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925</w:t>
            </w:r>
          </w:p>
        </w:tc>
        <w:tc>
          <w:tcPr>
            <w:tcW w:w="850"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0111</w:t>
            </w:r>
          </w:p>
        </w:tc>
        <w:tc>
          <w:tcPr>
            <w:tcW w:w="1276"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9900000000</w:t>
            </w:r>
          </w:p>
        </w:tc>
        <w:tc>
          <w:tcPr>
            <w:tcW w:w="567" w:type="dxa"/>
          </w:tcPr>
          <w:p w:rsidR="005D5309" w:rsidRPr="0049236B" w:rsidRDefault="005D5309" w:rsidP="0049236B">
            <w:pPr>
              <w:spacing w:after="0" w:line="240" w:lineRule="auto"/>
              <w:rPr>
                <w:rFonts w:ascii="Times New Roman" w:hAnsi="Times New Roman"/>
                <w:sz w:val="20"/>
                <w:szCs w:val="20"/>
              </w:rPr>
            </w:pPr>
          </w:p>
        </w:tc>
        <w:tc>
          <w:tcPr>
            <w:tcW w:w="1276" w:type="dxa"/>
          </w:tcPr>
          <w:p w:rsidR="005D5309" w:rsidRPr="0049236B" w:rsidRDefault="005D5309" w:rsidP="0049236B">
            <w:pPr>
              <w:spacing w:after="0" w:line="240" w:lineRule="auto"/>
              <w:rPr>
                <w:rFonts w:ascii="Times New Roman" w:hAnsi="Times New Roman"/>
                <w:sz w:val="20"/>
                <w:szCs w:val="20"/>
              </w:rPr>
            </w:pPr>
          </w:p>
        </w:tc>
        <w:tc>
          <w:tcPr>
            <w:tcW w:w="1275" w:type="dxa"/>
          </w:tcPr>
          <w:p w:rsidR="005D5309" w:rsidRPr="0049236B" w:rsidRDefault="005D5309" w:rsidP="0049236B">
            <w:pPr>
              <w:spacing w:after="0" w:line="240" w:lineRule="auto"/>
              <w:rPr>
                <w:rFonts w:ascii="Times New Roman" w:hAnsi="Times New Roman"/>
                <w:sz w:val="20"/>
                <w:szCs w:val="20"/>
              </w:rPr>
            </w:pPr>
          </w:p>
        </w:tc>
        <w:tc>
          <w:tcPr>
            <w:tcW w:w="993" w:type="dxa"/>
          </w:tcPr>
          <w:p w:rsidR="005D5309" w:rsidRPr="0049236B" w:rsidRDefault="005D5309" w:rsidP="0049236B">
            <w:pPr>
              <w:spacing w:after="0" w:line="240" w:lineRule="auto"/>
              <w:rPr>
                <w:rFonts w:ascii="Times New Roman" w:hAnsi="Times New Roman"/>
                <w:sz w:val="20"/>
                <w:szCs w:val="20"/>
              </w:rPr>
            </w:pPr>
          </w:p>
          <w:p w:rsidR="005D5309" w:rsidRPr="0049236B" w:rsidRDefault="005D5309" w:rsidP="0049236B">
            <w:pPr>
              <w:spacing w:after="0" w:line="240" w:lineRule="auto"/>
              <w:rPr>
                <w:rFonts w:ascii="Times New Roman" w:hAnsi="Times New Roman"/>
                <w:sz w:val="20"/>
                <w:szCs w:val="20"/>
              </w:rPr>
            </w:pPr>
          </w:p>
        </w:tc>
      </w:tr>
      <w:tr w:rsidR="005D5309" w:rsidRPr="0049236B" w:rsidTr="00600132">
        <w:trPr>
          <w:trHeight w:val="844"/>
        </w:trPr>
        <w:tc>
          <w:tcPr>
            <w:tcW w:w="2419"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Резервные фонды администрации муниципального образования</w:t>
            </w:r>
          </w:p>
        </w:tc>
        <w:tc>
          <w:tcPr>
            <w:tcW w:w="842"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925</w:t>
            </w:r>
          </w:p>
        </w:tc>
        <w:tc>
          <w:tcPr>
            <w:tcW w:w="850"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0111</w:t>
            </w:r>
          </w:p>
        </w:tc>
        <w:tc>
          <w:tcPr>
            <w:tcW w:w="1276"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9900000220</w:t>
            </w:r>
          </w:p>
        </w:tc>
        <w:tc>
          <w:tcPr>
            <w:tcW w:w="567" w:type="dxa"/>
          </w:tcPr>
          <w:p w:rsidR="005D5309" w:rsidRPr="0049236B" w:rsidRDefault="005D5309" w:rsidP="0049236B">
            <w:pPr>
              <w:spacing w:after="0" w:line="240" w:lineRule="auto"/>
              <w:rPr>
                <w:rFonts w:ascii="Times New Roman" w:hAnsi="Times New Roman"/>
                <w:sz w:val="20"/>
                <w:szCs w:val="20"/>
              </w:rPr>
            </w:pPr>
          </w:p>
        </w:tc>
        <w:tc>
          <w:tcPr>
            <w:tcW w:w="1276" w:type="dxa"/>
          </w:tcPr>
          <w:p w:rsidR="005D5309" w:rsidRPr="0049236B" w:rsidRDefault="005D5309" w:rsidP="0049236B">
            <w:pPr>
              <w:spacing w:after="0" w:line="240" w:lineRule="auto"/>
              <w:rPr>
                <w:rFonts w:ascii="Times New Roman" w:hAnsi="Times New Roman"/>
                <w:sz w:val="20"/>
                <w:szCs w:val="20"/>
              </w:rPr>
            </w:pPr>
          </w:p>
        </w:tc>
        <w:tc>
          <w:tcPr>
            <w:tcW w:w="1275" w:type="dxa"/>
          </w:tcPr>
          <w:p w:rsidR="005D5309" w:rsidRPr="0049236B" w:rsidRDefault="005D5309" w:rsidP="0049236B">
            <w:pPr>
              <w:spacing w:after="0" w:line="240" w:lineRule="auto"/>
              <w:rPr>
                <w:rFonts w:ascii="Times New Roman" w:hAnsi="Times New Roman"/>
                <w:sz w:val="20"/>
                <w:szCs w:val="20"/>
              </w:rPr>
            </w:pPr>
          </w:p>
        </w:tc>
        <w:tc>
          <w:tcPr>
            <w:tcW w:w="993" w:type="dxa"/>
          </w:tcPr>
          <w:p w:rsidR="005D5309" w:rsidRPr="0049236B" w:rsidRDefault="005D5309" w:rsidP="0049236B">
            <w:pPr>
              <w:spacing w:after="0" w:line="240" w:lineRule="auto"/>
              <w:rPr>
                <w:rFonts w:ascii="Times New Roman" w:hAnsi="Times New Roman"/>
                <w:sz w:val="20"/>
                <w:szCs w:val="20"/>
              </w:rPr>
            </w:pPr>
          </w:p>
        </w:tc>
      </w:tr>
      <w:tr w:rsidR="005D5309" w:rsidRPr="0049236B" w:rsidTr="00600132">
        <w:tc>
          <w:tcPr>
            <w:tcW w:w="2419"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Резервные средства</w:t>
            </w:r>
          </w:p>
        </w:tc>
        <w:tc>
          <w:tcPr>
            <w:tcW w:w="842"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925</w:t>
            </w:r>
          </w:p>
        </w:tc>
        <w:tc>
          <w:tcPr>
            <w:tcW w:w="850"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0111</w:t>
            </w:r>
          </w:p>
        </w:tc>
        <w:tc>
          <w:tcPr>
            <w:tcW w:w="1276"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9900000220</w:t>
            </w:r>
          </w:p>
        </w:tc>
        <w:tc>
          <w:tcPr>
            <w:tcW w:w="567" w:type="dxa"/>
          </w:tcPr>
          <w:p w:rsidR="005D5309" w:rsidRPr="0049236B" w:rsidRDefault="005D5309" w:rsidP="0049236B">
            <w:pPr>
              <w:spacing w:after="0" w:line="240" w:lineRule="auto"/>
              <w:rPr>
                <w:rFonts w:ascii="Times New Roman" w:hAnsi="Times New Roman"/>
                <w:sz w:val="20"/>
                <w:szCs w:val="20"/>
              </w:rPr>
            </w:pPr>
            <w:r w:rsidRPr="0049236B">
              <w:rPr>
                <w:rFonts w:ascii="Times New Roman" w:hAnsi="Times New Roman"/>
                <w:sz w:val="20"/>
                <w:szCs w:val="20"/>
              </w:rPr>
              <w:t>870</w:t>
            </w:r>
          </w:p>
        </w:tc>
        <w:tc>
          <w:tcPr>
            <w:tcW w:w="1276" w:type="dxa"/>
          </w:tcPr>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10</w:t>
            </w:r>
          </w:p>
        </w:tc>
        <w:tc>
          <w:tcPr>
            <w:tcW w:w="1275" w:type="dxa"/>
          </w:tcPr>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0</w:t>
            </w:r>
          </w:p>
        </w:tc>
        <w:tc>
          <w:tcPr>
            <w:tcW w:w="993" w:type="dxa"/>
          </w:tcPr>
          <w:p w:rsidR="005D5309" w:rsidRPr="0049236B" w:rsidRDefault="005D5309" w:rsidP="0049236B">
            <w:pPr>
              <w:spacing w:after="0" w:line="240" w:lineRule="auto"/>
              <w:jc w:val="center"/>
              <w:rPr>
                <w:rFonts w:ascii="Times New Roman" w:hAnsi="Times New Roman"/>
                <w:sz w:val="20"/>
                <w:szCs w:val="20"/>
              </w:rPr>
            </w:pPr>
            <w:r w:rsidRPr="0049236B">
              <w:rPr>
                <w:rFonts w:ascii="Times New Roman" w:hAnsi="Times New Roman"/>
                <w:sz w:val="20"/>
                <w:szCs w:val="20"/>
              </w:rPr>
              <w:t>0</w:t>
            </w:r>
          </w:p>
        </w:tc>
      </w:tr>
      <w:tr w:rsidR="005D5309" w:rsidRPr="0049236B" w:rsidTr="00600132">
        <w:tc>
          <w:tcPr>
            <w:tcW w:w="2419" w:type="dxa"/>
          </w:tcPr>
          <w:p w:rsidR="005D5309" w:rsidRPr="0049236B" w:rsidRDefault="005D5309" w:rsidP="0049236B">
            <w:pPr>
              <w:spacing w:after="0" w:line="240" w:lineRule="auto"/>
              <w:rPr>
                <w:rFonts w:ascii="Times New Roman" w:hAnsi="Times New Roman"/>
                <w:b/>
                <w:sz w:val="20"/>
                <w:szCs w:val="20"/>
              </w:rPr>
            </w:pPr>
            <w:r w:rsidRPr="0049236B">
              <w:rPr>
                <w:rFonts w:ascii="Times New Roman" w:hAnsi="Times New Roman"/>
                <w:b/>
                <w:sz w:val="20"/>
                <w:szCs w:val="20"/>
              </w:rPr>
              <w:t>всего</w:t>
            </w:r>
          </w:p>
        </w:tc>
        <w:tc>
          <w:tcPr>
            <w:tcW w:w="842" w:type="dxa"/>
          </w:tcPr>
          <w:p w:rsidR="005D5309" w:rsidRPr="0049236B" w:rsidRDefault="005D5309" w:rsidP="0049236B">
            <w:pPr>
              <w:spacing w:after="0" w:line="240" w:lineRule="auto"/>
              <w:rPr>
                <w:rFonts w:ascii="Times New Roman" w:hAnsi="Times New Roman"/>
                <w:b/>
                <w:sz w:val="20"/>
                <w:szCs w:val="20"/>
              </w:rPr>
            </w:pPr>
          </w:p>
        </w:tc>
        <w:tc>
          <w:tcPr>
            <w:tcW w:w="850" w:type="dxa"/>
          </w:tcPr>
          <w:p w:rsidR="005D5309" w:rsidRPr="0049236B" w:rsidRDefault="005D5309" w:rsidP="0049236B">
            <w:pPr>
              <w:spacing w:after="0" w:line="240" w:lineRule="auto"/>
              <w:rPr>
                <w:rFonts w:ascii="Times New Roman" w:hAnsi="Times New Roman"/>
                <w:b/>
                <w:sz w:val="20"/>
                <w:szCs w:val="20"/>
              </w:rPr>
            </w:pPr>
          </w:p>
        </w:tc>
        <w:tc>
          <w:tcPr>
            <w:tcW w:w="1276" w:type="dxa"/>
          </w:tcPr>
          <w:p w:rsidR="005D5309" w:rsidRPr="0049236B" w:rsidRDefault="005D5309" w:rsidP="0049236B">
            <w:pPr>
              <w:spacing w:after="0" w:line="240" w:lineRule="auto"/>
              <w:rPr>
                <w:rFonts w:ascii="Times New Roman" w:hAnsi="Times New Roman"/>
                <w:b/>
                <w:sz w:val="20"/>
                <w:szCs w:val="20"/>
              </w:rPr>
            </w:pPr>
          </w:p>
        </w:tc>
        <w:tc>
          <w:tcPr>
            <w:tcW w:w="567" w:type="dxa"/>
          </w:tcPr>
          <w:p w:rsidR="005D5309" w:rsidRPr="0049236B" w:rsidRDefault="005D5309" w:rsidP="0049236B">
            <w:pPr>
              <w:spacing w:after="0" w:line="240" w:lineRule="auto"/>
              <w:rPr>
                <w:rFonts w:ascii="Times New Roman" w:hAnsi="Times New Roman"/>
                <w:b/>
                <w:sz w:val="20"/>
                <w:szCs w:val="20"/>
              </w:rPr>
            </w:pPr>
          </w:p>
        </w:tc>
        <w:tc>
          <w:tcPr>
            <w:tcW w:w="1276" w:type="dxa"/>
          </w:tcPr>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10</w:t>
            </w:r>
          </w:p>
        </w:tc>
        <w:tc>
          <w:tcPr>
            <w:tcW w:w="1275" w:type="dxa"/>
          </w:tcPr>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0</w:t>
            </w:r>
          </w:p>
        </w:tc>
        <w:tc>
          <w:tcPr>
            <w:tcW w:w="993" w:type="dxa"/>
          </w:tcPr>
          <w:p w:rsidR="005D5309" w:rsidRPr="0049236B" w:rsidRDefault="005D5309" w:rsidP="0049236B">
            <w:pPr>
              <w:spacing w:after="0" w:line="240" w:lineRule="auto"/>
              <w:jc w:val="center"/>
              <w:rPr>
                <w:rFonts w:ascii="Times New Roman" w:hAnsi="Times New Roman"/>
                <w:b/>
                <w:sz w:val="20"/>
                <w:szCs w:val="20"/>
              </w:rPr>
            </w:pPr>
            <w:r w:rsidRPr="0049236B">
              <w:rPr>
                <w:rFonts w:ascii="Times New Roman" w:hAnsi="Times New Roman"/>
                <w:b/>
                <w:sz w:val="20"/>
                <w:szCs w:val="20"/>
              </w:rPr>
              <w:t>0</w:t>
            </w:r>
          </w:p>
        </w:tc>
      </w:tr>
    </w:tbl>
    <w:p w:rsidR="005D5309" w:rsidRPr="0049236B" w:rsidRDefault="005D5309" w:rsidP="0049236B">
      <w:pPr>
        <w:spacing w:after="0" w:line="240" w:lineRule="auto"/>
        <w:rPr>
          <w:rFonts w:ascii="Times New Roman" w:hAnsi="Times New Roman"/>
          <w:sz w:val="20"/>
          <w:szCs w:val="20"/>
        </w:rPr>
      </w:pPr>
    </w:p>
    <w:p w:rsidR="005D5309" w:rsidRPr="0049236B" w:rsidRDefault="005D5309" w:rsidP="0049236B">
      <w:pPr>
        <w:spacing w:after="0" w:line="240" w:lineRule="auto"/>
        <w:rPr>
          <w:rFonts w:ascii="Times New Roman" w:hAnsi="Times New Roman"/>
          <w:sz w:val="20"/>
          <w:szCs w:val="20"/>
        </w:rPr>
      </w:pPr>
    </w:p>
    <w:p w:rsidR="005D5309" w:rsidRPr="0049236B" w:rsidRDefault="005D5309" w:rsidP="0049236B">
      <w:pPr>
        <w:spacing w:after="0"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9"/>
      </w:tblGrid>
      <w:tr w:rsidR="005D5309" w:rsidRPr="0049236B" w:rsidTr="005D5309">
        <w:tc>
          <w:tcPr>
            <w:tcW w:w="6529" w:type="dxa"/>
            <w:tcBorders>
              <w:top w:val="nil"/>
              <w:left w:val="nil"/>
              <w:bottom w:val="nil"/>
              <w:right w:val="nil"/>
            </w:tcBorders>
          </w:tcPr>
          <w:p w:rsidR="005D5309" w:rsidRPr="0049236B" w:rsidRDefault="005D5309" w:rsidP="00156376">
            <w:pPr>
              <w:spacing w:after="0" w:line="240" w:lineRule="auto"/>
              <w:jc w:val="center"/>
              <w:rPr>
                <w:rFonts w:ascii="Times New Roman" w:hAnsi="Times New Roman"/>
                <w:sz w:val="20"/>
                <w:szCs w:val="20"/>
              </w:rPr>
            </w:pPr>
            <w:r w:rsidRPr="0049236B">
              <w:rPr>
                <w:rFonts w:ascii="Times New Roman" w:hAnsi="Times New Roman"/>
                <w:sz w:val="20"/>
                <w:szCs w:val="20"/>
              </w:rPr>
              <w:pict>
                <v:shape id="_x0000_s1064" type="#_x0000_t202" style="position:absolute;left:0;text-align:left;margin-left:463.1pt;margin-top:-18pt;width:66.7pt;height:45pt;z-index:251673600" stroked="f">
                  <v:textbox style="mso-next-textbox:#_x0000_s1064">
                    <w:txbxContent>
                      <w:p w:rsidR="00156376" w:rsidRPr="00B35071" w:rsidRDefault="00156376" w:rsidP="005D5309">
                        <w:r>
                          <w:t xml:space="preserve">       </w:t>
                        </w:r>
                      </w:p>
                    </w:txbxContent>
                  </v:textbox>
                </v:shape>
              </w:pict>
            </w:r>
            <w:r w:rsidRPr="0049236B">
              <w:rPr>
                <w:rFonts w:ascii="Times New Roman" w:hAnsi="Times New Roman"/>
                <w:sz w:val="20"/>
                <w:szCs w:val="20"/>
              </w:rPr>
              <w:t>Приложение 2</w:t>
            </w:r>
          </w:p>
          <w:p w:rsidR="005D5309" w:rsidRPr="0049236B" w:rsidRDefault="005D5309" w:rsidP="00156376">
            <w:pPr>
              <w:spacing w:after="0" w:line="240" w:lineRule="auto"/>
              <w:jc w:val="center"/>
              <w:rPr>
                <w:rFonts w:ascii="Times New Roman" w:hAnsi="Times New Roman"/>
                <w:sz w:val="20"/>
                <w:szCs w:val="20"/>
              </w:rPr>
            </w:pPr>
            <w:r w:rsidRPr="0049236B">
              <w:rPr>
                <w:rFonts w:ascii="Times New Roman" w:hAnsi="Times New Roman"/>
                <w:sz w:val="20"/>
                <w:szCs w:val="20"/>
              </w:rPr>
              <w:t xml:space="preserve"> к решению Совета сельского поселения «Яснэг»</w:t>
            </w:r>
          </w:p>
          <w:p w:rsidR="005D5309" w:rsidRPr="0049236B" w:rsidRDefault="005D5309" w:rsidP="00156376">
            <w:pPr>
              <w:spacing w:after="0" w:line="240" w:lineRule="auto"/>
              <w:jc w:val="center"/>
              <w:rPr>
                <w:rFonts w:ascii="Times New Roman" w:hAnsi="Times New Roman"/>
                <w:sz w:val="20"/>
                <w:szCs w:val="20"/>
              </w:rPr>
            </w:pPr>
            <w:r w:rsidRPr="0049236B">
              <w:rPr>
                <w:rFonts w:ascii="Times New Roman" w:hAnsi="Times New Roman"/>
                <w:sz w:val="20"/>
                <w:szCs w:val="20"/>
              </w:rPr>
              <w:t xml:space="preserve"> от 14.03.2025 № 25/03-5-106</w:t>
            </w:r>
          </w:p>
          <w:p w:rsidR="005D5309" w:rsidRPr="0049236B" w:rsidRDefault="005D5309" w:rsidP="00156376">
            <w:pPr>
              <w:spacing w:after="0" w:line="240" w:lineRule="auto"/>
              <w:jc w:val="center"/>
              <w:rPr>
                <w:rFonts w:ascii="Times New Roman" w:hAnsi="Times New Roman"/>
                <w:sz w:val="20"/>
                <w:szCs w:val="20"/>
              </w:rPr>
            </w:pPr>
            <w:r w:rsidRPr="0049236B">
              <w:rPr>
                <w:rFonts w:ascii="Times New Roman" w:hAnsi="Times New Roman"/>
                <w:sz w:val="20"/>
                <w:szCs w:val="20"/>
              </w:rPr>
              <w:t>«О проекте решения Совета сельского поселения «Яснэг» «Об утверждении отчета об исполнении бюджета сельского поселения «Яснэг» за 2024 год»</w:t>
            </w:r>
          </w:p>
        </w:tc>
      </w:tr>
    </w:tbl>
    <w:p w:rsidR="005D5309" w:rsidRPr="0049236B" w:rsidRDefault="005D5309" w:rsidP="0049236B">
      <w:pPr>
        <w:spacing w:line="240" w:lineRule="auto"/>
        <w:jc w:val="center"/>
        <w:rPr>
          <w:rFonts w:ascii="Times New Roman" w:hAnsi="Times New Roman"/>
          <w:sz w:val="20"/>
          <w:szCs w:val="20"/>
        </w:rPr>
      </w:pPr>
    </w:p>
    <w:p w:rsidR="005D5309" w:rsidRPr="0049236B" w:rsidRDefault="005D5309" w:rsidP="0049236B">
      <w:pPr>
        <w:spacing w:line="240" w:lineRule="auto"/>
        <w:jc w:val="center"/>
        <w:rPr>
          <w:rFonts w:ascii="Times New Roman" w:hAnsi="Times New Roman"/>
          <w:sz w:val="20"/>
          <w:szCs w:val="20"/>
        </w:rPr>
      </w:pPr>
      <w:r w:rsidRPr="0049236B">
        <w:rPr>
          <w:rFonts w:ascii="Times New Roman" w:hAnsi="Times New Roman"/>
          <w:sz w:val="20"/>
          <w:szCs w:val="20"/>
        </w:rPr>
        <w:t xml:space="preserve">Порядок </w:t>
      </w:r>
    </w:p>
    <w:p w:rsidR="005D5309" w:rsidRPr="0049236B" w:rsidRDefault="005D5309" w:rsidP="0049236B">
      <w:pPr>
        <w:spacing w:line="240" w:lineRule="auto"/>
        <w:jc w:val="center"/>
        <w:rPr>
          <w:rFonts w:ascii="Times New Roman" w:hAnsi="Times New Roman"/>
          <w:sz w:val="20"/>
          <w:szCs w:val="20"/>
        </w:rPr>
      </w:pPr>
      <w:r w:rsidRPr="0049236B">
        <w:rPr>
          <w:rFonts w:ascii="Times New Roman" w:hAnsi="Times New Roman"/>
          <w:sz w:val="20"/>
          <w:szCs w:val="20"/>
        </w:rPr>
        <w:t>учета предложений граждан по проекту решения Совета сельского поселения «Яснэг» «Об утверждении отчета об исполнении бюджета сельского поселения «Яснэг» за 2024 год», а также их участия в его обсуждении</w:t>
      </w:r>
    </w:p>
    <w:p w:rsidR="005D5309" w:rsidRPr="0049236B" w:rsidRDefault="005D5309" w:rsidP="0049236B">
      <w:pPr>
        <w:spacing w:line="240" w:lineRule="auto"/>
        <w:jc w:val="both"/>
        <w:rPr>
          <w:rFonts w:ascii="Times New Roman" w:hAnsi="Times New Roman"/>
          <w:sz w:val="20"/>
          <w:szCs w:val="20"/>
        </w:rPr>
      </w:pPr>
      <w:r w:rsidRPr="0049236B">
        <w:rPr>
          <w:rFonts w:ascii="Times New Roman" w:hAnsi="Times New Roman"/>
          <w:sz w:val="20"/>
          <w:szCs w:val="20"/>
        </w:rPr>
        <w:t>1. Жители сельского поселения «Яснэг» имеют право до проведения публичного слушания по проекту решения Совета сельского поселения «Яснэг»  «Об утверждении отчета об исполнении бюджета сельского поселения «Яснэг» за 2024 год» в письменной форме вносить предложения в Совет сельского поселения «Яснэг» (по адресу: п.Яснэг, ул.Ленина, дом 13), а также участвовать на публичных слушаниях по его обсуждению.</w:t>
      </w:r>
    </w:p>
    <w:p w:rsidR="005D5309" w:rsidRPr="0049236B" w:rsidRDefault="005D5309" w:rsidP="0049236B">
      <w:pPr>
        <w:spacing w:line="240" w:lineRule="auto"/>
        <w:jc w:val="both"/>
        <w:rPr>
          <w:rFonts w:ascii="Times New Roman" w:hAnsi="Times New Roman"/>
          <w:sz w:val="20"/>
          <w:szCs w:val="20"/>
        </w:rPr>
      </w:pPr>
      <w:r w:rsidRPr="0049236B">
        <w:rPr>
          <w:rFonts w:ascii="Times New Roman" w:hAnsi="Times New Roman"/>
          <w:sz w:val="20"/>
          <w:szCs w:val="20"/>
        </w:rPr>
        <w:t>2. При внесении предложений  по проекту решения граждане должны указать фамилию, имя, отчество и место проживания и регистрации.</w:t>
      </w:r>
    </w:p>
    <w:p w:rsidR="005D5309" w:rsidRPr="0049236B" w:rsidRDefault="005D5309" w:rsidP="0049236B">
      <w:pPr>
        <w:spacing w:line="240" w:lineRule="auto"/>
        <w:jc w:val="both"/>
        <w:rPr>
          <w:rFonts w:ascii="Times New Roman" w:hAnsi="Times New Roman"/>
          <w:sz w:val="20"/>
          <w:szCs w:val="20"/>
        </w:rPr>
      </w:pPr>
      <w:r w:rsidRPr="0049236B">
        <w:rPr>
          <w:rFonts w:ascii="Times New Roman" w:hAnsi="Times New Roman"/>
          <w:sz w:val="20"/>
          <w:szCs w:val="20"/>
        </w:rPr>
        <w:t>3. Предложения по проекту решения учитываются комиссией по бюджету, налогам и экономическому развитию в журнале учета предложений по проекту решения, который должен быть прошит и пронумерован.</w:t>
      </w:r>
    </w:p>
    <w:p w:rsidR="005D5309" w:rsidRPr="0049236B" w:rsidRDefault="005D5309" w:rsidP="0049236B">
      <w:pPr>
        <w:spacing w:line="240" w:lineRule="auto"/>
        <w:jc w:val="both"/>
        <w:rPr>
          <w:rFonts w:ascii="Times New Roman" w:hAnsi="Times New Roman"/>
          <w:sz w:val="20"/>
          <w:szCs w:val="20"/>
        </w:rPr>
      </w:pPr>
      <w:r w:rsidRPr="0049236B">
        <w:rPr>
          <w:rFonts w:ascii="Times New Roman" w:hAnsi="Times New Roman"/>
          <w:sz w:val="20"/>
          <w:szCs w:val="20"/>
        </w:rPr>
        <w:t>4. Предложения по проекту обобщаются, рассматриваются и учитываются на публичных слушаниях. Публичные слушания проводятся в соответствии с Порядком организации и проведения публичных слушаний на территории муниципального образования сельского поселения «Яснэг», утвержденным решением Совета сельского поселения «Яснэг» от 21.06.2016 №34/06-2-167.</w:t>
      </w:r>
    </w:p>
    <w:p w:rsidR="005D5309" w:rsidRPr="0049236B" w:rsidRDefault="005D5309" w:rsidP="0049236B">
      <w:pPr>
        <w:spacing w:line="240" w:lineRule="auto"/>
        <w:jc w:val="both"/>
        <w:rPr>
          <w:rFonts w:ascii="Times New Roman" w:hAnsi="Times New Roman"/>
          <w:sz w:val="20"/>
          <w:szCs w:val="20"/>
        </w:rPr>
      </w:pPr>
    </w:p>
    <w:p w:rsidR="005D5309" w:rsidRPr="0049236B" w:rsidRDefault="005D5309" w:rsidP="0049236B">
      <w:pPr>
        <w:spacing w:line="240" w:lineRule="auto"/>
        <w:jc w:val="center"/>
        <w:rPr>
          <w:rFonts w:ascii="Times New Roman" w:hAnsi="Times New Roman"/>
          <w:sz w:val="20"/>
          <w:szCs w:val="20"/>
        </w:rPr>
      </w:pPr>
    </w:p>
    <w:p w:rsidR="005D5309" w:rsidRPr="0049236B" w:rsidRDefault="005D5309" w:rsidP="0049236B">
      <w:pPr>
        <w:spacing w:line="240" w:lineRule="auto"/>
        <w:jc w:val="center"/>
        <w:rPr>
          <w:rFonts w:ascii="Times New Roman" w:hAnsi="Times New Roman"/>
          <w:sz w:val="20"/>
          <w:szCs w:val="20"/>
        </w:rPr>
      </w:pPr>
    </w:p>
    <w:p w:rsidR="005D5309" w:rsidRPr="0049236B" w:rsidRDefault="005D5309" w:rsidP="0049236B">
      <w:pPr>
        <w:spacing w:line="240" w:lineRule="auto"/>
        <w:jc w:val="both"/>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rPr>
          <w:rFonts w:ascii="Times New Roman" w:hAnsi="Times New Roman"/>
          <w:sz w:val="20"/>
          <w:szCs w:val="20"/>
        </w:rPr>
      </w:pPr>
    </w:p>
    <w:p w:rsidR="005D5309" w:rsidRPr="0049236B" w:rsidRDefault="005D5309" w:rsidP="0049236B">
      <w:pPr>
        <w:spacing w:line="240" w:lineRule="auto"/>
        <w:jc w:val="both"/>
        <w:rPr>
          <w:rFonts w:ascii="Times New Roman" w:hAnsi="Times New Roman"/>
          <w:sz w:val="20"/>
          <w:szCs w:val="20"/>
        </w:rPr>
      </w:pPr>
    </w:p>
    <w:p w:rsidR="00F86644" w:rsidRPr="0049236B" w:rsidRDefault="00F86644" w:rsidP="0049236B">
      <w:pPr>
        <w:spacing w:line="240" w:lineRule="auto"/>
        <w:ind w:left="7368" w:hanging="7368"/>
        <w:rPr>
          <w:rFonts w:ascii="Times New Roman" w:hAnsi="Times New Roman"/>
          <w:sz w:val="20"/>
          <w:szCs w:val="20"/>
        </w:rPr>
      </w:pPr>
      <w:r w:rsidRPr="0049236B">
        <w:rPr>
          <w:rFonts w:ascii="Times New Roman" w:hAnsi="Times New Roman"/>
          <w:sz w:val="20"/>
          <w:szCs w:val="20"/>
        </w:rPr>
        <w:t xml:space="preserve">                                                                                                                                                 </w:t>
      </w:r>
    </w:p>
    <w:p w:rsidR="00510584" w:rsidRPr="0049236B" w:rsidRDefault="00510584" w:rsidP="0049236B">
      <w:pPr>
        <w:spacing w:after="0" w:line="240" w:lineRule="auto"/>
        <w:jc w:val="center"/>
        <w:rPr>
          <w:rFonts w:ascii="Times New Roman" w:eastAsia="Times New Roman" w:hAnsi="Times New Roman"/>
          <w:b/>
          <w:caps/>
          <w:sz w:val="20"/>
          <w:szCs w:val="20"/>
          <w:lang w:eastAsia="ru-RU"/>
        </w:rPr>
      </w:pPr>
    </w:p>
    <w:p w:rsidR="00510584" w:rsidRPr="0049236B" w:rsidRDefault="00510584" w:rsidP="0049236B">
      <w:pPr>
        <w:spacing w:after="0" w:line="240" w:lineRule="auto"/>
        <w:jc w:val="center"/>
        <w:rPr>
          <w:rFonts w:ascii="Times New Roman" w:eastAsia="Times New Roman" w:hAnsi="Times New Roman"/>
          <w:b/>
          <w:caps/>
          <w:sz w:val="20"/>
          <w:szCs w:val="20"/>
          <w:lang w:eastAsia="ru-RU"/>
        </w:rPr>
      </w:pPr>
    </w:p>
    <w:p w:rsidR="00510584" w:rsidRDefault="00510584" w:rsidP="0049236B">
      <w:pPr>
        <w:spacing w:after="0" w:line="240" w:lineRule="auto"/>
        <w:jc w:val="center"/>
        <w:rPr>
          <w:rFonts w:ascii="Times New Roman" w:eastAsia="Times New Roman" w:hAnsi="Times New Roman"/>
          <w:b/>
          <w:caps/>
          <w:sz w:val="20"/>
          <w:szCs w:val="20"/>
          <w:lang w:eastAsia="ru-RU"/>
        </w:rPr>
      </w:pPr>
    </w:p>
    <w:p w:rsidR="00B436D3" w:rsidRPr="0049236B" w:rsidRDefault="00B436D3" w:rsidP="0049236B">
      <w:pPr>
        <w:spacing w:after="0" w:line="240" w:lineRule="auto"/>
        <w:jc w:val="center"/>
        <w:rPr>
          <w:rFonts w:ascii="Times New Roman" w:eastAsia="Times New Roman" w:hAnsi="Times New Roman"/>
          <w:b/>
          <w:caps/>
          <w:sz w:val="20"/>
          <w:szCs w:val="20"/>
          <w:lang w:eastAsia="ru-RU"/>
        </w:rPr>
      </w:pPr>
    </w:p>
    <w:p w:rsidR="006D71FE" w:rsidRPr="0049236B" w:rsidRDefault="006D71FE" w:rsidP="0049236B">
      <w:pPr>
        <w:spacing w:after="0" w:line="240" w:lineRule="auto"/>
        <w:jc w:val="center"/>
        <w:rPr>
          <w:rFonts w:ascii="Times New Roman" w:eastAsia="Times New Roman" w:hAnsi="Times New Roman"/>
          <w:b/>
          <w:caps/>
          <w:sz w:val="20"/>
          <w:szCs w:val="20"/>
          <w:lang w:eastAsia="ru-RU"/>
        </w:rPr>
      </w:pPr>
    </w:p>
    <w:p w:rsidR="0049236B" w:rsidRPr="00174E81" w:rsidRDefault="0049236B" w:rsidP="0049236B">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174E81">
        <w:rPr>
          <w:rFonts w:ascii="Times New Roman" w:eastAsia="Arial" w:hAnsi="Times New Roman"/>
          <w:b/>
          <w:sz w:val="20"/>
          <w:szCs w:val="20"/>
          <w:lang w:eastAsia="zh-CN" w:bidi="hi-IN"/>
        </w:rPr>
        <w:t>РАЗДЕЛ ВТОРОЙ:</w:t>
      </w:r>
    </w:p>
    <w:p w:rsidR="0049236B" w:rsidRDefault="0049236B" w:rsidP="0049236B">
      <w:pPr>
        <w:suppressAutoHyphens/>
        <w:autoSpaceDN w:val="0"/>
        <w:spacing w:after="0" w:line="240" w:lineRule="auto"/>
        <w:jc w:val="center"/>
        <w:textAlignment w:val="baseline"/>
        <w:rPr>
          <w:rFonts w:ascii="Times New Roman" w:eastAsia="Arial" w:hAnsi="Times New Roman"/>
          <w:b/>
          <w:sz w:val="20"/>
          <w:szCs w:val="20"/>
          <w:lang w:eastAsia="zh-CN" w:bidi="hi-IN"/>
        </w:rPr>
      </w:pPr>
      <w:r w:rsidRPr="00174E81">
        <w:rPr>
          <w:rFonts w:ascii="Times New Roman" w:eastAsia="Arial" w:hAnsi="Times New Roman"/>
          <w:b/>
          <w:sz w:val="20"/>
          <w:szCs w:val="20"/>
          <w:lang w:eastAsia="zh-CN" w:bidi="hi-IN"/>
        </w:rPr>
        <w:t>нормативно – правовые акты                                                                                                                     администрации сельского поселения «Яснэг»</w:t>
      </w:r>
    </w:p>
    <w:p w:rsidR="0049236B" w:rsidRPr="00174E81" w:rsidRDefault="0049236B" w:rsidP="0049236B">
      <w:pPr>
        <w:suppressAutoHyphens/>
        <w:autoSpaceDN w:val="0"/>
        <w:spacing w:after="0" w:line="240" w:lineRule="auto"/>
        <w:jc w:val="center"/>
        <w:textAlignment w:val="baseline"/>
        <w:rPr>
          <w:rFonts w:ascii="Times New Roman" w:eastAsia="Arial" w:hAnsi="Times New Roman"/>
          <w:b/>
          <w:sz w:val="20"/>
          <w:szCs w:val="20"/>
          <w:lang w:eastAsia="zh-CN" w:bidi="hi-IN"/>
        </w:rPr>
      </w:pPr>
    </w:p>
    <w:p w:rsidR="0049236B" w:rsidRPr="00174E81" w:rsidRDefault="0049236B" w:rsidP="0049236B">
      <w:pPr>
        <w:widowControl w:val="0"/>
        <w:suppressAutoHyphens/>
        <w:spacing w:after="0" w:line="240" w:lineRule="auto"/>
        <w:jc w:val="both"/>
        <w:rPr>
          <w:rFonts w:ascii="Times New Roman" w:eastAsia="Lucida Sans Unicode" w:hAnsi="Times New Roman"/>
          <w:sz w:val="20"/>
          <w:szCs w:val="20"/>
          <w:lang w:eastAsia="ar-SA"/>
        </w:rPr>
      </w:pPr>
    </w:p>
    <w:p w:rsidR="0049236B" w:rsidRPr="00F86644" w:rsidRDefault="0049236B" w:rsidP="0049236B">
      <w:pPr>
        <w:spacing w:after="0" w:line="240" w:lineRule="auto"/>
        <w:jc w:val="center"/>
        <w:rPr>
          <w:rFonts w:ascii="Times New Roman" w:hAnsi="Times New Roman"/>
          <w:sz w:val="20"/>
          <w:szCs w:val="20"/>
        </w:rPr>
      </w:pPr>
      <w:r w:rsidRPr="00F86644">
        <w:rPr>
          <w:rFonts w:ascii="Times New Roman" w:hAnsi="Times New Roman"/>
          <w:sz w:val="20"/>
          <w:szCs w:val="20"/>
        </w:rPr>
        <w:pict>
          <v:rect id="Прямоугольник 2" o:spid="_x0000_s1066" style="position:absolute;left:0;text-align:left;margin-left:348pt;margin-top:0;width:81pt;height: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" stroked="f">
            <v:textbox>
              <w:txbxContent>
                <w:p w:rsidR="00156376" w:rsidRDefault="00156376" w:rsidP="0049236B">
                  <w:pPr>
                    <w:rPr>
                      <w:rFonts w:ascii="Times New Roman" w:hAnsi="Times New Roman"/>
                    </w:rPr>
                  </w:pPr>
                </w:p>
              </w:txbxContent>
            </v:textbox>
          </v:rect>
        </w:pict>
      </w:r>
      <w:r w:rsidRPr="00F86644">
        <w:rPr>
          <w:rFonts w:ascii="Times New Roman" w:hAnsi="Times New Roman"/>
          <w:noProof/>
          <w:sz w:val="20"/>
          <w:szCs w:val="20"/>
          <w:lang w:eastAsia="ru-RU"/>
        </w:rPr>
        <w:drawing>
          <wp:inline distT="0" distB="0" distL="0" distR="0">
            <wp:extent cx="781050" cy="7620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781050" cy="762000"/>
                    </a:xfrm>
                    <a:prstGeom prst="rect">
                      <a:avLst/>
                    </a:prstGeom>
                    <a:noFill/>
                    <a:ln w="9525">
                      <a:noFill/>
                      <a:miter lim="800000"/>
                      <a:headEnd/>
                      <a:tailEnd/>
                    </a:ln>
                  </pic:spPr>
                </pic:pic>
              </a:graphicData>
            </a:graphic>
          </wp:inline>
        </w:drawing>
      </w:r>
    </w:p>
    <w:p w:rsidR="0049236B" w:rsidRPr="00F86644" w:rsidRDefault="0049236B" w:rsidP="0049236B">
      <w:pPr>
        <w:spacing w:after="0"/>
        <w:jc w:val="center"/>
        <w:rPr>
          <w:rFonts w:ascii="Times New Roman" w:hAnsi="Times New Roman"/>
          <w:b/>
          <w:sz w:val="20"/>
          <w:szCs w:val="20"/>
        </w:rPr>
      </w:pPr>
      <w:r w:rsidRPr="00F86644">
        <w:rPr>
          <w:rFonts w:ascii="Times New Roman" w:hAnsi="Times New Roman"/>
          <w:b/>
          <w:sz w:val="20"/>
          <w:szCs w:val="20"/>
        </w:rPr>
        <w:t xml:space="preserve">КОМИ РЕСПУБЛИКАСА «СЫКТЫВДIН» МУНИЦИПАЛЬНÖЙ РАЙОНЫН </w:t>
      </w:r>
    </w:p>
    <w:p w:rsidR="0049236B" w:rsidRPr="00F86644" w:rsidRDefault="0049236B" w:rsidP="0049236B">
      <w:pPr>
        <w:spacing w:after="0"/>
        <w:jc w:val="center"/>
        <w:rPr>
          <w:rFonts w:ascii="Times New Roman" w:hAnsi="Times New Roman"/>
          <w:b/>
          <w:sz w:val="20"/>
          <w:szCs w:val="20"/>
        </w:rPr>
      </w:pPr>
      <w:r w:rsidRPr="00F86644">
        <w:rPr>
          <w:rFonts w:ascii="Times New Roman" w:hAnsi="Times New Roman"/>
          <w:b/>
          <w:sz w:val="20"/>
          <w:szCs w:val="20"/>
        </w:rPr>
        <w:t xml:space="preserve"> «ЯСНÖГ» СИКТ ОВМÖДЧАНIНСА АДМИНИСТРАЦИЯ                                </w:t>
      </w:r>
    </w:p>
    <w:p w:rsidR="0049236B" w:rsidRPr="00F86644" w:rsidRDefault="0049236B" w:rsidP="0049236B">
      <w:pPr>
        <w:spacing w:after="0"/>
        <w:jc w:val="center"/>
        <w:rPr>
          <w:rFonts w:ascii="Times New Roman" w:hAnsi="Times New Roman"/>
          <w:b/>
          <w:sz w:val="20"/>
          <w:szCs w:val="20"/>
        </w:rPr>
      </w:pPr>
      <w:r w:rsidRPr="00F86644">
        <w:rPr>
          <w:rFonts w:ascii="Times New Roman" w:hAnsi="Times New Roman"/>
          <w:b/>
          <w:sz w:val="20"/>
          <w:szCs w:val="20"/>
        </w:rPr>
        <w:t>АДМИНИСТРАЦИЯ СЕЛЬСКОГО ПОСЕЛЕНИЯ «ЯСНЭГ» МУНИЦИПАЛЬНОГО РАЙОНА «СЫКТЫВДИНСКИЙ» РЕСПУБЛИКИ КОМИ</w:t>
      </w:r>
    </w:p>
    <w:p w:rsidR="0049236B" w:rsidRPr="00F86644" w:rsidRDefault="0049236B" w:rsidP="0049236B">
      <w:pPr>
        <w:widowControl w:val="0"/>
        <w:suppressAutoHyphens/>
        <w:spacing w:after="0"/>
        <w:jc w:val="center"/>
        <w:rPr>
          <w:rFonts w:ascii="Times New Roman" w:eastAsia="Arial Unicode MS" w:hAnsi="Times New Roman"/>
          <w:kern w:val="2"/>
          <w:sz w:val="20"/>
          <w:szCs w:val="20"/>
        </w:rPr>
      </w:pPr>
      <w:r w:rsidRPr="00F86644">
        <w:rPr>
          <w:rFonts w:ascii="Times New Roman" w:eastAsia="Arial Unicode MS" w:hAnsi="Times New Roman"/>
          <w:kern w:val="2"/>
          <w:sz w:val="20"/>
          <w:szCs w:val="20"/>
        </w:rPr>
        <w:t>168227, Республика Коми, Сыктывдинский район, пст. Яснэг, улица Ленина, дом 13</w:t>
      </w:r>
    </w:p>
    <w:p w:rsidR="0049236B" w:rsidRPr="00F86644" w:rsidRDefault="0049236B" w:rsidP="0049236B">
      <w:pPr>
        <w:spacing w:after="0"/>
        <w:jc w:val="center"/>
        <w:rPr>
          <w:rFonts w:ascii="Times New Roman" w:hAnsi="Times New Roman"/>
          <w:b/>
          <w:sz w:val="20"/>
          <w:szCs w:val="20"/>
        </w:rPr>
      </w:pPr>
      <w:r w:rsidRPr="00F86644">
        <w:rPr>
          <w:rFonts w:ascii="Times New Roman" w:hAnsi="Times New Roman"/>
          <w:b/>
          <w:sz w:val="20"/>
          <w:szCs w:val="20"/>
        </w:rPr>
        <w:t>ШУÖМ</w:t>
      </w:r>
    </w:p>
    <w:p w:rsidR="0049236B" w:rsidRPr="00F86644" w:rsidRDefault="0049236B" w:rsidP="0049236B">
      <w:pPr>
        <w:spacing w:after="0"/>
        <w:jc w:val="center"/>
        <w:rPr>
          <w:rFonts w:ascii="Times New Roman" w:hAnsi="Times New Roman"/>
          <w:b/>
          <w:sz w:val="20"/>
          <w:szCs w:val="20"/>
        </w:rPr>
      </w:pPr>
      <w:r w:rsidRPr="00F86644">
        <w:rPr>
          <w:rFonts w:ascii="Times New Roman" w:hAnsi="Times New Roman"/>
          <w:b/>
          <w:sz w:val="20"/>
          <w:szCs w:val="20"/>
        </w:rPr>
        <w:t>ПОСТАНОВЛЕНИЕ</w:t>
      </w:r>
    </w:p>
    <w:p w:rsidR="0049236B" w:rsidRPr="00F86644" w:rsidRDefault="0049236B" w:rsidP="0049236B">
      <w:pPr>
        <w:spacing w:after="0"/>
        <w:jc w:val="center"/>
        <w:rPr>
          <w:rFonts w:ascii="Times New Roman" w:hAnsi="Times New Roman"/>
          <w:sz w:val="20"/>
          <w:szCs w:val="20"/>
        </w:rPr>
      </w:pPr>
    </w:p>
    <w:p w:rsidR="0049236B" w:rsidRPr="00F86644" w:rsidRDefault="0049236B" w:rsidP="0049236B">
      <w:pPr>
        <w:spacing w:after="0"/>
        <w:jc w:val="both"/>
        <w:rPr>
          <w:rFonts w:ascii="Times New Roman" w:hAnsi="Times New Roman"/>
          <w:sz w:val="20"/>
          <w:szCs w:val="20"/>
        </w:rPr>
      </w:pPr>
      <w:r w:rsidRPr="00F86644">
        <w:rPr>
          <w:rFonts w:ascii="Times New Roman" w:hAnsi="Times New Roman"/>
          <w:sz w:val="20"/>
          <w:szCs w:val="20"/>
        </w:rPr>
        <w:t xml:space="preserve">от 13 марта 2025 г.                                                                                             </w:t>
      </w:r>
      <w:r>
        <w:rPr>
          <w:rFonts w:ascii="Times New Roman" w:hAnsi="Times New Roman"/>
          <w:sz w:val="20"/>
          <w:szCs w:val="20"/>
        </w:rPr>
        <w:t xml:space="preserve">                             </w:t>
      </w:r>
      <w:r w:rsidRPr="00F86644">
        <w:rPr>
          <w:rFonts w:ascii="Times New Roman" w:hAnsi="Times New Roman"/>
          <w:sz w:val="20"/>
          <w:szCs w:val="20"/>
        </w:rPr>
        <w:t xml:space="preserve">                № 03/07</w:t>
      </w:r>
    </w:p>
    <w:p w:rsidR="0049236B" w:rsidRPr="00F86644" w:rsidRDefault="0049236B" w:rsidP="0049236B">
      <w:pPr>
        <w:spacing w:after="0"/>
        <w:jc w:val="both"/>
        <w:rPr>
          <w:rFonts w:ascii="Times New Roman" w:hAnsi="Times New Roman"/>
          <w:sz w:val="20"/>
          <w:szCs w:val="20"/>
        </w:rPr>
      </w:pPr>
    </w:p>
    <w:p w:rsidR="0049236B" w:rsidRPr="00F86644" w:rsidRDefault="0049236B" w:rsidP="0049236B">
      <w:pPr>
        <w:spacing w:after="0" w:line="240" w:lineRule="auto"/>
        <w:jc w:val="center"/>
        <w:rPr>
          <w:rFonts w:ascii="Times New Roman" w:hAnsi="Times New Roman"/>
          <w:b/>
          <w:sz w:val="20"/>
          <w:szCs w:val="20"/>
        </w:rPr>
      </w:pPr>
      <w:r w:rsidRPr="00F86644">
        <w:rPr>
          <w:rFonts w:ascii="Times New Roman" w:hAnsi="Times New Roman"/>
          <w:b/>
          <w:sz w:val="20"/>
          <w:szCs w:val="20"/>
        </w:rPr>
        <w:t xml:space="preserve">О признании утратившими силу некоторых постановлений администрации сельского поселения «Яснэг» </w:t>
      </w:r>
    </w:p>
    <w:p w:rsidR="0049236B" w:rsidRPr="00F86644" w:rsidRDefault="0049236B" w:rsidP="0049236B">
      <w:pPr>
        <w:spacing w:after="0" w:line="240" w:lineRule="auto"/>
        <w:jc w:val="center"/>
        <w:rPr>
          <w:rFonts w:ascii="Times New Roman" w:hAnsi="Times New Roman"/>
          <w:b/>
          <w:sz w:val="20"/>
          <w:szCs w:val="20"/>
        </w:rPr>
      </w:pPr>
    </w:p>
    <w:p w:rsidR="0049236B" w:rsidRPr="00F86644" w:rsidRDefault="0049236B" w:rsidP="0049236B">
      <w:pPr>
        <w:spacing w:line="240" w:lineRule="auto"/>
        <w:jc w:val="both"/>
        <w:rPr>
          <w:rFonts w:ascii="Times New Roman" w:hAnsi="Times New Roman"/>
          <w:sz w:val="20"/>
          <w:szCs w:val="20"/>
        </w:rPr>
      </w:pPr>
      <w:r w:rsidRPr="00F86644">
        <w:rPr>
          <w:rFonts w:ascii="Times New Roman" w:hAnsi="Times New Roman"/>
          <w:sz w:val="20"/>
          <w:szCs w:val="20"/>
        </w:rPr>
        <w:t xml:space="preserve">        Руководствуясь статьей 7 Федерального закона от 06.10.2003 №131 –ФЗ «Об общих принципах организации местного самоуправления в Российской Федерации», статьей 6 Устава сельского поселения «Яснэг», администрация сельского «Яснэг» постановляет:</w:t>
      </w:r>
    </w:p>
    <w:p w:rsidR="0049236B" w:rsidRPr="00F86644" w:rsidRDefault="0049236B" w:rsidP="0049236B">
      <w:pPr>
        <w:spacing w:after="0" w:line="240" w:lineRule="auto"/>
        <w:jc w:val="both"/>
        <w:rPr>
          <w:rFonts w:ascii="Times New Roman" w:hAnsi="Times New Roman"/>
          <w:sz w:val="20"/>
          <w:szCs w:val="20"/>
        </w:rPr>
      </w:pPr>
      <w:r w:rsidRPr="00F86644">
        <w:rPr>
          <w:rFonts w:ascii="Times New Roman" w:hAnsi="Times New Roman"/>
          <w:sz w:val="20"/>
          <w:szCs w:val="20"/>
        </w:rPr>
        <w:t xml:space="preserve">     1. Признать утратившим силу:</w:t>
      </w:r>
    </w:p>
    <w:p w:rsidR="0049236B" w:rsidRPr="00F86644" w:rsidRDefault="0049236B" w:rsidP="0049236B">
      <w:pPr>
        <w:spacing w:after="0" w:line="240" w:lineRule="auto"/>
        <w:jc w:val="both"/>
        <w:rPr>
          <w:rFonts w:ascii="Times New Roman" w:hAnsi="Times New Roman"/>
          <w:sz w:val="20"/>
          <w:szCs w:val="20"/>
        </w:rPr>
      </w:pPr>
      <w:r w:rsidRPr="00F86644">
        <w:rPr>
          <w:rFonts w:ascii="Times New Roman" w:hAnsi="Times New Roman"/>
          <w:sz w:val="20"/>
          <w:szCs w:val="20"/>
        </w:rPr>
        <w:t>1.1. постановление администрации сельского поселения «Яснэг» от 22.06.2011 № 06/22 «Об утверждении Положения об организации ритуальных услуг и содержании мест захоронения на территории сельского поселения «Яснэг»;</w:t>
      </w:r>
    </w:p>
    <w:p w:rsidR="0049236B" w:rsidRPr="00F86644" w:rsidRDefault="0049236B" w:rsidP="0049236B">
      <w:pPr>
        <w:spacing w:after="0" w:line="240" w:lineRule="auto"/>
        <w:jc w:val="both"/>
        <w:rPr>
          <w:rFonts w:ascii="Times New Roman" w:hAnsi="Times New Roman"/>
          <w:sz w:val="20"/>
          <w:szCs w:val="20"/>
        </w:rPr>
      </w:pPr>
      <w:r w:rsidRPr="00F86644">
        <w:rPr>
          <w:rFonts w:ascii="Times New Roman" w:hAnsi="Times New Roman"/>
          <w:sz w:val="20"/>
          <w:szCs w:val="20"/>
        </w:rPr>
        <w:t>1.2. постановление администрации сельского поселения «Яснэг» от 27.11.2017 № 11/54 «О внесении изменений в постановление администрации сельского поселения «Яснэг» от 22.06.2011 № 06/22 «Об утверждении Положения об организации ритуальных услуг и содержания мест захоронения на территории сельского поселения «Яснэг»;</w:t>
      </w:r>
    </w:p>
    <w:p w:rsidR="0049236B" w:rsidRPr="00F86644" w:rsidRDefault="0049236B" w:rsidP="0049236B">
      <w:pPr>
        <w:spacing w:after="0" w:line="240" w:lineRule="auto"/>
        <w:jc w:val="both"/>
        <w:rPr>
          <w:rFonts w:ascii="Times New Roman" w:hAnsi="Times New Roman"/>
          <w:sz w:val="20"/>
          <w:szCs w:val="20"/>
        </w:rPr>
      </w:pPr>
      <w:r w:rsidRPr="00F86644">
        <w:rPr>
          <w:rFonts w:ascii="Times New Roman" w:hAnsi="Times New Roman"/>
          <w:sz w:val="20"/>
          <w:szCs w:val="20"/>
        </w:rPr>
        <w:t>1.3. постановление администрации сельского поселения «Яснэг»  от 16.05.2016 № 05/22 «Об утверждении порядка осуществления контроля за соблюдением требований санитарно-эпидемиологических правил, предъявляемых к порядку содержания мест погребения»;</w:t>
      </w:r>
    </w:p>
    <w:p w:rsidR="0049236B" w:rsidRPr="00F86644" w:rsidRDefault="0049236B" w:rsidP="0049236B">
      <w:pPr>
        <w:spacing w:after="0" w:line="240" w:lineRule="auto"/>
        <w:jc w:val="both"/>
        <w:rPr>
          <w:rFonts w:ascii="Times New Roman" w:hAnsi="Times New Roman"/>
          <w:sz w:val="20"/>
          <w:szCs w:val="20"/>
        </w:rPr>
      </w:pPr>
      <w:r w:rsidRPr="00F86644">
        <w:rPr>
          <w:rFonts w:ascii="Times New Roman" w:hAnsi="Times New Roman"/>
          <w:sz w:val="20"/>
          <w:szCs w:val="20"/>
        </w:rPr>
        <w:t>1.4. постановление администрации сельского поселения «Яснэг»  от 11.11.2016 № 11/56 «О внесении изменений в постановление администрации сельского поселения «Яснэг» от 16.05.2016 №05/22 «Об утверждении порядка осуществления контроля за соблюдением требований санитарно-эпидемиологических правил, предъявляемых к порядку содержания мест погребения»;</w:t>
      </w:r>
    </w:p>
    <w:p w:rsidR="0049236B" w:rsidRPr="00F86644" w:rsidRDefault="0049236B" w:rsidP="0049236B">
      <w:pPr>
        <w:autoSpaceDE w:val="0"/>
        <w:autoSpaceDN w:val="0"/>
        <w:adjustRightInd w:val="0"/>
        <w:spacing w:after="0" w:line="240" w:lineRule="auto"/>
        <w:ind w:right="-1"/>
        <w:jc w:val="both"/>
        <w:rPr>
          <w:rStyle w:val="ac"/>
          <w:rFonts w:ascii="Times New Roman" w:hAnsi="Times New Roman"/>
          <w:b w:val="0"/>
          <w:sz w:val="20"/>
          <w:szCs w:val="20"/>
        </w:rPr>
      </w:pPr>
      <w:r w:rsidRPr="00F86644">
        <w:rPr>
          <w:rFonts w:ascii="Times New Roman" w:hAnsi="Times New Roman"/>
          <w:sz w:val="20"/>
          <w:szCs w:val="20"/>
        </w:rPr>
        <w:t xml:space="preserve">1.5. постановление администрации сельского поселения «Яснэг»  от 21.12.2017 № 12/68 «Об утверждении административного регламента предоставления муниципальной услуги </w:t>
      </w:r>
      <w:r w:rsidRPr="00F86644">
        <w:rPr>
          <w:rStyle w:val="ac"/>
          <w:rFonts w:ascii="Times New Roman" w:hAnsi="Times New Roman"/>
          <w:b w:val="0"/>
          <w:sz w:val="20"/>
          <w:szCs w:val="20"/>
        </w:rPr>
        <w:t>«Выдача разрешения на вывоз тела умершего с территории муниципального образования сельского поселения «Яснэг».</w:t>
      </w:r>
    </w:p>
    <w:p w:rsidR="0049236B" w:rsidRPr="00F86644" w:rsidRDefault="0049236B" w:rsidP="0049236B">
      <w:pPr>
        <w:spacing w:after="0" w:line="240" w:lineRule="auto"/>
        <w:jc w:val="both"/>
        <w:rPr>
          <w:rFonts w:ascii="Times New Roman" w:hAnsi="Times New Roman"/>
          <w:sz w:val="20"/>
          <w:szCs w:val="20"/>
        </w:rPr>
      </w:pPr>
      <w:r w:rsidRPr="00F86644">
        <w:rPr>
          <w:rFonts w:ascii="Times New Roman" w:hAnsi="Times New Roman"/>
          <w:sz w:val="20"/>
          <w:szCs w:val="20"/>
        </w:rPr>
        <w:t xml:space="preserve">     2. Контроль за исполнением настоящего постановления оставляю за собой.</w:t>
      </w:r>
    </w:p>
    <w:p w:rsidR="0049236B" w:rsidRPr="00F86644" w:rsidRDefault="0049236B" w:rsidP="0049236B">
      <w:pPr>
        <w:spacing w:after="0" w:line="240" w:lineRule="auto"/>
        <w:ind w:firstLine="284"/>
        <w:jc w:val="both"/>
        <w:rPr>
          <w:rFonts w:ascii="Times New Roman" w:hAnsi="Times New Roman"/>
          <w:sz w:val="20"/>
          <w:szCs w:val="20"/>
        </w:rPr>
      </w:pPr>
      <w:r w:rsidRPr="00F86644">
        <w:rPr>
          <w:rFonts w:ascii="Times New Roman" w:hAnsi="Times New Roman"/>
          <w:sz w:val="20"/>
          <w:szCs w:val="20"/>
        </w:rPr>
        <w:t>3. Настоящее постановление вступает в силу с момента обнародования в установленных Уставом сельского поселения «Яснэг» местах.</w:t>
      </w:r>
    </w:p>
    <w:p w:rsidR="0049236B" w:rsidRPr="00F86644" w:rsidRDefault="0049236B" w:rsidP="0049236B">
      <w:pPr>
        <w:pStyle w:val="ConsPlusNormal"/>
        <w:widowControl/>
        <w:ind w:firstLine="540"/>
        <w:jc w:val="both"/>
        <w:rPr>
          <w:rFonts w:ascii="Calibri" w:eastAsia="A" w:hAnsi="Calibri"/>
          <w:sz w:val="20"/>
          <w:szCs w:val="20"/>
        </w:rPr>
      </w:pPr>
    </w:p>
    <w:p w:rsidR="0049236B" w:rsidRPr="00F86644" w:rsidRDefault="0049236B" w:rsidP="0049236B">
      <w:pPr>
        <w:pStyle w:val="ConsPlusNormal"/>
        <w:widowControl/>
        <w:ind w:firstLine="540"/>
        <w:jc w:val="both"/>
        <w:rPr>
          <w:rFonts w:ascii="Calibri" w:eastAsia="A" w:hAnsi="Calibri"/>
          <w:sz w:val="20"/>
          <w:szCs w:val="20"/>
        </w:rPr>
      </w:pPr>
    </w:p>
    <w:p w:rsidR="0049236B" w:rsidRPr="00F86644" w:rsidRDefault="0049236B" w:rsidP="0049236B">
      <w:pPr>
        <w:pStyle w:val="ConsPlusNormal"/>
        <w:widowControl/>
        <w:ind w:firstLine="540"/>
        <w:jc w:val="both"/>
        <w:rPr>
          <w:rFonts w:ascii="Calibri" w:eastAsia="A" w:hAnsi="Calibri"/>
          <w:sz w:val="20"/>
          <w:szCs w:val="20"/>
        </w:rPr>
      </w:pPr>
    </w:p>
    <w:p w:rsidR="0049236B" w:rsidRDefault="0049236B" w:rsidP="0049236B">
      <w:pPr>
        <w:spacing w:line="240" w:lineRule="auto"/>
        <w:jc w:val="both"/>
        <w:rPr>
          <w:rFonts w:ascii="Times New Roman" w:hAnsi="Times New Roman"/>
          <w:sz w:val="20"/>
          <w:szCs w:val="20"/>
        </w:rPr>
      </w:pPr>
      <w:r w:rsidRPr="00F86644">
        <w:rPr>
          <w:rFonts w:ascii="Times New Roman" w:hAnsi="Times New Roman"/>
          <w:sz w:val="20"/>
          <w:szCs w:val="20"/>
        </w:rPr>
        <w:t xml:space="preserve">Глава сельского поселения «Яснэг»                                                          </w:t>
      </w:r>
      <w:r>
        <w:rPr>
          <w:rFonts w:ascii="Times New Roman" w:hAnsi="Times New Roman"/>
          <w:sz w:val="20"/>
          <w:szCs w:val="20"/>
        </w:rPr>
        <w:t xml:space="preserve">                                          </w:t>
      </w:r>
      <w:r w:rsidRPr="00F86644">
        <w:rPr>
          <w:rFonts w:ascii="Times New Roman" w:hAnsi="Times New Roman"/>
          <w:sz w:val="20"/>
          <w:szCs w:val="20"/>
        </w:rPr>
        <w:t xml:space="preserve">     А.И. Давыдов</w:t>
      </w:r>
    </w:p>
    <w:p w:rsidR="0049236B" w:rsidRDefault="0049236B" w:rsidP="0049236B">
      <w:pPr>
        <w:spacing w:line="240" w:lineRule="auto"/>
        <w:jc w:val="both"/>
        <w:rPr>
          <w:rFonts w:ascii="Times New Roman" w:hAnsi="Times New Roman"/>
          <w:sz w:val="20"/>
          <w:szCs w:val="20"/>
        </w:rPr>
      </w:pPr>
    </w:p>
    <w:p w:rsidR="0049236B" w:rsidRDefault="0049236B" w:rsidP="00801518">
      <w:pPr>
        <w:spacing w:after="0" w:line="240" w:lineRule="auto"/>
        <w:jc w:val="center"/>
        <w:rPr>
          <w:rFonts w:ascii="Times New Roman" w:eastAsia="Times New Roman" w:hAnsi="Times New Roman"/>
          <w:b/>
          <w:caps/>
          <w:sz w:val="20"/>
          <w:szCs w:val="20"/>
          <w:lang w:eastAsia="ru-RU"/>
        </w:rPr>
      </w:pPr>
    </w:p>
    <w:p w:rsidR="0049236B" w:rsidRDefault="0049236B" w:rsidP="00801518">
      <w:pPr>
        <w:spacing w:after="0" w:line="240" w:lineRule="auto"/>
        <w:jc w:val="center"/>
        <w:rPr>
          <w:rFonts w:ascii="Times New Roman" w:eastAsia="Times New Roman" w:hAnsi="Times New Roman"/>
          <w:b/>
          <w:caps/>
          <w:sz w:val="20"/>
          <w:szCs w:val="20"/>
          <w:lang w:eastAsia="ru-RU"/>
        </w:rPr>
      </w:pPr>
    </w:p>
    <w:p w:rsidR="0049236B" w:rsidRDefault="0049236B" w:rsidP="00801518">
      <w:pPr>
        <w:spacing w:after="0" w:line="240" w:lineRule="auto"/>
        <w:jc w:val="center"/>
        <w:rPr>
          <w:rFonts w:ascii="Times New Roman" w:eastAsia="Times New Roman" w:hAnsi="Times New Roman"/>
          <w:b/>
          <w:caps/>
          <w:sz w:val="20"/>
          <w:szCs w:val="20"/>
          <w:lang w:eastAsia="ru-RU"/>
        </w:rPr>
      </w:pPr>
    </w:p>
    <w:p w:rsidR="0049236B" w:rsidRDefault="0049236B" w:rsidP="00801518">
      <w:pPr>
        <w:spacing w:after="0" w:line="240" w:lineRule="auto"/>
        <w:jc w:val="center"/>
        <w:rPr>
          <w:rFonts w:ascii="Times New Roman" w:eastAsia="Times New Roman" w:hAnsi="Times New Roman"/>
          <w:b/>
          <w:caps/>
          <w:sz w:val="20"/>
          <w:szCs w:val="20"/>
          <w:lang w:eastAsia="ru-RU"/>
        </w:rPr>
      </w:pPr>
    </w:p>
    <w:p w:rsidR="0049236B" w:rsidRDefault="0049236B" w:rsidP="00801518">
      <w:pPr>
        <w:spacing w:after="0" w:line="240" w:lineRule="auto"/>
        <w:jc w:val="center"/>
        <w:rPr>
          <w:rFonts w:ascii="Times New Roman" w:eastAsia="Times New Roman" w:hAnsi="Times New Roman"/>
          <w:b/>
          <w:caps/>
          <w:sz w:val="20"/>
          <w:szCs w:val="20"/>
          <w:lang w:eastAsia="ru-RU"/>
        </w:rPr>
      </w:pPr>
    </w:p>
    <w:p w:rsidR="0049236B" w:rsidRDefault="0049236B" w:rsidP="00801518">
      <w:pPr>
        <w:spacing w:after="0" w:line="240" w:lineRule="auto"/>
        <w:jc w:val="center"/>
        <w:rPr>
          <w:rFonts w:ascii="Times New Roman" w:eastAsia="Times New Roman" w:hAnsi="Times New Roman"/>
          <w:b/>
          <w:caps/>
          <w:sz w:val="20"/>
          <w:szCs w:val="20"/>
          <w:lang w:eastAsia="ru-RU"/>
        </w:rPr>
      </w:pPr>
    </w:p>
    <w:p w:rsidR="0049236B" w:rsidRDefault="0049236B" w:rsidP="00801518">
      <w:pPr>
        <w:spacing w:after="0" w:line="240" w:lineRule="auto"/>
        <w:jc w:val="center"/>
        <w:rPr>
          <w:rFonts w:ascii="Times New Roman" w:eastAsia="Times New Roman" w:hAnsi="Times New Roman"/>
          <w:b/>
          <w:caps/>
          <w:sz w:val="20"/>
          <w:szCs w:val="20"/>
          <w:lang w:eastAsia="ru-RU"/>
        </w:rPr>
      </w:pPr>
    </w:p>
    <w:p w:rsidR="0049236B" w:rsidRDefault="0049236B" w:rsidP="00801518">
      <w:pPr>
        <w:spacing w:after="0" w:line="240" w:lineRule="auto"/>
        <w:jc w:val="center"/>
        <w:rPr>
          <w:rFonts w:ascii="Times New Roman" w:eastAsia="Times New Roman" w:hAnsi="Times New Roman"/>
          <w:b/>
          <w:caps/>
          <w:sz w:val="20"/>
          <w:szCs w:val="20"/>
          <w:lang w:eastAsia="ru-RU"/>
        </w:rPr>
      </w:pPr>
    </w:p>
    <w:p w:rsidR="0049236B" w:rsidRDefault="0049236B" w:rsidP="00801518">
      <w:pPr>
        <w:spacing w:after="0" w:line="240" w:lineRule="auto"/>
        <w:jc w:val="center"/>
        <w:rPr>
          <w:rFonts w:ascii="Times New Roman" w:eastAsia="Times New Roman" w:hAnsi="Times New Roman"/>
          <w:b/>
          <w:caps/>
          <w:sz w:val="20"/>
          <w:szCs w:val="20"/>
          <w:lang w:eastAsia="ru-RU"/>
        </w:rPr>
      </w:pPr>
    </w:p>
    <w:p w:rsidR="0049236B" w:rsidRDefault="0049236B"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B436D3" w:rsidRDefault="00B436D3" w:rsidP="00801518">
      <w:pPr>
        <w:spacing w:after="0" w:line="240" w:lineRule="auto"/>
        <w:jc w:val="center"/>
        <w:rPr>
          <w:rFonts w:ascii="Times New Roman" w:eastAsia="Times New Roman" w:hAnsi="Times New Roman"/>
          <w:b/>
          <w:caps/>
          <w:sz w:val="20"/>
          <w:szCs w:val="20"/>
          <w:lang w:eastAsia="ru-RU"/>
        </w:rPr>
      </w:pPr>
    </w:p>
    <w:p w:rsidR="0049236B" w:rsidRDefault="0049236B" w:rsidP="00801518">
      <w:pPr>
        <w:spacing w:after="0" w:line="240" w:lineRule="auto"/>
        <w:jc w:val="center"/>
        <w:rPr>
          <w:rFonts w:ascii="Times New Roman" w:eastAsia="Times New Roman" w:hAnsi="Times New Roman"/>
          <w:b/>
          <w:caps/>
          <w:sz w:val="20"/>
          <w:szCs w:val="20"/>
          <w:lang w:eastAsia="ru-RU"/>
        </w:rPr>
      </w:pPr>
    </w:p>
    <w:p w:rsidR="006D71FE" w:rsidRPr="00B772E6" w:rsidRDefault="006D71FE" w:rsidP="00801518">
      <w:pPr>
        <w:spacing w:after="0" w:line="240" w:lineRule="auto"/>
        <w:jc w:val="center"/>
        <w:rPr>
          <w:rFonts w:ascii="Times New Roman" w:eastAsia="Times New Roman" w:hAnsi="Times New Roman"/>
          <w:b/>
          <w:caps/>
          <w:sz w:val="20"/>
          <w:szCs w:val="20"/>
          <w:lang w:eastAsia="ru-RU"/>
        </w:rPr>
      </w:pPr>
      <w:r w:rsidRPr="00B772E6">
        <w:rPr>
          <w:rFonts w:ascii="Times New Roman" w:eastAsia="Times New Roman" w:hAnsi="Times New Roman"/>
          <w:b/>
          <w:caps/>
          <w:sz w:val="20"/>
          <w:szCs w:val="20"/>
          <w:lang w:eastAsia="ru-RU"/>
        </w:rPr>
        <w:t>официальный</w:t>
      </w:r>
    </w:p>
    <w:p w:rsidR="006D71FE" w:rsidRPr="00B772E6" w:rsidRDefault="006D71FE" w:rsidP="006D71FE">
      <w:pPr>
        <w:spacing w:after="0" w:line="240" w:lineRule="auto"/>
        <w:jc w:val="center"/>
        <w:rPr>
          <w:rFonts w:ascii="Times New Roman" w:eastAsia="Times New Roman" w:hAnsi="Times New Roman"/>
          <w:b/>
          <w:i/>
          <w:caps/>
          <w:sz w:val="20"/>
          <w:szCs w:val="20"/>
          <w:lang w:eastAsia="ru-RU"/>
        </w:rPr>
      </w:pPr>
      <w:r w:rsidRPr="00B772E6">
        <w:rPr>
          <w:rFonts w:ascii="Times New Roman" w:eastAsia="Times New Roman" w:hAnsi="Times New Roman"/>
          <w:b/>
          <w:i/>
          <w:caps/>
          <w:sz w:val="20"/>
          <w:szCs w:val="20"/>
          <w:lang w:eastAsia="ru-RU"/>
        </w:rPr>
        <w:t>вестник</w:t>
      </w:r>
    </w:p>
    <w:p w:rsidR="006D71FE" w:rsidRPr="00B772E6" w:rsidRDefault="006D71FE" w:rsidP="006D71FE">
      <w:pPr>
        <w:spacing w:after="0" w:line="240" w:lineRule="auto"/>
        <w:jc w:val="center"/>
        <w:rPr>
          <w:rFonts w:ascii="Times New Roman" w:eastAsia="Times New Roman" w:hAnsi="Times New Roman"/>
          <w:b/>
          <w:sz w:val="20"/>
          <w:szCs w:val="20"/>
          <w:lang w:eastAsia="ru-RU"/>
        </w:rPr>
      </w:pPr>
      <w:r w:rsidRPr="00B772E6">
        <w:rPr>
          <w:rFonts w:ascii="Times New Roman" w:eastAsia="Times New Roman" w:hAnsi="Times New Roman"/>
          <w:b/>
          <w:sz w:val="20"/>
          <w:szCs w:val="20"/>
          <w:lang w:eastAsia="ru-RU"/>
        </w:rPr>
        <w:t>СЕЛЬСКОГО ПОСЕЛЕНИЯ «ЯСНЭГ»</w:t>
      </w:r>
    </w:p>
    <w:p w:rsidR="006D71FE" w:rsidRPr="00B772E6" w:rsidRDefault="006D71FE" w:rsidP="006D71FE">
      <w:pPr>
        <w:spacing w:after="0"/>
        <w:jc w:val="center"/>
        <w:rPr>
          <w:rFonts w:ascii="Times New Roman" w:hAnsi="Times New Roman"/>
          <w:b/>
          <w:sz w:val="20"/>
          <w:szCs w:val="20"/>
        </w:rPr>
      </w:pPr>
      <w:r w:rsidRPr="00B772E6">
        <w:rPr>
          <w:rFonts w:ascii="Times New Roman" w:hAnsi="Times New Roman"/>
          <w:b/>
          <w:sz w:val="20"/>
          <w:szCs w:val="20"/>
        </w:rPr>
        <w:t>Периодическое печатное средство массовой информации</w:t>
      </w:r>
    </w:p>
    <w:p w:rsidR="006D71FE" w:rsidRPr="00B772E6" w:rsidRDefault="006D71FE" w:rsidP="006D71FE">
      <w:pPr>
        <w:spacing w:after="0"/>
        <w:jc w:val="center"/>
        <w:rPr>
          <w:rFonts w:ascii="Times New Roman" w:hAnsi="Times New Roman"/>
          <w:b/>
          <w:sz w:val="20"/>
          <w:szCs w:val="20"/>
        </w:rPr>
      </w:pPr>
      <w:r w:rsidRPr="00B772E6">
        <w:rPr>
          <w:rFonts w:ascii="Times New Roman" w:hAnsi="Times New Roman"/>
          <w:b/>
          <w:sz w:val="20"/>
          <w:szCs w:val="20"/>
        </w:rPr>
        <w:t xml:space="preserve">(периодическое печатное издание) </w:t>
      </w:r>
    </w:p>
    <w:p w:rsidR="006D71FE" w:rsidRPr="00B772E6" w:rsidRDefault="006D71FE" w:rsidP="006D71FE">
      <w:pPr>
        <w:spacing w:after="0"/>
        <w:jc w:val="center"/>
        <w:rPr>
          <w:rFonts w:ascii="Times New Roman" w:hAnsi="Times New Roman"/>
          <w:b/>
          <w:sz w:val="20"/>
          <w:szCs w:val="20"/>
        </w:rPr>
      </w:pP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Учредитель: </w:t>
      </w:r>
      <w:r w:rsidRPr="00B772E6">
        <w:rPr>
          <w:rFonts w:ascii="Times New Roman" w:hAnsi="Times New Roman"/>
          <w:b/>
          <w:color w:val="000000"/>
          <w:sz w:val="20"/>
          <w:szCs w:val="20"/>
        </w:rPr>
        <w:t>администрация сельского поселения «Яснэг»</w:t>
      </w: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Фамилия, инициалы главного редактора: </w:t>
      </w:r>
      <w:r w:rsidRPr="00B772E6">
        <w:rPr>
          <w:rFonts w:ascii="Times New Roman" w:hAnsi="Times New Roman"/>
          <w:b/>
          <w:color w:val="000000"/>
          <w:sz w:val="20"/>
          <w:szCs w:val="20"/>
        </w:rPr>
        <w:t>Друзина В.В.</w:t>
      </w:r>
    </w:p>
    <w:p w:rsidR="006D71FE" w:rsidRPr="00B772E6" w:rsidRDefault="006D71FE" w:rsidP="006D71FE">
      <w:pPr>
        <w:shd w:val="clear" w:color="auto" w:fill="FFFFFF"/>
        <w:spacing w:after="0"/>
        <w:jc w:val="both"/>
        <w:rPr>
          <w:rFonts w:ascii="Times New Roman" w:hAnsi="Times New Roman"/>
          <w:color w:val="000000"/>
          <w:sz w:val="20"/>
          <w:szCs w:val="20"/>
        </w:rPr>
      </w:pPr>
      <w:r w:rsidRPr="00B772E6">
        <w:rPr>
          <w:rFonts w:ascii="Times New Roman" w:hAnsi="Times New Roman"/>
          <w:color w:val="000000"/>
          <w:sz w:val="20"/>
          <w:szCs w:val="20"/>
        </w:rPr>
        <w:t xml:space="preserve">Порядковый номер выпуска:  </w:t>
      </w:r>
      <w:r w:rsidR="008375CA">
        <w:rPr>
          <w:rFonts w:ascii="Times New Roman" w:hAnsi="Times New Roman"/>
          <w:b/>
          <w:color w:val="000000"/>
          <w:sz w:val="20"/>
          <w:szCs w:val="20"/>
        </w:rPr>
        <w:t>20</w:t>
      </w:r>
    </w:p>
    <w:p w:rsidR="006D71FE" w:rsidRPr="00B772E6" w:rsidRDefault="006D71FE" w:rsidP="006D71FE">
      <w:pPr>
        <w:shd w:val="clear" w:color="auto" w:fill="FFFFFF"/>
        <w:spacing w:after="0"/>
        <w:jc w:val="both"/>
        <w:rPr>
          <w:rFonts w:ascii="Times New Roman" w:hAnsi="Times New Roman"/>
          <w:color w:val="000000"/>
          <w:sz w:val="20"/>
          <w:szCs w:val="20"/>
        </w:rPr>
      </w:pPr>
      <w:r w:rsidRPr="00B772E6">
        <w:rPr>
          <w:rFonts w:ascii="Times New Roman" w:hAnsi="Times New Roman"/>
          <w:color w:val="000000"/>
          <w:sz w:val="20"/>
          <w:szCs w:val="20"/>
        </w:rPr>
        <w:t xml:space="preserve">Дата выхода в свет: </w:t>
      </w:r>
      <w:r w:rsidR="008375CA">
        <w:rPr>
          <w:rFonts w:ascii="Times New Roman" w:hAnsi="Times New Roman"/>
          <w:b/>
          <w:color w:val="000000"/>
          <w:sz w:val="20"/>
          <w:szCs w:val="20"/>
        </w:rPr>
        <w:t>17.03.2025</w:t>
      </w: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Тираж: </w:t>
      </w:r>
      <w:r w:rsidRPr="00B772E6">
        <w:rPr>
          <w:rFonts w:ascii="Times New Roman" w:hAnsi="Times New Roman"/>
          <w:b/>
          <w:color w:val="000000"/>
          <w:sz w:val="20"/>
          <w:szCs w:val="20"/>
        </w:rPr>
        <w:t>4 экз.</w:t>
      </w:r>
    </w:p>
    <w:p w:rsidR="006D71FE" w:rsidRPr="00B772E6"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Распространяется </w:t>
      </w:r>
      <w:r w:rsidRPr="00B772E6">
        <w:rPr>
          <w:rFonts w:ascii="Times New Roman" w:hAnsi="Times New Roman"/>
          <w:b/>
          <w:color w:val="000000"/>
          <w:sz w:val="20"/>
          <w:szCs w:val="20"/>
        </w:rPr>
        <w:t>бесплатно</w:t>
      </w:r>
    </w:p>
    <w:p w:rsidR="006D71FE" w:rsidRDefault="006D71FE" w:rsidP="006D71FE">
      <w:pPr>
        <w:shd w:val="clear" w:color="auto" w:fill="FFFFFF"/>
        <w:spacing w:after="0"/>
        <w:jc w:val="both"/>
        <w:rPr>
          <w:rFonts w:ascii="Times New Roman" w:hAnsi="Times New Roman"/>
          <w:b/>
          <w:color w:val="000000"/>
          <w:sz w:val="20"/>
          <w:szCs w:val="20"/>
        </w:rPr>
      </w:pPr>
      <w:r w:rsidRPr="00B772E6">
        <w:rPr>
          <w:rFonts w:ascii="Times New Roman" w:hAnsi="Times New Roman"/>
          <w:color w:val="000000"/>
          <w:sz w:val="20"/>
          <w:szCs w:val="20"/>
        </w:rPr>
        <w:t xml:space="preserve">Адреса редакции, издателя, типографии: </w:t>
      </w:r>
      <w:r w:rsidRPr="00B772E6">
        <w:rPr>
          <w:rFonts w:ascii="Times New Roman" w:hAnsi="Times New Roman"/>
          <w:b/>
          <w:color w:val="000000"/>
          <w:sz w:val="20"/>
          <w:szCs w:val="20"/>
        </w:rPr>
        <w:t xml:space="preserve">168227, Республика Коми, Сыктывдинский район, п.Яснэг, </w:t>
      </w:r>
    </w:p>
    <w:p w:rsidR="00D86B2A" w:rsidRDefault="006D71FE" w:rsidP="006D71FE">
      <w:pPr>
        <w:shd w:val="clear" w:color="auto" w:fill="FFFFFF"/>
        <w:spacing w:after="0"/>
        <w:jc w:val="both"/>
        <w:rPr>
          <w:rFonts w:ascii="Times New Roman" w:hAnsi="Times New Roman"/>
          <w:sz w:val="20"/>
          <w:szCs w:val="20"/>
        </w:rPr>
      </w:pPr>
      <w:r w:rsidRPr="00B772E6">
        <w:rPr>
          <w:rFonts w:ascii="Times New Roman" w:hAnsi="Times New Roman"/>
          <w:b/>
          <w:color w:val="000000"/>
          <w:sz w:val="20"/>
          <w:szCs w:val="20"/>
        </w:rPr>
        <w:t xml:space="preserve">ул. Ленина, 13. </w:t>
      </w:r>
    </w:p>
    <w:sectPr w:rsidR="00D86B2A" w:rsidSect="0049236B">
      <w:pgSz w:w="11906" w:h="16838" w:code="9"/>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EE9" w:rsidRDefault="004D6EE9">
      <w:pPr>
        <w:spacing w:line="240" w:lineRule="auto"/>
      </w:pPr>
      <w:r>
        <w:separator/>
      </w:r>
    </w:p>
  </w:endnote>
  <w:endnote w:type="continuationSeparator" w:id="1">
    <w:p w:rsidR="004D6EE9" w:rsidRDefault="004D6E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
    <w:altName w:val="Times New Roman"/>
    <w:charset w:val="CC"/>
    <w:family w:val="auto"/>
    <w:pitch w:val="default"/>
    <w:sig w:usb0="00000000"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Condensed">
    <w:charset w:val="00"/>
    <w:family w:val="swiss"/>
    <w:pitch w:val="variable"/>
    <w:sig w:usb0="00000003" w:usb1="00000000" w:usb2="00000000" w:usb3="00000000" w:csb0="00000001" w:csb1="00000000"/>
  </w:font>
  <w:font w:name="NSimSun">
    <w:charset w:val="86"/>
    <w:family w:val="modern"/>
    <w:pitch w:val="fixed"/>
    <w:sig w:usb0="00000283" w:usb1="288F0000" w:usb2="00000016" w:usb3="00000000" w:csb0="00040001"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
    <w:altName w:val="Liberation Mon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6568"/>
      <w:docPartObj>
        <w:docPartGallery w:val="Page Numbers (Bottom of Page)"/>
        <w:docPartUnique/>
      </w:docPartObj>
    </w:sdtPr>
    <w:sdtContent>
      <w:p w:rsidR="00156376" w:rsidRDefault="00156376">
        <w:pPr>
          <w:pStyle w:val="aff2"/>
          <w:jc w:val="center"/>
        </w:pPr>
        <w:fldSimple w:instr=" PAGE   \* MERGEFORMAT ">
          <w:r w:rsidR="00F1271A">
            <w:rPr>
              <w:noProof/>
            </w:rPr>
            <w:t>2</w:t>
          </w:r>
        </w:fldSimple>
      </w:p>
    </w:sdtContent>
  </w:sdt>
  <w:p w:rsidR="00156376" w:rsidRDefault="00156376">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EE9" w:rsidRDefault="004D6EE9">
      <w:pPr>
        <w:spacing w:after="0"/>
      </w:pPr>
      <w:r>
        <w:separator/>
      </w:r>
    </w:p>
  </w:footnote>
  <w:footnote w:type="continuationSeparator" w:id="1">
    <w:p w:rsidR="004D6EE9" w:rsidRDefault="004D6EE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76" w:rsidRDefault="00156376">
    <w:pPr>
      <w:pStyle w:val="afb"/>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8C0AF0"/>
    <w:multiLevelType w:val="singleLevel"/>
    <w:tmpl w:val="BC8C0AF0"/>
    <w:lvl w:ilvl="0">
      <w:start w:val="1"/>
      <w:numFmt w:val="decimal"/>
      <w:lvlText w:val="%1."/>
      <w:lvlJc w:val="left"/>
      <w:pPr>
        <w:tabs>
          <w:tab w:val="left" w:pos="312"/>
        </w:tabs>
      </w:pPr>
    </w:lvl>
  </w:abstractNum>
  <w:abstractNum w:abstractNumId="1">
    <w:nsid w:val="CF092B84"/>
    <w:multiLevelType w:val="multilevel"/>
    <w:tmpl w:val="CF092B84"/>
    <w:lvl w:ilvl="0">
      <w:start w:val="1"/>
      <w:numFmt w:val="decimal"/>
      <w:lvlText w:val="%1."/>
      <w:lvlJc w:val="left"/>
      <w:pPr>
        <w:ind w:left="1080" w:hanging="360"/>
      </w:pPr>
      <w:rPr>
        <w:rFonts w:ascii="Times New Roman" w:hAnsi="Times New Roman" w:cs="Times New Roman" w:hint="default"/>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FFFFFFFE"/>
    <w:multiLevelType w:val="singleLevel"/>
    <w:tmpl w:val="FFFFFFFE"/>
    <w:lvl w:ilvl="0">
      <w:numFmt w:val="bullet"/>
      <w:lvlText w:val="*"/>
      <w:lvlJc w:val="left"/>
    </w:lvl>
  </w:abstractNum>
  <w:abstractNum w:abstractNumId="4">
    <w:nsid w:val="00000001"/>
    <w:multiLevelType w:val="multilevel"/>
    <w:tmpl w:val="00000001"/>
    <w:lvl w:ilvl="0">
      <w:start w:val="1"/>
      <w:numFmt w:val="bullet"/>
      <w:lvlText w:val=""/>
      <w:lvlJc w:val="left"/>
      <w:pPr>
        <w:tabs>
          <w:tab w:val="left" w:pos="999"/>
        </w:tabs>
        <w:ind w:left="999" w:hanging="432"/>
      </w:pPr>
      <w:rPr>
        <w:rFonts w:ascii="Wingdings" w:hAnsi="Wingdings" w:hint="default"/>
      </w:rPr>
    </w:lvl>
    <w:lvl w:ilvl="1">
      <w:start w:val="1"/>
      <w:numFmt w:val="none"/>
      <w:lvlText w:val=""/>
      <w:lvlJc w:val="left"/>
      <w:pPr>
        <w:tabs>
          <w:tab w:val="left" w:pos="1143"/>
        </w:tabs>
        <w:ind w:left="1143" w:hanging="576"/>
      </w:pPr>
    </w:lvl>
    <w:lvl w:ilvl="2">
      <w:start w:val="1"/>
      <w:numFmt w:val="none"/>
      <w:lvlText w:val=""/>
      <w:lvlJc w:val="left"/>
      <w:pPr>
        <w:tabs>
          <w:tab w:val="left" w:pos="1287"/>
        </w:tabs>
        <w:ind w:left="1287" w:hanging="720"/>
      </w:pPr>
    </w:lvl>
    <w:lvl w:ilvl="3">
      <w:start w:val="1"/>
      <w:numFmt w:val="none"/>
      <w:lvlText w:val=""/>
      <w:lvlJc w:val="left"/>
      <w:pPr>
        <w:tabs>
          <w:tab w:val="left" w:pos="1431"/>
        </w:tabs>
        <w:ind w:left="1431" w:hanging="864"/>
      </w:pPr>
    </w:lvl>
    <w:lvl w:ilvl="4">
      <w:start w:val="1"/>
      <w:numFmt w:val="none"/>
      <w:lvlText w:val=""/>
      <w:lvlJc w:val="left"/>
      <w:pPr>
        <w:tabs>
          <w:tab w:val="left" w:pos="1575"/>
        </w:tabs>
        <w:ind w:left="1575" w:hanging="1008"/>
      </w:pPr>
    </w:lvl>
    <w:lvl w:ilvl="5">
      <w:start w:val="1"/>
      <w:numFmt w:val="none"/>
      <w:lvlText w:val=""/>
      <w:lvlJc w:val="left"/>
      <w:pPr>
        <w:tabs>
          <w:tab w:val="left" w:pos="1719"/>
        </w:tabs>
        <w:ind w:left="1719" w:hanging="1152"/>
      </w:pPr>
    </w:lvl>
    <w:lvl w:ilvl="6">
      <w:start w:val="1"/>
      <w:numFmt w:val="none"/>
      <w:lvlText w:val=""/>
      <w:lvlJc w:val="left"/>
      <w:pPr>
        <w:tabs>
          <w:tab w:val="left" w:pos="1863"/>
        </w:tabs>
        <w:ind w:left="1863" w:hanging="1296"/>
      </w:pPr>
    </w:lvl>
    <w:lvl w:ilvl="7">
      <w:start w:val="1"/>
      <w:numFmt w:val="none"/>
      <w:lvlText w:val=""/>
      <w:lvlJc w:val="left"/>
      <w:pPr>
        <w:tabs>
          <w:tab w:val="left" w:pos="2007"/>
        </w:tabs>
        <w:ind w:left="2007" w:hanging="1440"/>
      </w:pPr>
    </w:lvl>
    <w:lvl w:ilvl="8">
      <w:start w:val="1"/>
      <w:numFmt w:val="none"/>
      <w:lvlText w:val=""/>
      <w:lvlJc w:val="left"/>
      <w:pPr>
        <w:tabs>
          <w:tab w:val="left" w:pos="2151"/>
        </w:tabs>
        <w:ind w:left="2151" w:hanging="1584"/>
      </w:pPr>
    </w:lvl>
  </w:abstractNum>
  <w:abstractNum w:abstractNumId="5">
    <w:nsid w:val="0053208E"/>
    <w:multiLevelType w:val="multilevel"/>
    <w:tmpl w:val="0053208E"/>
    <w:lvl w:ilvl="0">
      <w:start w:val="1"/>
      <w:numFmt w:val="decimal"/>
      <w:lvlText w:val="%1."/>
      <w:lvlJc w:val="left"/>
      <w:pPr>
        <w:tabs>
          <w:tab w:val="left" w:pos="0"/>
        </w:tabs>
        <w:ind w:left="1080" w:hanging="360"/>
      </w:pPr>
      <w:rPr>
        <w:rFonts w:ascii="Times New Roman" w:hAnsi="Times New Roman"/>
        <w:b w:val="0"/>
        <w:sz w:val="24"/>
        <w:szCs w:val="24"/>
      </w:r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6">
    <w:nsid w:val="02547FEC"/>
    <w:multiLevelType w:val="multilevel"/>
    <w:tmpl w:val="02547FEC"/>
    <w:lvl w:ilvl="0">
      <w:start w:val="1"/>
      <w:numFmt w:val="decimal"/>
      <w:suff w:val="space"/>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6C6337"/>
    <w:multiLevelType w:val="hybridMultilevel"/>
    <w:tmpl w:val="E7EAAD38"/>
    <w:lvl w:ilvl="0" w:tplc="50B0071E">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042D5378"/>
    <w:multiLevelType w:val="multilevel"/>
    <w:tmpl w:val="042D537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0E4484"/>
    <w:multiLevelType w:val="hybridMultilevel"/>
    <w:tmpl w:val="593A8A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4A1B9C"/>
    <w:multiLevelType w:val="hybridMultilevel"/>
    <w:tmpl w:val="98E4D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DF2685"/>
    <w:multiLevelType w:val="multilevel"/>
    <w:tmpl w:val="0EDF2685"/>
    <w:lvl w:ilvl="0">
      <w:start w:val="1"/>
      <w:numFmt w:val="decimal"/>
      <w:lvlText w:val="%1."/>
      <w:lvlJc w:val="left"/>
      <w:pPr>
        <w:ind w:left="1080" w:hanging="360"/>
      </w:pPr>
      <w:rPr>
        <w:rFonts w:ascii="Times New Roman" w:hAnsi="Times New Roman" w:cs="Times New Roman" w:hint="default"/>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0FC11A05"/>
    <w:multiLevelType w:val="multilevel"/>
    <w:tmpl w:val="0FC11A05"/>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0FF96A11"/>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4">
    <w:nsid w:val="103327B3"/>
    <w:multiLevelType w:val="hybridMultilevel"/>
    <w:tmpl w:val="A4E2E71E"/>
    <w:lvl w:ilvl="0" w:tplc="0E368E40">
      <w:start w:val="3"/>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36C3C7F"/>
    <w:multiLevelType w:val="hybridMultilevel"/>
    <w:tmpl w:val="D764AE28"/>
    <w:lvl w:ilvl="0" w:tplc="DE84206C">
      <w:start w:val="1"/>
      <w:numFmt w:val="decimal"/>
      <w:lvlText w:val="%1."/>
      <w:lvlJc w:val="left"/>
      <w:pPr>
        <w:tabs>
          <w:tab w:val="num" w:pos="1398"/>
        </w:tabs>
        <w:ind w:left="1398" w:hanging="405"/>
      </w:pPr>
      <w:rPr>
        <w:rFonts w:hint="default"/>
        <w:color w:val="000000"/>
      </w:rPr>
    </w:lvl>
    <w:lvl w:ilvl="1" w:tplc="04190019" w:tentative="1">
      <w:start w:val="1"/>
      <w:numFmt w:val="lowerLetter"/>
      <w:lvlText w:val="%2."/>
      <w:lvlJc w:val="left"/>
      <w:pPr>
        <w:tabs>
          <w:tab w:val="num" w:pos="1533"/>
        </w:tabs>
        <w:ind w:left="1533" w:hanging="360"/>
      </w:pPr>
    </w:lvl>
    <w:lvl w:ilvl="2" w:tplc="0419001B" w:tentative="1">
      <w:start w:val="1"/>
      <w:numFmt w:val="lowerRoman"/>
      <w:lvlText w:val="%3."/>
      <w:lvlJc w:val="right"/>
      <w:pPr>
        <w:tabs>
          <w:tab w:val="num" w:pos="2253"/>
        </w:tabs>
        <w:ind w:left="2253" w:hanging="180"/>
      </w:pPr>
    </w:lvl>
    <w:lvl w:ilvl="3" w:tplc="0419000F" w:tentative="1">
      <w:start w:val="1"/>
      <w:numFmt w:val="decimal"/>
      <w:lvlText w:val="%4."/>
      <w:lvlJc w:val="left"/>
      <w:pPr>
        <w:tabs>
          <w:tab w:val="num" w:pos="2973"/>
        </w:tabs>
        <w:ind w:left="2973" w:hanging="360"/>
      </w:pPr>
    </w:lvl>
    <w:lvl w:ilvl="4" w:tplc="04190019" w:tentative="1">
      <w:start w:val="1"/>
      <w:numFmt w:val="lowerLetter"/>
      <w:lvlText w:val="%5."/>
      <w:lvlJc w:val="left"/>
      <w:pPr>
        <w:tabs>
          <w:tab w:val="num" w:pos="3693"/>
        </w:tabs>
        <w:ind w:left="3693" w:hanging="360"/>
      </w:pPr>
    </w:lvl>
    <w:lvl w:ilvl="5" w:tplc="0419001B" w:tentative="1">
      <w:start w:val="1"/>
      <w:numFmt w:val="lowerRoman"/>
      <w:lvlText w:val="%6."/>
      <w:lvlJc w:val="right"/>
      <w:pPr>
        <w:tabs>
          <w:tab w:val="num" w:pos="4413"/>
        </w:tabs>
        <w:ind w:left="4413" w:hanging="180"/>
      </w:pPr>
    </w:lvl>
    <w:lvl w:ilvl="6" w:tplc="0419000F" w:tentative="1">
      <w:start w:val="1"/>
      <w:numFmt w:val="decimal"/>
      <w:lvlText w:val="%7."/>
      <w:lvlJc w:val="left"/>
      <w:pPr>
        <w:tabs>
          <w:tab w:val="num" w:pos="5133"/>
        </w:tabs>
        <w:ind w:left="5133" w:hanging="360"/>
      </w:pPr>
    </w:lvl>
    <w:lvl w:ilvl="7" w:tplc="04190019" w:tentative="1">
      <w:start w:val="1"/>
      <w:numFmt w:val="lowerLetter"/>
      <w:lvlText w:val="%8."/>
      <w:lvlJc w:val="left"/>
      <w:pPr>
        <w:tabs>
          <w:tab w:val="num" w:pos="5853"/>
        </w:tabs>
        <w:ind w:left="5853" w:hanging="360"/>
      </w:pPr>
    </w:lvl>
    <w:lvl w:ilvl="8" w:tplc="0419001B" w:tentative="1">
      <w:start w:val="1"/>
      <w:numFmt w:val="lowerRoman"/>
      <w:lvlText w:val="%9."/>
      <w:lvlJc w:val="right"/>
      <w:pPr>
        <w:tabs>
          <w:tab w:val="num" w:pos="6573"/>
        </w:tabs>
        <w:ind w:left="6573" w:hanging="180"/>
      </w:pPr>
    </w:lvl>
  </w:abstractNum>
  <w:abstractNum w:abstractNumId="16">
    <w:nsid w:val="142920E1"/>
    <w:multiLevelType w:val="hybridMultilevel"/>
    <w:tmpl w:val="26DAFC7C"/>
    <w:lvl w:ilvl="0" w:tplc="8F205AF0">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4314905"/>
    <w:multiLevelType w:val="hybridMultilevel"/>
    <w:tmpl w:val="394A4D68"/>
    <w:lvl w:ilvl="0" w:tplc="76F2C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F05636"/>
    <w:multiLevelType w:val="multilevel"/>
    <w:tmpl w:val="15F05636"/>
    <w:lvl w:ilvl="0">
      <w:start w:val="1"/>
      <w:numFmt w:val="decimal"/>
      <w:lvlText w:val="%1."/>
      <w:lvlJc w:val="left"/>
      <w:pPr>
        <w:ind w:left="1774" w:hanging="1065"/>
      </w:pPr>
      <w:rPr>
        <w:rFonts w:hint="default"/>
      </w:rPr>
    </w:lvl>
    <w:lvl w:ilvl="1">
      <w:start w:val="1"/>
      <w:numFmt w:val="decimal"/>
      <w:isLgl/>
      <w:lvlText w:val="%2."/>
      <w:lvlJc w:val="left"/>
      <w:pPr>
        <w:ind w:left="1804" w:hanging="1095"/>
      </w:pPr>
      <w:rPr>
        <w:rFonts w:ascii="Times New Roman" w:eastAsia="Times New Roman" w:hAnsi="Times New Roman" w:cs="Times New Roman"/>
      </w:rPr>
    </w:lvl>
    <w:lvl w:ilvl="2">
      <w:start w:val="1"/>
      <w:numFmt w:val="decimal"/>
      <w:isLgl/>
      <w:lvlText w:val="%1.%2.%3."/>
      <w:lvlJc w:val="left"/>
      <w:pPr>
        <w:ind w:left="1804" w:hanging="1095"/>
      </w:pPr>
      <w:rPr>
        <w:rFonts w:eastAsiaTheme="minorHAnsi" w:hint="default"/>
      </w:rPr>
    </w:lvl>
    <w:lvl w:ilvl="3">
      <w:start w:val="1"/>
      <w:numFmt w:val="decimal"/>
      <w:isLgl/>
      <w:lvlText w:val="%1.%2.%3.%4."/>
      <w:lvlJc w:val="left"/>
      <w:pPr>
        <w:ind w:left="1804" w:hanging="1095"/>
      </w:pPr>
      <w:rPr>
        <w:rFonts w:eastAsiaTheme="minorHAnsi" w:hint="default"/>
      </w:rPr>
    </w:lvl>
    <w:lvl w:ilvl="4">
      <w:start w:val="1"/>
      <w:numFmt w:val="decimal"/>
      <w:isLgl/>
      <w:lvlText w:val="%1.%2.%3.%4.%5."/>
      <w:lvlJc w:val="left"/>
      <w:pPr>
        <w:ind w:left="1804" w:hanging="1095"/>
      </w:pPr>
      <w:rPr>
        <w:rFonts w:eastAsiaTheme="minorHAnsi" w:hint="default"/>
      </w:rPr>
    </w:lvl>
    <w:lvl w:ilvl="5">
      <w:start w:val="1"/>
      <w:numFmt w:val="decimal"/>
      <w:isLgl/>
      <w:lvlText w:val="%1.%2.%3.%4.%5.%6."/>
      <w:lvlJc w:val="left"/>
      <w:pPr>
        <w:ind w:left="1804" w:hanging="1095"/>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149" w:hanging="144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9">
    <w:nsid w:val="16206D5C"/>
    <w:multiLevelType w:val="multilevel"/>
    <w:tmpl w:val="16206D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9452449"/>
    <w:multiLevelType w:val="hybridMultilevel"/>
    <w:tmpl w:val="C8982298"/>
    <w:lvl w:ilvl="0" w:tplc="48901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19BF62D2"/>
    <w:multiLevelType w:val="multilevel"/>
    <w:tmpl w:val="19BF62D2"/>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2AA1412"/>
    <w:multiLevelType w:val="hybridMultilevel"/>
    <w:tmpl w:val="E668C232"/>
    <w:lvl w:ilvl="0" w:tplc="AAE007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23483655"/>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4">
    <w:nsid w:val="23A23641"/>
    <w:multiLevelType w:val="hybridMultilevel"/>
    <w:tmpl w:val="DAB616D0"/>
    <w:lvl w:ilvl="0" w:tplc="CBD2BCDC">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D7F20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E58047E"/>
    <w:multiLevelType w:val="multilevel"/>
    <w:tmpl w:val="3E58047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43111970"/>
    <w:multiLevelType w:val="multilevel"/>
    <w:tmpl w:val="43111970"/>
    <w:lvl w:ilvl="0">
      <w:start w:val="1"/>
      <w:numFmt w:val="decimal"/>
      <w:suff w:val="space"/>
      <w:lvlText w:val="%1."/>
      <w:lvlJc w:val="left"/>
      <w:pPr>
        <w:ind w:left="0" w:firstLine="709"/>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46C7025C"/>
    <w:multiLevelType w:val="hybridMultilevel"/>
    <w:tmpl w:val="19007888"/>
    <w:lvl w:ilvl="0" w:tplc="0419000F">
      <w:start w:val="1"/>
      <w:numFmt w:val="decimal"/>
      <w:lvlText w:val="%1."/>
      <w:lvlJc w:val="left"/>
      <w:pPr>
        <w:ind w:left="720" w:hanging="360"/>
      </w:pPr>
      <w:rPr>
        <w:rFonts w:hint="default"/>
      </w:rPr>
    </w:lvl>
    <w:lvl w:ilvl="1" w:tplc="95A6863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FF734F"/>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0">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D849E2"/>
    <w:multiLevelType w:val="hybridMultilevel"/>
    <w:tmpl w:val="C432522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2">
    <w:nsid w:val="511672BE"/>
    <w:multiLevelType w:val="multilevel"/>
    <w:tmpl w:val="511672BE"/>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3">
    <w:nsid w:val="530113B1"/>
    <w:multiLevelType w:val="multilevel"/>
    <w:tmpl w:val="530113B1"/>
    <w:lvl w:ilvl="0">
      <w:start w:val="1"/>
      <w:numFmt w:val="decimal"/>
      <w:lvlText w:val="%1."/>
      <w:lvlJc w:val="left"/>
      <w:pPr>
        <w:ind w:left="720" w:hanging="360"/>
      </w:pPr>
      <w:rPr>
        <w:rFonts w:eastAsia="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5817AF5"/>
    <w:multiLevelType w:val="multilevel"/>
    <w:tmpl w:val="55817AF5"/>
    <w:lvl w:ilvl="0">
      <w:start w:val="1"/>
      <w:numFmt w:val="decimal"/>
      <w:pStyle w:val="-1"/>
      <w:lvlText w:val="%1."/>
      <w:lvlJc w:val="right"/>
      <w:pPr>
        <w:tabs>
          <w:tab w:val="left" w:pos="606"/>
        </w:tabs>
        <w:ind w:left="606" w:hanging="180"/>
      </w:pPr>
      <w:rPr>
        <w:rFonts w:hint="default"/>
        <w:b/>
        <w:sz w:val="28"/>
        <w:szCs w:val="28"/>
      </w:rPr>
    </w:lvl>
    <w:lvl w:ilvl="1">
      <w:start w:val="1"/>
      <w:numFmt w:val="decimal"/>
      <w:lvlText w:val="%2."/>
      <w:lvlJc w:val="left"/>
      <w:pPr>
        <w:tabs>
          <w:tab w:val="left" w:pos="1800"/>
        </w:tabs>
        <w:ind w:left="1800" w:hanging="360"/>
      </w:pPr>
      <w:rPr>
        <w:rFonts w:hint="default"/>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5">
    <w:nsid w:val="59ADCABA"/>
    <w:multiLevelType w:val="multilevel"/>
    <w:tmpl w:val="59ADCABA"/>
    <w:lvl w:ilvl="0">
      <w:start w:val="1"/>
      <w:numFmt w:val="decimal"/>
      <w:lvlText w:val="%1."/>
      <w:lvlJc w:val="left"/>
      <w:pPr>
        <w:tabs>
          <w:tab w:val="left" w:pos="720"/>
        </w:tabs>
        <w:ind w:left="720" w:hanging="360"/>
      </w:pPr>
      <w:rPr>
        <w:rFonts w:ascii="Times New Roman" w:hAnsi="Times New Roman" w:cs="Times New Roman" w:hint="default"/>
        <w:sz w:val="24"/>
        <w:szCs w:val="24"/>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440"/>
        </w:tabs>
        <w:ind w:left="1440" w:hanging="360"/>
      </w:pPr>
      <w:rPr>
        <w:sz w:val="24"/>
        <w:szCs w:val="24"/>
      </w:rPr>
    </w:lvl>
    <w:lvl w:ilvl="3">
      <w:start w:val="1"/>
      <w:numFmt w:val="decimal"/>
      <w:lvlText w:val="%4."/>
      <w:lvlJc w:val="left"/>
      <w:pPr>
        <w:tabs>
          <w:tab w:val="left" w:pos="1800"/>
        </w:tabs>
        <w:ind w:left="1800" w:hanging="360"/>
      </w:pPr>
      <w:rPr>
        <w:sz w:val="24"/>
        <w:szCs w:val="24"/>
      </w:rPr>
    </w:lvl>
    <w:lvl w:ilvl="4">
      <w:start w:val="1"/>
      <w:numFmt w:val="decimal"/>
      <w:lvlText w:val="%5."/>
      <w:lvlJc w:val="left"/>
      <w:pPr>
        <w:tabs>
          <w:tab w:val="left" w:pos="2160"/>
        </w:tabs>
        <w:ind w:left="2160" w:hanging="360"/>
      </w:pPr>
      <w:rPr>
        <w:sz w:val="24"/>
        <w:szCs w:val="24"/>
      </w:rPr>
    </w:lvl>
    <w:lvl w:ilvl="5">
      <w:start w:val="1"/>
      <w:numFmt w:val="decimal"/>
      <w:lvlText w:val="%6."/>
      <w:lvlJc w:val="left"/>
      <w:pPr>
        <w:tabs>
          <w:tab w:val="left" w:pos="2520"/>
        </w:tabs>
        <w:ind w:left="2520" w:hanging="360"/>
      </w:pPr>
      <w:rPr>
        <w:sz w:val="24"/>
        <w:szCs w:val="24"/>
      </w:rPr>
    </w:lvl>
    <w:lvl w:ilvl="6">
      <w:start w:val="1"/>
      <w:numFmt w:val="decimal"/>
      <w:lvlText w:val="%7."/>
      <w:lvlJc w:val="left"/>
      <w:pPr>
        <w:tabs>
          <w:tab w:val="left" w:pos="2880"/>
        </w:tabs>
        <w:ind w:left="2880" w:hanging="360"/>
      </w:pPr>
      <w:rPr>
        <w:sz w:val="24"/>
        <w:szCs w:val="24"/>
      </w:rPr>
    </w:lvl>
    <w:lvl w:ilvl="7">
      <w:start w:val="1"/>
      <w:numFmt w:val="decimal"/>
      <w:lvlText w:val="%8."/>
      <w:lvlJc w:val="left"/>
      <w:pPr>
        <w:tabs>
          <w:tab w:val="left" w:pos="3240"/>
        </w:tabs>
        <w:ind w:left="3240" w:hanging="360"/>
      </w:pPr>
      <w:rPr>
        <w:sz w:val="24"/>
        <w:szCs w:val="24"/>
      </w:rPr>
    </w:lvl>
    <w:lvl w:ilvl="8">
      <w:start w:val="1"/>
      <w:numFmt w:val="decimal"/>
      <w:lvlText w:val="%9."/>
      <w:lvlJc w:val="left"/>
      <w:pPr>
        <w:tabs>
          <w:tab w:val="left" w:pos="3600"/>
        </w:tabs>
        <w:ind w:left="3600" w:hanging="360"/>
      </w:pPr>
      <w:rPr>
        <w:sz w:val="24"/>
        <w:szCs w:val="24"/>
      </w:rPr>
    </w:lvl>
  </w:abstractNum>
  <w:abstractNum w:abstractNumId="36">
    <w:nsid w:val="62B51479"/>
    <w:multiLevelType w:val="hybridMultilevel"/>
    <w:tmpl w:val="DEC014B6"/>
    <w:lvl w:ilvl="0" w:tplc="CAEAEB2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6592944"/>
    <w:multiLevelType w:val="multilevel"/>
    <w:tmpl w:val="66592944"/>
    <w:lvl w:ilvl="0">
      <w:start w:val="1"/>
      <w:numFmt w:val="decimal"/>
      <w:pStyle w:val="S1"/>
      <w:lvlText w:val="%1"/>
      <w:lvlJc w:val="left"/>
      <w:pPr>
        <w:tabs>
          <w:tab w:val="left" w:pos="360"/>
        </w:tabs>
        <w:ind w:left="360" w:hanging="360"/>
      </w:pPr>
      <w:rPr>
        <w:b/>
      </w:rPr>
    </w:lvl>
    <w:lvl w:ilvl="1">
      <w:start w:val="1"/>
      <w:numFmt w:val="decimal"/>
      <w:lvlText w:val="%1.%2"/>
      <w:lvlJc w:val="left"/>
      <w:pPr>
        <w:tabs>
          <w:tab w:val="left" w:pos="720"/>
        </w:tabs>
        <w:ind w:left="720" w:hanging="360"/>
      </w:pPr>
      <w:rPr>
        <w:b/>
      </w:rPr>
    </w:lvl>
    <w:lvl w:ilvl="2">
      <w:start w:val="1"/>
      <w:numFmt w:val="decimal"/>
      <w:lvlText w:val="%1.%2.%3"/>
      <w:lvlJc w:val="left"/>
      <w:pPr>
        <w:tabs>
          <w:tab w:val="left" w:pos="1440"/>
        </w:tabs>
        <w:ind w:left="1440" w:hanging="720"/>
      </w:pPr>
    </w:lvl>
    <w:lvl w:ilvl="3">
      <w:start w:val="1"/>
      <w:numFmt w:val="decimal"/>
      <w:lvlText w:val="%1.%2.%3.%4"/>
      <w:lvlJc w:val="left"/>
      <w:pPr>
        <w:tabs>
          <w:tab w:val="left" w:pos="1800"/>
        </w:tabs>
        <w:ind w:left="1800" w:hanging="720"/>
      </w:pPr>
    </w:lvl>
    <w:lvl w:ilvl="4">
      <w:start w:val="1"/>
      <w:numFmt w:val="decimal"/>
      <w:lvlText w:val="%1.%2.%3.%4.%5"/>
      <w:lvlJc w:val="left"/>
      <w:pPr>
        <w:tabs>
          <w:tab w:val="left" w:pos="2520"/>
        </w:tabs>
        <w:ind w:left="2520" w:hanging="1080"/>
      </w:pPr>
    </w:lvl>
    <w:lvl w:ilvl="5">
      <w:start w:val="1"/>
      <w:numFmt w:val="decimal"/>
      <w:lvlText w:val="%1.%2.%3.%4.%5.%6"/>
      <w:lvlJc w:val="left"/>
      <w:pPr>
        <w:tabs>
          <w:tab w:val="left" w:pos="2880"/>
        </w:tabs>
        <w:ind w:left="2880" w:hanging="1080"/>
      </w:pPr>
    </w:lvl>
    <w:lvl w:ilvl="6">
      <w:start w:val="1"/>
      <w:numFmt w:val="decimal"/>
      <w:lvlText w:val="%1.%2.%3.%4.%5.%6.%7"/>
      <w:lvlJc w:val="left"/>
      <w:pPr>
        <w:tabs>
          <w:tab w:val="left" w:pos="3600"/>
        </w:tabs>
        <w:ind w:left="3600" w:hanging="1440"/>
      </w:pPr>
    </w:lvl>
    <w:lvl w:ilvl="7">
      <w:start w:val="1"/>
      <w:numFmt w:val="decimal"/>
      <w:lvlText w:val="%1.%2.%3.%4.%5.%6.%7.%8"/>
      <w:lvlJc w:val="left"/>
      <w:pPr>
        <w:tabs>
          <w:tab w:val="left" w:pos="3960"/>
        </w:tabs>
        <w:ind w:left="3960" w:hanging="1440"/>
      </w:pPr>
    </w:lvl>
    <w:lvl w:ilvl="8">
      <w:start w:val="1"/>
      <w:numFmt w:val="decimal"/>
      <w:lvlText w:val="%1.%2.%3.%4.%5.%6.%7.%8.%9"/>
      <w:lvlJc w:val="left"/>
      <w:pPr>
        <w:tabs>
          <w:tab w:val="left" w:pos="4680"/>
        </w:tabs>
        <w:ind w:left="4680" w:hanging="1800"/>
      </w:pPr>
    </w:lvl>
  </w:abstractNum>
  <w:abstractNum w:abstractNumId="38">
    <w:nsid w:val="6C4A19C3"/>
    <w:multiLevelType w:val="multilevel"/>
    <w:tmpl w:val="6C4A19C3"/>
    <w:lvl w:ilvl="0">
      <w:start w:val="1"/>
      <w:numFmt w:val="decimal"/>
      <w:lvlText w:val="%1."/>
      <w:lvlJc w:val="left"/>
      <w:pPr>
        <w:ind w:left="1774" w:hanging="1065"/>
      </w:pPr>
      <w:rPr>
        <w:rFonts w:hint="default"/>
      </w:rPr>
    </w:lvl>
    <w:lvl w:ilvl="1">
      <w:start w:val="1"/>
      <w:numFmt w:val="decimal"/>
      <w:isLgl/>
      <w:lvlText w:val="%2."/>
      <w:lvlJc w:val="left"/>
      <w:pPr>
        <w:ind w:left="1804" w:hanging="1095"/>
      </w:pPr>
      <w:rPr>
        <w:rFonts w:ascii="Times New Roman" w:eastAsia="Times New Roman" w:hAnsi="Times New Roman" w:cs="Times New Roman"/>
      </w:rPr>
    </w:lvl>
    <w:lvl w:ilvl="2">
      <w:start w:val="1"/>
      <w:numFmt w:val="decimal"/>
      <w:isLgl/>
      <w:lvlText w:val="%1.%2.%3."/>
      <w:lvlJc w:val="left"/>
      <w:pPr>
        <w:ind w:left="1804" w:hanging="1095"/>
      </w:pPr>
      <w:rPr>
        <w:rFonts w:eastAsiaTheme="minorHAnsi" w:hint="default"/>
      </w:rPr>
    </w:lvl>
    <w:lvl w:ilvl="3">
      <w:start w:val="1"/>
      <w:numFmt w:val="decimal"/>
      <w:isLgl/>
      <w:lvlText w:val="%1.%2.%3.%4."/>
      <w:lvlJc w:val="left"/>
      <w:pPr>
        <w:ind w:left="1804" w:hanging="1095"/>
      </w:pPr>
      <w:rPr>
        <w:rFonts w:eastAsiaTheme="minorHAnsi" w:hint="default"/>
      </w:rPr>
    </w:lvl>
    <w:lvl w:ilvl="4">
      <w:start w:val="1"/>
      <w:numFmt w:val="decimal"/>
      <w:isLgl/>
      <w:lvlText w:val="%1.%2.%3.%4.%5."/>
      <w:lvlJc w:val="left"/>
      <w:pPr>
        <w:ind w:left="1804" w:hanging="1095"/>
      </w:pPr>
      <w:rPr>
        <w:rFonts w:eastAsiaTheme="minorHAnsi" w:hint="default"/>
      </w:rPr>
    </w:lvl>
    <w:lvl w:ilvl="5">
      <w:start w:val="1"/>
      <w:numFmt w:val="decimal"/>
      <w:isLgl/>
      <w:lvlText w:val="%1.%2.%3.%4.%5.%6."/>
      <w:lvlJc w:val="left"/>
      <w:pPr>
        <w:ind w:left="1804" w:hanging="1095"/>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149" w:hanging="144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39">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B6F243D"/>
    <w:multiLevelType w:val="hybridMultilevel"/>
    <w:tmpl w:val="80442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4"/>
  </w:num>
  <w:num w:numId="3">
    <w:abstractNumId w:val="37"/>
  </w:num>
  <w:num w:numId="4">
    <w:abstractNumId w:val="1"/>
  </w:num>
  <w:num w:numId="5">
    <w:abstractNumId w:val="35"/>
  </w:num>
  <w:num w:numId="6">
    <w:abstractNumId w:val="0"/>
  </w:num>
  <w:num w:numId="7">
    <w:abstractNumId w:val="5"/>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8"/>
  </w:num>
  <w:num w:numId="12">
    <w:abstractNumId w:val="6"/>
  </w:num>
  <w:num w:numId="13">
    <w:abstractNumId w:val="26"/>
  </w:num>
  <w:num w:numId="14">
    <w:abstractNumId w:val="12"/>
  </w:num>
  <w:num w:numId="15">
    <w:abstractNumId w:val="21"/>
  </w:num>
  <w:num w:numId="16">
    <w:abstractNumId w:val="3"/>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3"/>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27"/>
  </w:num>
  <w:num w:numId="19">
    <w:abstractNumId w:val="32"/>
  </w:num>
  <w:num w:numId="20">
    <w:abstractNumId w:val="19"/>
  </w:num>
  <w:num w:numId="21">
    <w:abstractNumId w:val="3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0"/>
  </w:num>
  <w:num w:numId="25">
    <w:abstractNumId w:val="13"/>
  </w:num>
  <w:num w:numId="26">
    <w:abstractNumId w:val="15"/>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9"/>
  </w:num>
  <w:num w:numId="30">
    <w:abstractNumId w:val="14"/>
  </w:num>
  <w:num w:numId="31">
    <w:abstractNumId w:val="31"/>
  </w:num>
  <w:num w:numId="32">
    <w:abstractNumId w:val="36"/>
  </w:num>
  <w:num w:numId="33">
    <w:abstractNumId w:val="22"/>
  </w:num>
  <w:num w:numId="34">
    <w:abstractNumId w:val="10"/>
  </w:num>
  <w:num w:numId="35">
    <w:abstractNumId w:val="7"/>
  </w:num>
  <w:num w:numId="36">
    <w:abstractNumId w:val="28"/>
  </w:num>
  <w:num w:numId="37">
    <w:abstractNumId w:val="24"/>
  </w:num>
  <w:num w:numId="38">
    <w:abstractNumId w:val="9"/>
  </w:num>
  <w:num w:numId="39">
    <w:abstractNumId w:val="25"/>
  </w:num>
  <w:num w:numId="40">
    <w:abstractNumId w:val="17"/>
  </w:num>
  <w:num w:numId="41">
    <w:abstractNumId w:val="23"/>
  </w:num>
  <w:num w:numId="42">
    <w:abstractNumId w:val="20"/>
  </w:num>
  <w:num w:numId="43">
    <w:abstractNumId w:val="16"/>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78850" fillcolor="white">
      <v:fill color="white"/>
    </o:shapedefaults>
  </w:hdrShapeDefaults>
  <w:footnotePr>
    <w:footnote w:id="0"/>
    <w:footnote w:id="1"/>
  </w:footnotePr>
  <w:endnotePr>
    <w:endnote w:id="0"/>
    <w:endnote w:id="1"/>
  </w:endnotePr>
  <w:compat/>
  <w:rsids>
    <w:rsidRoot w:val="005C70B3"/>
    <w:rsid w:val="0000255D"/>
    <w:rsid w:val="000028DF"/>
    <w:rsid w:val="0001468C"/>
    <w:rsid w:val="0001523A"/>
    <w:rsid w:val="00016B22"/>
    <w:rsid w:val="00022B0D"/>
    <w:rsid w:val="00031EDE"/>
    <w:rsid w:val="00047E80"/>
    <w:rsid w:val="0005079E"/>
    <w:rsid w:val="00053DEE"/>
    <w:rsid w:val="000571C2"/>
    <w:rsid w:val="000609FC"/>
    <w:rsid w:val="00061880"/>
    <w:rsid w:val="0006479B"/>
    <w:rsid w:val="00075F1A"/>
    <w:rsid w:val="0008073B"/>
    <w:rsid w:val="00081114"/>
    <w:rsid w:val="000A1D15"/>
    <w:rsid w:val="000A7CCF"/>
    <w:rsid w:val="000B474F"/>
    <w:rsid w:val="000C4310"/>
    <w:rsid w:val="000C7153"/>
    <w:rsid w:val="000E4561"/>
    <w:rsid w:val="000E490E"/>
    <w:rsid w:val="000E4A8D"/>
    <w:rsid w:val="000F1C8C"/>
    <w:rsid w:val="000F3407"/>
    <w:rsid w:val="00102DAE"/>
    <w:rsid w:val="001205D7"/>
    <w:rsid w:val="001215BB"/>
    <w:rsid w:val="00124150"/>
    <w:rsid w:val="001323ED"/>
    <w:rsid w:val="001360A5"/>
    <w:rsid w:val="00143628"/>
    <w:rsid w:val="00144819"/>
    <w:rsid w:val="00146A97"/>
    <w:rsid w:val="001557C8"/>
    <w:rsid w:val="00156376"/>
    <w:rsid w:val="00161060"/>
    <w:rsid w:val="00174254"/>
    <w:rsid w:val="00174E81"/>
    <w:rsid w:val="001756BD"/>
    <w:rsid w:val="00194524"/>
    <w:rsid w:val="001A2757"/>
    <w:rsid w:val="001A2907"/>
    <w:rsid w:val="001B0E02"/>
    <w:rsid w:val="001C2926"/>
    <w:rsid w:val="001C2B69"/>
    <w:rsid w:val="001C72FA"/>
    <w:rsid w:val="001D419F"/>
    <w:rsid w:val="001D7170"/>
    <w:rsid w:val="001E0939"/>
    <w:rsid w:val="001E1B83"/>
    <w:rsid w:val="001E2ED0"/>
    <w:rsid w:val="001E3777"/>
    <w:rsid w:val="001E402C"/>
    <w:rsid w:val="001F2CC9"/>
    <w:rsid w:val="00206F7F"/>
    <w:rsid w:val="002071E0"/>
    <w:rsid w:val="002114A4"/>
    <w:rsid w:val="0021249C"/>
    <w:rsid w:val="002177A9"/>
    <w:rsid w:val="00230FA4"/>
    <w:rsid w:val="00234A7D"/>
    <w:rsid w:val="0024198A"/>
    <w:rsid w:val="002472F1"/>
    <w:rsid w:val="002556F4"/>
    <w:rsid w:val="00257E26"/>
    <w:rsid w:val="00261664"/>
    <w:rsid w:val="00273268"/>
    <w:rsid w:val="002777C8"/>
    <w:rsid w:val="00286974"/>
    <w:rsid w:val="0029303A"/>
    <w:rsid w:val="002B4B89"/>
    <w:rsid w:val="002B7AC1"/>
    <w:rsid w:val="002C2566"/>
    <w:rsid w:val="002C3478"/>
    <w:rsid w:val="002D31C5"/>
    <w:rsid w:val="002F371B"/>
    <w:rsid w:val="002F4624"/>
    <w:rsid w:val="0030094D"/>
    <w:rsid w:val="00304CFC"/>
    <w:rsid w:val="003119B1"/>
    <w:rsid w:val="0031494D"/>
    <w:rsid w:val="0032414C"/>
    <w:rsid w:val="0033327E"/>
    <w:rsid w:val="00345FD0"/>
    <w:rsid w:val="0035199E"/>
    <w:rsid w:val="00351E39"/>
    <w:rsid w:val="00371665"/>
    <w:rsid w:val="00377958"/>
    <w:rsid w:val="00384F82"/>
    <w:rsid w:val="00386B25"/>
    <w:rsid w:val="003A40FC"/>
    <w:rsid w:val="003C022A"/>
    <w:rsid w:val="003C1581"/>
    <w:rsid w:val="003C2FB0"/>
    <w:rsid w:val="003D1D23"/>
    <w:rsid w:val="003D5C83"/>
    <w:rsid w:val="003E409F"/>
    <w:rsid w:val="003E5DD3"/>
    <w:rsid w:val="003E7745"/>
    <w:rsid w:val="003F363C"/>
    <w:rsid w:val="00402750"/>
    <w:rsid w:val="004045AF"/>
    <w:rsid w:val="00406D39"/>
    <w:rsid w:val="00412933"/>
    <w:rsid w:val="004252A7"/>
    <w:rsid w:val="00425430"/>
    <w:rsid w:val="00464055"/>
    <w:rsid w:val="004661E4"/>
    <w:rsid w:val="00470C25"/>
    <w:rsid w:val="004731FA"/>
    <w:rsid w:val="00476DAA"/>
    <w:rsid w:val="0049236B"/>
    <w:rsid w:val="00497098"/>
    <w:rsid w:val="004A02A3"/>
    <w:rsid w:val="004A1045"/>
    <w:rsid w:val="004B4D41"/>
    <w:rsid w:val="004D226E"/>
    <w:rsid w:val="004D4C33"/>
    <w:rsid w:val="004D6EE9"/>
    <w:rsid w:val="004F7086"/>
    <w:rsid w:val="0050335B"/>
    <w:rsid w:val="00510584"/>
    <w:rsid w:val="005119DF"/>
    <w:rsid w:val="00514978"/>
    <w:rsid w:val="005252C7"/>
    <w:rsid w:val="00527A82"/>
    <w:rsid w:val="00536655"/>
    <w:rsid w:val="00541808"/>
    <w:rsid w:val="00544369"/>
    <w:rsid w:val="00553629"/>
    <w:rsid w:val="00556113"/>
    <w:rsid w:val="00561642"/>
    <w:rsid w:val="00566BC4"/>
    <w:rsid w:val="00583CCC"/>
    <w:rsid w:val="00586D5F"/>
    <w:rsid w:val="005940ED"/>
    <w:rsid w:val="005A4D14"/>
    <w:rsid w:val="005C5C70"/>
    <w:rsid w:val="005C70B3"/>
    <w:rsid w:val="005D4B0C"/>
    <w:rsid w:val="005D5309"/>
    <w:rsid w:val="005E1244"/>
    <w:rsid w:val="005E5F52"/>
    <w:rsid w:val="005E69D6"/>
    <w:rsid w:val="005F07E5"/>
    <w:rsid w:val="005F08B0"/>
    <w:rsid w:val="005F3693"/>
    <w:rsid w:val="005F3A3E"/>
    <w:rsid w:val="00600132"/>
    <w:rsid w:val="006005F0"/>
    <w:rsid w:val="00600B23"/>
    <w:rsid w:val="00601FA4"/>
    <w:rsid w:val="006042C8"/>
    <w:rsid w:val="00612234"/>
    <w:rsid w:val="0061598D"/>
    <w:rsid w:val="00615EA3"/>
    <w:rsid w:val="00620ED3"/>
    <w:rsid w:val="00635335"/>
    <w:rsid w:val="00636A62"/>
    <w:rsid w:val="0064045E"/>
    <w:rsid w:val="00641C66"/>
    <w:rsid w:val="00660078"/>
    <w:rsid w:val="0066307E"/>
    <w:rsid w:val="00667DF0"/>
    <w:rsid w:val="00692461"/>
    <w:rsid w:val="00696013"/>
    <w:rsid w:val="006A0E78"/>
    <w:rsid w:val="006B451C"/>
    <w:rsid w:val="006C7966"/>
    <w:rsid w:val="006D268D"/>
    <w:rsid w:val="006D56E9"/>
    <w:rsid w:val="006D71FE"/>
    <w:rsid w:val="006D7616"/>
    <w:rsid w:val="006E6072"/>
    <w:rsid w:val="006F1FCC"/>
    <w:rsid w:val="006F7E4D"/>
    <w:rsid w:val="00723174"/>
    <w:rsid w:val="00731F07"/>
    <w:rsid w:val="00735652"/>
    <w:rsid w:val="007368F6"/>
    <w:rsid w:val="007474A7"/>
    <w:rsid w:val="00750740"/>
    <w:rsid w:val="00753599"/>
    <w:rsid w:val="0075488F"/>
    <w:rsid w:val="0076207C"/>
    <w:rsid w:val="00766DCC"/>
    <w:rsid w:val="00780574"/>
    <w:rsid w:val="00786509"/>
    <w:rsid w:val="007A0D99"/>
    <w:rsid w:val="007A7EA6"/>
    <w:rsid w:val="007B2B5D"/>
    <w:rsid w:val="007B3244"/>
    <w:rsid w:val="007B48EC"/>
    <w:rsid w:val="007C4D8D"/>
    <w:rsid w:val="007E4821"/>
    <w:rsid w:val="00801518"/>
    <w:rsid w:val="00801A5B"/>
    <w:rsid w:val="00803F48"/>
    <w:rsid w:val="008138F0"/>
    <w:rsid w:val="00832EA1"/>
    <w:rsid w:val="008375CA"/>
    <w:rsid w:val="00846C6B"/>
    <w:rsid w:val="00846E4E"/>
    <w:rsid w:val="00847323"/>
    <w:rsid w:val="00855227"/>
    <w:rsid w:val="00861A9E"/>
    <w:rsid w:val="00861E3E"/>
    <w:rsid w:val="00863E87"/>
    <w:rsid w:val="00865973"/>
    <w:rsid w:val="008752EC"/>
    <w:rsid w:val="008755E6"/>
    <w:rsid w:val="00885750"/>
    <w:rsid w:val="00891E47"/>
    <w:rsid w:val="008A0817"/>
    <w:rsid w:val="008A2E39"/>
    <w:rsid w:val="008A3EF8"/>
    <w:rsid w:val="008B12AE"/>
    <w:rsid w:val="008B295F"/>
    <w:rsid w:val="008B4AB8"/>
    <w:rsid w:val="008C4047"/>
    <w:rsid w:val="008D14C3"/>
    <w:rsid w:val="008D1860"/>
    <w:rsid w:val="008E1A64"/>
    <w:rsid w:val="008E2D31"/>
    <w:rsid w:val="008E506A"/>
    <w:rsid w:val="008F6523"/>
    <w:rsid w:val="008F7B5C"/>
    <w:rsid w:val="008F7E08"/>
    <w:rsid w:val="009077E2"/>
    <w:rsid w:val="00917CD2"/>
    <w:rsid w:val="00922A5B"/>
    <w:rsid w:val="00924BCF"/>
    <w:rsid w:val="0093488F"/>
    <w:rsid w:val="009626F5"/>
    <w:rsid w:val="00972289"/>
    <w:rsid w:val="00972D01"/>
    <w:rsid w:val="00973DA8"/>
    <w:rsid w:val="009756DA"/>
    <w:rsid w:val="00985C04"/>
    <w:rsid w:val="00991F25"/>
    <w:rsid w:val="00992544"/>
    <w:rsid w:val="009A0D83"/>
    <w:rsid w:val="009A5F9D"/>
    <w:rsid w:val="009A636B"/>
    <w:rsid w:val="009A673E"/>
    <w:rsid w:val="009A6D0D"/>
    <w:rsid w:val="009D0BBD"/>
    <w:rsid w:val="009E12B8"/>
    <w:rsid w:val="009E35F0"/>
    <w:rsid w:val="009E6DA9"/>
    <w:rsid w:val="009F0ACF"/>
    <w:rsid w:val="00A13907"/>
    <w:rsid w:val="00A15D12"/>
    <w:rsid w:val="00A176D4"/>
    <w:rsid w:val="00A23CD3"/>
    <w:rsid w:val="00A51E8A"/>
    <w:rsid w:val="00A524A8"/>
    <w:rsid w:val="00A71E9D"/>
    <w:rsid w:val="00A7795D"/>
    <w:rsid w:val="00AA5910"/>
    <w:rsid w:val="00AC0870"/>
    <w:rsid w:val="00AC2F07"/>
    <w:rsid w:val="00AD1272"/>
    <w:rsid w:val="00AE59E7"/>
    <w:rsid w:val="00B01BEF"/>
    <w:rsid w:val="00B042D8"/>
    <w:rsid w:val="00B13ED2"/>
    <w:rsid w:val="00B2210E"/>
    <w:rsid w:val="00B26450"/>
    <w:rsid w:val="00B27BE1"/>
    <w:rsid w:val="00B436D3"/>
    <w:rsid w:val="00B44731"/>
    <w:rsid w:val="00B44F38"/>
    <w:rsid w:val="00B5143E"/>
    <w:rsid w:val="00B53BA1"/>
    <w:rsid w:val="00B6129A"/>
    <w:rsid w:val="00B675B6"/>
    <w:rsid w:val="00B712B1"/>
    <w:rsid w:val="00B72029"/>
    <w:rsid w:val="00B75E5C"/>
    <w:rsid w:val="00B772E6"/>
    <w:rsid w:val="00B81B86"/>
    <w:rsid w:val="00B948C6"/>
    <w:rsid w:val="00BA0A27"/>
    <w:rsid w:val="00BA26BD"/>
    <w:rsid w:val="00BB14C6"/>
    <w:rsid w:val="00BB182C"/>
    <w:rsid w:val="00BB185C"/>
    <w:rsid w:val="00BC712C"/>
    <w:rsid w:val="00BC7DA7"/>
    <w:rsid w:val="00BD6C45"/>
    <w:rsid w:val="00BD6DDB"/>
    <w:rsid w:val="00BE0C77"/>
    <w:rsid w:val="00BF0949"/>
    <w:rsid w:val="00BF35A5"/>
    <w:rsid w:val="00BF4458"/>
    <w:rsid w:val="00BF584B"/>
    <w:rsid w:val="00C07C50"/>
    <w:rsid w:val="00C14164"/>
    <w:rsid w:val="00C141C8"/>
    <w:rsid w:val="00C25CA7"/>
    <w:rsid w:val="00C26F09"/>
    <w:rsid w:val="00C421D2"/>
    <w:rsid w:val="00C470ED"/>
    <w:rsid w:val="00C517DE"/>
    <w:rsid w:val="00C71C79"/>
    <w:rsid w:val="00C76104"/>
    <w:rsid w:val="00C772E4"/>
    <w:rsid w:val="00C77D50"/>
    <w:rsid w:val="00C91BE9"/>
    <w:rsid w:val="00C97E1E"/>
    <w:rsid w:val="00CC3C5F"/>
    <w:rsid w:val="00CE0563"/>
    <w:rsid w:val="00D2309F"/>
    <w:rsid w:val="00D30D67"/>
    <w:rsid w:val="00D36323"/>
    <w:rsid w:val="00D406EA"/>
    <w:rsid w:val="00D40B90"/>
    <w:rsid w:val="00D41615"/>
    <w:rsid w:val="00D41B13"/>
    <w:rsid w:val="00D44166"/>
    <w:rsid w:val="00D52B40"/>
    <w:rsid w:val="00D75797"/>
    <w:rsid w:val="00D86B2A"/>
    <w:rsid w:val="00D908AA"/>
    <w:rsid w:val="00D90E0C"/>
    <w:rsid w:val="00D97DB1"/>
    <w:rsid w:val="00DA4718"/>
    <w:rsid w:val="00DB1E54"/>
    <w:rsid w:val="00DC4F11"/>
    <w:rsid w:val="00DC6CD5"/>
    <w:rsid w:val="00DD3083"/>
    <w:rsid w:val="00DD7E93"/>
    <w:rsid w:val="00DD7FA8"/>
    <w:rsid w:val="00DE0FF5"/>
    <w:rsid w:val="00E020FE"/>
    <w:rsid w:val="00E058D6"/>
    <w:rsid w:val="00E128AA"/>
    <w:rsid w:val="00E16328"/>
    <w:rsid w:val="00E327A7"/>
    <w:rsid w:val="00E354DC"/>
    <w:rsid w:val="00E35A3B"/>
    <w:rsid w:val="00E40AE7"/>
    <w:rsid w:val="00E5127F"/>
    <w:rsid w:val="00E536AF"/>
    <w:rsid w:val="00E618BE"/>
    <w:rsid w:val="00E62A3F"/>
    <w:rsid w:val="00E64FF6"/>
    <w:rsid w:val="00E700E0"/>
    <w:rsid w:val="00E729E2"/>
    <w:rsid w:val="00E97DE4"/>
    <w:rsid w:val="00EA0933"/>
    <w:rsid w:val="00EB0935"/>
    <w:rsid w:val="00EB75BE"/>
    <w:rsid w:val="00EC1B68"/>
    <w:rsid w:val="00EC28BE"/>
    <w:rsid w:val="00ED509B"/>
    <w:rsid w:val="00ED5F9B"/>
    <w:rsid w:val="00EE14EB"/>
    <w:rsid w:val="00EE46CB"/>
    <w:rsid w:val="00EF63EC"/>
    <w:rsid w:val="00EF68A8"/>
    <w:rsid w:val="00EF714F"/>
    <w:rsid w:val="00F1271A"/>
    <w:rsid w:val="00F13B79"/>
    <w:rsid w:val="00F16625"/>
    <w:rsid w:val="00F20E26"/>
    <w:rsid w:val="00F27D8F"/>
    <w:rsid w:val="00F31656"/>
    <w:rsid w:val="00F43768"/>
    <w:rsid w:val="00F51662"/>
    <w:rsid w:val="00F579AB"/>
    <w:rsid w:val="00F60714"/>
    <w:rsid w:val="00F640EC"/>
    <w:rsid w:val="00F64ACA"/>
    <w:rsid w:val="00F813A6"/>
    <w:rsid w:val="00F86644"/>
    <w:rsid w:val="00F906A5"/>
    <w:rsid w:val="00F97720"/>
    <w:rsid w:val="00F977E3"/>
    <w:rsid w:val="00FB305F"/>
    <w:rsid w:val="00FB37C2"/>
    <w:rsid w:val="00FC2454"/>
    <w:rsid w:val="00FD3151"/>
    <w:rsid w:val="00FD39A0"/>
    <w:rsid w:val="00FE3C52"/>
    <w:rsid w:val="00FE4F03"/>
    <w:rsid w:val="00FF2FA0"/>
    <w:rsid w:val="00FF7041"/>
    <w:rsid w:val="24E85CFE"/>
    <w:rsid w:val="343D6436"/>
    <w:rsid w:val="42B66E1C"/>
    <w:rsid w:val="61DD2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unhideWhenUsed="0" w:qFormat="1"/>
    <w:lsdException w:name="heading 9" w:semiHidden="0" w:uiPriority="9"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qFormat="1"/>
    <w:lsdException w:name="annotation text" w:semiHidden="0" w:qFormat="1"/>
    <w:lsdException w:name="header" w:semiHidden="0" w:unhideWhenUsed="0" w:qFormat="1"/>
    <w:lsdException w:name="footer" w:semiHidden="0" w:uiPriority="0" w:unhideWhenUsed="0" w:qFormat="1"/>
    <w:lsdException w:name="index heading" w:semiHidden="0" w:uiPriority="0" w:unhideWhenUsed="0" w:qFormat="1"/>
    <w:lsdException w:name="caption" w:semiHidden="0" w:uiPriority="0" w:qFormat="1"/>
    <w:lsdException w:name="footnote reference" w:semiHidden="0" w:uiPriority="0"/>
    <w:lsdException w:name="annotation reference" w:semiHidden="0"/>
    <w:lsdException w:name="line number" w:semiHidden="0" w:uiPriority="0" w:unhideWhenUsed="0"/>
    <w:lsdException w:name="page number" w:semiHidden="0" w:uiPriority="0" w:unhideWhenUsed="0" w:qFormat="1"/>
    <w:lsdException w:name="endnote reference" w:qFormat="1"/>
    <w:lsdException w:name="endnote text" w:semiHidden="0" w:uiPriority="0" w:qFormat="1"/>
    <w:lsdException w:name="List" w:semiHidden="0" w:uiPriority="0" w:unhideWhenUsed="0"/>
    <w:lsdException w:name="List Bullet" w:semiHidden="0" w:uiPriority="0" w:unhideWhenUsed="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uiPriority="0" w:qFormat="1"/>
    <w:lsdException w:name="Body Text 3" w:semiHidden="0" w:uiPriority="0" w:qFormat="1"/>
    <w:lsdException w:name="Body Text Indent 2" w:semiHidden="0" w:uiPriority="0" w:qFormat="1"/>
    <w:lsdException w:name="Body Text Indent 3" w:semiHidden="0" w:qFormat="1"/>
    <w:lsdException w:name="Block Text" w:semiHidden="0" w:uiPriority="0"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Document Map" w:semiHidden="0" w:unhideWhenUsed="0" w:qFormat="1"/>
    <w:lsdException w:name="Normal (Web)" w:semiHidden="0" w:unhideWhenUsed="0" w:qFormat="1"/>
    <w:lsdException w:name="annotation subject" w:semiHidden="0" w:qFormat="1"/>
    <w:lsdException w:name="Balloon Text" w:semiHidden="0" w:uiPriority="0" w:qFormat="1"/>
    <w:lsdException w:name="Table Grid" w:semiHidden="0" w:uiPriority="59" w:unhideWhenUsed="0" w:qFormat="1"/>
    <w:lsdException w:name="Placeholder Text"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303A"/>
    <w:pPr>
      <w:spacing w:after="200" w:line="276" w:lineRule="auto"/>
    </w:pPr>
    <w:rPr>
      <w:rFonts w:ascii="Calibri" w:eastAsia="Calibri" w:hAnsi="Calibri" w:cs="Times New Roman"/>
      <w:sz w:val="22"/>
      <w:szCs w:val="22"/>
      <w:lang w:eastAsia="en-US"/>
    </w:rPr>
  </w:style>
  <w:style w:type="paragraph" w:styleId="1">
    <w:name w:val="heading 1"/>
    <w:basedOn w:val="a0"/>
    <w:next w:val="a0"/>
    <w:link w:val="10"/>
    <w:uiPriority w:val="9"/>
    <w:qFormat/>
    <w:rsid w:val="0029303A"/>
    <w:pPr>
      <w:keepNext/>
      <w:suppressAutoHyphens/>
      <w:spacing w:after="0" w:line="240" w:lineRule="auto"/>
      <w:jc w:val="right"/>
      <w:outlineLvl w:val="0"/>
    </w:pPr>
    <w:rPr>
      <w:rFonts w:ascii="Times New Roman" w:eastAsia="Times New Roman" w:hAnsi="Times New Roman"/>
      <w:color w:val="00000A"/>
      <w:sz w:val="28"/>
      <w:szCs w:val="20"/>
    </w:rPr>
  </w:style>
  <w:style w:type="paragraph" w:styleId="2">
    <w:name w:val="heading 2"/>
    <w:basedOn w:val="a0"/>
    <w:next w:val="a0"/>
    <w:link w:val="20"/>
    <w:uiPriority w:val="9"/>
    <w:qFormat/>
    <w:rsid w:val="0029303A"/>
    <w:pPr>
      <w:keepNext/>
      <w:spacing w:before="240" w:after="60" w:line="240" w:lineRule="auto"/>
      <w:outlineLvl w:val="1"/>
    </w:pPr>
    <w:rPr>
      <w:rFonts w:ascii="Arial" w:eastAsia="SimSun" w:hAnsi="Arial"/>
      <w:b/>
      <w:bCs/>
      <w:i/>
      <w:iCs/>
      <w:sz w:val="28"/>
      <w:szCs w:val="28"/>
      <w:lang w:val="zh-CN" w:eastAsia="zh-CN"/>
    </w:rPr>
  </w:style>
  <w:style w:type="paragraph" w:styleId="3">
    <w:name w:val="heading 3"/>
    <w:basedOn w:val="a0"/>
    <w:next w:val="a0"/>
    <w:link w:val="30"/>
    <w:uiPriority w:val="9"/>
    <w:qFormat/>
    <w:rsid w:val="0029303A"/>
    <w:pPr>
      <w:keepNext/>
      <w:spacing w:before="240" w:after="60" w:line="240" w:lineRule="auto"/>
      <w:outlineLvl w:val="2"/>
    </w:pPr>
    <w:rPr>
      <w:rFonts w:ascii="Arial" w:eastAsia="SimSun" w:hAnsi="Arial"/>
      <w:b/>
      <w:bCs/>
      <w:sz w:val="26"/>
      <w:szCs w:val="26"/>
      <w:lang w:val="zh-CN" w:eastAsia="zh-CN"/>
    </w:rPr>
  </w:style>
  <w:style w:type="paragraph" w:styleId="4">
    <w:name w:val="heading 4"/>
    <w:basedOn w:val="a0"/>
    <w:link w:val="40"/>
    <w:uiPriority w:val="9"/>
    <w:unhideWhenUsed/>
    <w:qFormat/>
    <w:rsid w:val="0029303A"/>
    <w:pPr>
      <w:keepNext/>
      <w:keepLines/>
      <w:suppressAutoHyphens/>
      <w:spacing w:before="200" w:after="0" w:line="240" w:lineRule="auto"/>
      <w:outlineLvl w:val="3"/>
    </w:pPr>
    <w:rPr>
      <w:rFonts w:ascii="Cambria" w:eastAsia="Cambria" w:hAnsi="Cambria" w:cs="Cambria"/>
      <w:b/>
      <w:bCs/>
      <w:i/>
      <w:iCs/>
      <w:color w:val="4F81BD"/>
      <w:sz w:val="20"/>
      <w:szCs w:val="20"/>
      <w:lang w:eastAsia="ar-SA"/>
    </w:rPr>
  </w:style>
  <w:style w:type="paragraph" w:styleId="5">
    <w:name w:val="heading 5"/>
    <w:basedOn w:val="a0"/>
    <w:link w:val="50"/>
    <w:uiPriority w:val="9"/>
    <w:unhideWhenUsed/>
    <w:qFormat/>
    <w:rsid w:val="0029303A"/>
    <w:pPr>
      <w:keepNext/>
      <w:keepLines/>
      <w:suppressAutoHyphens/>
      <w:spacing w:before="200" w:after="0" w:line="240" w:lineRule="auto"/>
      <w:outlineLvl w:val="4"/>
    </w:pPr>
    <w:rPr>
      <w:rFonts w:ascii="Cambria" w:eastAsia="Cambria" w:hAnsi="Cambria" w:cs="Cambria"/>
      <w:color w:val="243F60"/>
      <w:sz w:val="20"/>
      <w:szCs w:val="20"/>
      <w:lang w:eastAsia="ar-SA"/>
    </w:rPr>
  </w:style>
  <w:style w:type="paragraph" w:styleId="6">
    <w:name w:val="heading 6"/>
    <w:basedOn w:val="a0"/>
    <w:link w:val="60"/>
    <w:uiPriority w:val="9"/>
    <w:unhideWhenUsed/>
    <w:qFormat/>
    <w:rsid w:val="0029303A"/>
    <w:pPr>
      <w:keepNext/>
      <w:keepLines/>
      <w:suppressAutoHyphens/>
      <w:spacing w:before="200" w:after="0" w:line="240" w:lineRule="auto"/>
      <w:outlineLvl w:val="5"/>
    </w:pPr>
    <w:rPr>
      <w:rFonts w:ascii="Cambria" w:eastAsia="Cambria" w:hAnsi="Cambria" w:cs="Cambria"/>
      <w:i/>
      <w:iCs/>
      <w:color w:val="243F60"/>
      <w:sz w:val="20"/>
      <w:szCs w:val="20"/>
      <w:lang w:eastAsia="ar-SA"/>
    </w:rPr>
  </w:style>
  <w:style w:type="paragraph" w:styleId="7">
    <w:name w:val="heading 7"/>
    <w:basedOn w:val="a0"/>
    <w:link w:val="70"/>
    <w:uiPriority w:val="9"/>
    <w:unhideWhenUsed/>
    <w:qFormat/>
    <w:rsid w:val="0029303A"/>
    <w:pPr>
      <w:keepNext/>
      <w:keepLines/>
      <w:suppressAutoHyphens/>
      <w:spacing w:before="200" w:after="0" w:line="240" w:lineRule="auto"/>
      <w:outlineLvl w:val="6"/>
    </w:pPr>
    <w:rPr>
      <w:rFonts w:ascii="Cambria" w:eastAsia="Cambria" w:hAnsi="Cambria" w:cs="Cambria"/>
      <w:i/>
      <w:iCs/>
      <w:color w:val="404040"/>
      <w:sz w:val="20"/>
      <w:szCs w:val="20"/>
      <w:lang w:eastAsia="ar-SA"/>
    </w:rPr>
  </w:style>
  <w:style w:type="paragraph" w:styleId="8">
    <w:name w:val="heading 8"/>
    <w:basedOn w:val="a0"/>
    <w:next w:val="a0"/>
    <w:link w:val="80"/>
    <w:uiPriority w:val="9"/>
    <w:qFormat/>
    <w:rsid w:val="0029303A"/>
    <w:pPr>
      <w:tabs>
        <w:tab w:val="left" w:pos="0"/>
      </w:tabs>
      <w:suppressAutoHyphens/>
      <w:spacing w:before="60" w:after="60"/>
      <w:outlineLvl w:val="7"/>
    </w:pPr>
    <w:rPr>
      <w:rFonts w:asciiTheme="minorHAnsi" w:eastAsiaTheme="minorEastAsia" w:hAnsiTheme="minorHAnsi" w:cstheme="minorBidi"/>
      <w:b/>
      <w:bCs/>
      <w:i/>
      <w:iCs/>
      <w:sz w:val="18"/>
      <w:szCs w:val="18"/>
      <w:lang w:eastAsia="ru-RU"/>
    </w:rPr>
  </w:style>
  <w:style w:type="paragraph" w:styleId="9">
    <w:name w:val="heading 9"/>
    <w:basedOn w:val="a0"/>
    <w:next w:val="a0"/>
    <w:link w:val="90"/>
    <w:uiPriority w:val="9"/>
    <w:qFormat/>
    <w:rsid w:val="0029303A"/>
    <w:pPr>
      <w:tabs>
        <w:tab w:val="left" w:pos="0"/>
      </w:tabs>
      <w:suppressAutoHyphens/>
      <w:spacing w:before="60" w:after="60"/>
      <w:outlineLvl w:val="8"/>
    </w:pPr>
    <w:rPr>
      <w:rFonts w:asciiTheme="minorHAnsi" w:eastAsiaTheme="minorEastAsia" w:hAnsiTheme="minorHAnsi" w:cstheme="minorBidi"/>
      <w:b/>
      <w:bCs/>
      <w:sz w:val="17"/>
      <w:szCs w:val="1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rsid w:val="0029303A"/>
    <w:rPr>
      <w:color w:val="800080"/>
      <w:u w:val="single"/>
    </w:rPr>
  </w:style>
  <w:style w:type="character" w:styleId="a5">
    <w:name w:val="footnote reference"/>
    <w:unhideWhenUsed/>
    <w:rsid w:val="0029303A"/>
    <w:rPr>
      <w:vertAlign w:val="superscript"/>
    </w:rPr>
  </w:style>
  <w:style w:type="character" w:styleId="a6">
    <w:name w:val="annotation reference"/>
    <w:basedOn w:val="a1"/>
    <w:uiPriority w:val="99"/>
    <w:unhideWhenUsed/>
    <w:rsid w:val="0029303A"/>
    <w:rPr>
      <w:sz w:val="16"/>
      <w:szCs w:val="16"/>
    </w:rPr>
  </w:style>
  <w:style w:type="character" w:styleId="a7">
    <w:name w:val="endnote reference"/>
    <w:basedOn w:val="a1"/>
    <w:uiPriority w:val="99"/>
    <w:semiHidden/>
    <w:unhideWhenUsed/>
    <w:qFormat/>
    <w:rsid w:val="0029303A"/>
    <w:rPr>
      <w:vertAlign w:val="superscript"/>
    </w:rPr>
  </w:style>
  <w:style w:type="character" w:styleId="a8">
    <w:name w:val="Emphasis"/>
    <w:uiPriority w:val="20"/>
    <w:qFormat/>
    <w:rsid w:val="0029303A"/>
    <w:rPr>
      <w:i/>
      <w:iCs/>
    </w:rPr>
  </w:style>
  <w:style w:type="character" w:styleId="a9">
    <w:name w:val="Hyperlink"/>
    <w:uiPriority w:val="99"/>
    <w:qFormat/>
    <w:rsid w:val="0029303A"/>
    <w:rPr>
      <w:color w:val="0000FF"/>
      <w:u w:val="single"/>
    </w:rPr>
  </w:style>
  <w:style w:type="character" w:styleId="aa">
    <w:name w:val="page number"/>
    <w:basedOn w:val="a1"/>
    <w:qFormat/>
    <w:rsid w:val="0029303A"/>
  </w:style>
  <w:style w:type="character" w:styleId="ab">
    <w:name w:val="line number"/>
    <w:rsid w:val="0029303A"/>
  </w:style>
  <w:style w:type="character" w:styleId="ac">
    <w:name w:val="Strong"/>
    <w:uiPriority w:val="22"/>
    <w:qFormat/>
    <w:rsid w:val="0029303A"/>
    <w:rPr>
      <w:b/>
      <w:bCs/>
    </w:rPr>
  </w:style>
  <w:style w:type="paragraph" w:styleId="ad">
    <w:name w:val="Balloon Text"/>
    <w:basedOn w:val="a0"/>
    <w:link w:val="ae"/>
    <w:unhideWhenUsed/>
    <w:qFormat/>
    <w:rsid w:val="0029303A"/>
    <w:pPr>
      <w:spacing w:after="0" w:line="240" w:lineRule="auto"/>
    </w:pPr>
    <w:rPr>
      <w:rFonts w:ascii="Tahoma" w:hAnsi="Tahoma" w:cs="Tahoma"/>
      <w:sz w:val="16"/>
      <w:szCs w:val="16"/>
    </w:rPr>
  </w:style>
  <w:style w:type="paragraph" w:styleId="21">
    <w:name w:val="Body Text 2"/>
    <w:basedOn w:val="a0"/>
    <w:link w:val="22"/>
    <w:unhideWhenUsed/>
    <w:qFormat/>
    <w:rsid w:val="0029303A"/>
    <w:pPr>
      <w:spacing w:after="120" w:line="480" w:lineRule="auto"/>
    </w:pPr>
    <w:rPr>
      <w:rFonts w:cs="Calibri"/>
    </w:rPr>
  </w:style>
  <w:style w:type="paragraph" w:styleId="af">
    <w:name w:val="Normal Indent"/>
    <w:basedOn w:val="a0"/>
    <w:qFormat/>
    <w:rsid w:val="0029303A"/>
    <w:pPr>
      <w:suppressAutoHyphens/>
      <w:spacing w:after="60"/>
      <w:ind w:left="708"/>
      <w:jc w:val="both"/>
    </w:pPr>
    <w:rPr>
      <w:rFonts w:ascii="Times New Roman" w:eastAsia="Times New Roman" w:hAnsi="Times New Roman"/>
      <w:sz w:val="24"/>
      <w:szCs w:val="24"/>
      <w:lang w:eastAsia="ru-RU"/>
    </w:rPr>
  </w:style>
  <w:style w:type="paragraph" w:styleId="31">
    <w:name w:val="Body Text Indent 3"/>
    <w:basedOn w:val="a0"/>
    <w:link w:val="310"/>
    <w:uiPriority w:val="99"/>
    <w:unhideWhenUsed/>
    <w:qFormat/>
    <w:rsid w:val="0029303A"/>
    <w:pPr>
      <w:spacing w:after="120"/>
      <w:ind w:left="283"/>
    </w:pPr>
    <w:rPr>
      <w:rFonts w:ascii="Cambria" w:eastAsia="Cambria" w:hAnsi="Cambria" w:cs="Cambria"/>
      <w:b/>
      <w:bCs/>
      <w:color w:val="4F81BD"/>
      <w:lang w:eastAsia="ar-SA"/>
    </w:rPr>
  </w:style>
  <w:style w:type="paragraph" w:styleId="af0">
    <w:name w:val="endnote text"/>
    <w:basedOn w:val="a0"/>
    <w:link w:val="af1"/>
    <w:unhideWhenUsed/>
    <w:qFormat/>
    <w:rsid w:val="0029303A"/>
    <w:pPr>
      <w:spacing w:after="0" w:line="240" w:lineRule="auto"/>
    </w:pPr>
    <w:rPr>
      <w:rFonts w:ascii="Times New Roman" w:eastAsia="Times New Roman" w:hAnsi="Times New Roman"/>
      <w:sz w:val="20"/>
      <w:szCs w:val="20"/>
      <w:lang w:eastAsia="ru-RU"/>
    </w:rPr>
  </w:style>
  <w:style w:type="paragraph" w:styleId="af2">
    <w:name w:val="caption"/>
    <w:basedOn w:val="a0"/>
    <w:next w:val="a0"/>
    <w:unhideWhenUsed/>
    <w:qFormat/>
    <w:rsid w:val="0029303A"/>
    <w:pPr>
      <w:spacing w:line="240" w:lineRule="auto"/>
    </w:pPr>
    <w:rPr>
      <w:rFonts w:eastAsia="Times New Roman"/>
      <w:b/>
      <w:bCs/>
      <w:color w:val="4F81BD"/>
      <w:sz w:val="18"/>
      <w:szCs w:val="18"/>
      <w:lang w:eastAsia="ru-RU"/>
    </w:rPr>
  </w:style>
  <w:style w:type="paragraph" w:styleId="af3">
    <w:name w:val="annotation text"/>
    <w:basedOn w:val="a0"/>
    <w:link w:val="11"/>
    <w:uiPriority w:val="99"/>
    <w:unhideWhenUsed/>
    <w:qFormat/>
    <w:rsid w:val="0029303A"/>
    <w:pPr>
      <w:spacing w:line="240" w:lineRule="auto"/>
    </w:pPr>
    <w:rPr>
      <w:rFonts w:cs="Calibri"/>
      <w:sz w:val="20"/>
      <w:szCs w:val="20"/>
    </w:rPr>
  </w:style>
  <w:style w:type="paragraph" w:styleId="12">
    <w:name w:val="index 1"/>
    <w:basedOn w:val="a0"/>
    <w:next w:val="a0"/>
    <w:uiPriority w:val="99"/>
    <w:semiHidden/>
    <w:unhideWhenUsed/>
    <w:rsid w:val="0029303A"/>
    <w:pPr>
      <w:ind w:left="220" w:hanging="220"/>
    </w:pPr>
  </w:style>
  <w:style w:type="paragraph" w:styleId="af4">
    <w:name w:val="annotation subject"/>
    <w:basedOn w:val="af3"/>
    <w:link w:val="13"/>
    <w:uiPriority w:val="99"/>
    <w:unhideWhenUsed/>
    <w:qFormat/>
    <w:rsid w:val="0029303A"/>
    <w:rPr>
      <w:b/>
      <w:bCs/>
    </w:rPr>
  </w:style>
  <w:style w:type="paragraph" w:styleId="af5">
    <w:name w:val="Document Map"/>
    <w:basedOn w:val="a0"/>
    <w:link w:val="af6"/>
    <w:uiPriority w:val="99"/>
    <w:qFormat/>
    <w:rsid w:val="0029303A"/>
    <w:pPr>
      <w:shd w:val="clear" w:color="auto" w:fill="000080"/>
      <w:spacing w:after="0" w:line="240" w:lineRule="auto"/>
    </w:pPr>
    <w:rPr>
      <w:rFonts w:ascii="Tahoma" w:eastAsia="Times New Roman" w:hAnsi="Tahoma" w:cs="Tahoma"/>
      <w:sz w:val="20"/>
      <w:szCs w:val="20"/>
      <w:lang w:eastAsia="ru-RU"/>
    </w:rPr>
  </w:style>
  <w:style w:type="paragraph" w:styleId="af7">
    <w:name w:val="footnote text"/>
    <w:basedOn w:val="a0"/>
    <w:link w:val="af8"/>
    <w:unhideWhenUsed/>
    <w:qFormat/>
    <w:rsid w:val="0029303A"/>
    <w:pPr>
      <w:spacing w:after="0" w:line="240" w:lineRule="auto"/>
    </w:pPr>
    <w:rPr>
      <w:sz w:val="20"/>
      <w:szCs w:val="20"/>
    </w:rPr>
  </w:style>
  <w:style w:type="paragraph" w:styleId="af9">
    <w:name w:val="header"/>
    <w:basedOn w:val="a0"/>
    <w:link w:val="afa"/>
    <w:uiPriority w:val="99"/>
    <w:qFormat/>
    <w:rsid w:val="0029303A"/>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fb">
    <w:name w:val="Body Text"/>
    <w:basedOn w:val="a0"/>
    <w:link w:val="afc"/>
    <w:unhideWhenUsed/>
    <w:qFormat/>
    <w:rsid w:val="0029303A"/>
    <w:pPr>
      <w:suppressAutoHyphens/>
      <w:spacing w:after="0" w:line="240" w:lineRule="auto"/>
    </w:pPr>
    <w:rPr>
      <w:rFonts w:ascii="Times New Roman" w:eastAsia="Times New Roman" w:hAnsi="Times New Roman"/>
      <w:color w:val="00000A"/>
      <w:sz w:val="28"/>
      <w:szCs w:val="20"/>
    </w:rPr>
  </w:style>
  <w:style w:type="paragraph" w:styleId="afd">
    <w:name w:val="index heading"/>
    <w:basedOn w:val="a0"/>
    <w:qFormat/>
    <w:rsid w:val="0029303A"/>
    <w:pPr>
      <w:suppressLineNumbers/>
    </w:pPr>
    <w:rPr>
      <w:rFonts w:cs="Arial"/>
    </w:rPr>
  </w:style>
  <w:style w:type="paragraph" w:styleId="14">
    <w:name w:val="toc 1"/>
    <w:basedOn w:val="a0"/>
    <w:next w:val="a0"/>
    <w:uiPriority w:val="39"/>
    <w:qFormat/>
    <w:rsid w:val="0029303A"/>
    <w:pPr>
      <w:spacing w:after="0" w:line="240" w:lineRule="auto"/>
    </w:pPr>
    <w:rPr>
      <w:rFonts w:ascii="Times New Roman" w:eastAsia="Times New Roman" w:hAnsi="Times New Roman"/>
      <w:sz w:val="24"/>
      <w:szCs w:val="24"/>
      <w:lang w:eastAsia="ru-RU"/>
    </w:rPr>
  </w:style>
  <w:style w:type="paragraph" w:styleId="23">
    <w:name w:val="toc 2"/>
    <w:basedOn w:val="a0"/>
    <w:next w:val="a0"/>
    <w:uiPriority w:val="39"/>
    <w:qFormat/>
    <w:rsid w:val="0029303A"/>
    <w:pPr>
      <w:spacing w:after="0" w:line="240" w:lineRule="auto"/>
      <w:ind w:left="240"/>
    </w:pPr>
    <w:rPr>
      <w:rFonts w:ascii="Times New Roman" w:eastAsia="Times New Roman" w:hAnsi="Times New Roman"/>
      <w:sz w:val="24"/>
      <w:szCs w:val="24"/>
      <w:lang w:eastAsia="ru-RU"/>
    </w:rPr>
  </w:style>
  <w:style w:type="paragraph" w:styleId="afe">
    <w:name w:val="Body Text Indent"/>
    <w:basedOn w:val="a0"/>
    <w:link w:val="aff"/>
    <w:uiPriority w:val="99"/>
    <w:qFormat/>
    <w:rsid w:val="0029303A"/>
    <w:pPr>
      <w:suppressAutoHyphens/>
      <w:spacing w:after="0" w:line="340" w:lineRule="atLeast"/>
      <w:ind w:left="1134" w:firstLine="709"/>
    </w:pPr>
    <w:rPr>
      <w:rFonts w:ascii="Times New Roman" w:eastAsia="Times New Roman" w:hAnsi="Times New Roman"/>
      <w:sz w:val="28"/>
      <w:szCs w:val="20"/>
      <w:lang w:val="zh-CN" w:eastAsia="ar-SA"/>
    </w:rPr>
  </w:style>
  <w:style w:type="paragraph" w:styleId="a">
    <w:name w:val="List Bullet"/>
    <w:basedOn w:val="a0"/>
    <w:qFormat/>
    <w:rsid w:val="0029303A"/>
    <w:pPr>
      <w:numPr>
        <w:numId w:val="1"/>
      </w:numPr>
      <w:spacing w:after="0" w:line="240" w:lineRule="auto"/>
      <w:contextualSpacing/>
    </w:pPr>
    <w:rPr>
      <w:rFonts w:ascii="Times New Roman" w:eastAsia="Times New Roman" w:hAnsi="Times New Roman"/>
      <w:sz w:val="24"/>
      <w:szCs w:val="24"/>
      <w:lang w:eastAsia="ru-RU"/>
    </w:rPr>
  </w:style>
  <w:style w:type="paragraph" w:styleId="aff0">
    <w:name w:val="Title"/>
    <w:basedOn w:val="a0"/>
    <w:link w:val="aff1"/>
    <w:qFormat/>
    <w:rsid w:val="0029303A"/>
    <w:pPr>
      <w:spacing w:after="0" w:line="240" w:lineRule="auto"/>
      <w:ind w:firstLine="851"/>
      <w:jc w:val="center"/>
    </w:pPr>
    <w:rPr>
      <w:rFonts w:ascii="Times New Roman" w:eastAsia="Times New Roman" w:hAnsi="Times New Roman"/>
      <w:sz w:val="32"/>
      <w:szCs w:val="20"/>
      <w:lang w:eastAsia="ru-RU"/>
    </w:rPr>
  </w:style>
  <w:style w:type="paragraph" w:styleId="aff2">
    <w:name w:val="footer"/>
    <w:basedOn w:val="a0"/>
    <w:link w:val="aff3"/>
    <w:qFormat/>
    <w:rsid w:val="0029303A"/>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paragraph" w:styleId="aff4">
    <w:name w:val="List"/>
    <w:basedOn w:val="afb"/>
    <w:rsid w:val="0029303A"/>
    <w:pPr>
      <w:widowControl w:val="0"/>
      <w:spacing w:after="120"/>
    </w:pPr>
    <w:rPr>
      <w:rFonts w:ascii="Arial" w:eastAsia="Lucida Sans Unicode" w:hAnsi="Arial" w:cs="Arial"/>
      <w:color w:val="auto"/>
      <w:sz w:val="20"/>
      <w:szCs w:val="24"/>
    </w:rPr>
  </w:style>
  <w:style w:type="paragraph" w:styleId="aff5">
    <w:name w:val="Normal (Web)"/>
    <w:basedOn w:val="a0"/>
    <w:uiPriority w:val="99"/>
    <w:qFormat/>
    <w:rsid w:val="0029303A"/>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0"/>
    <w:link w:val="311"/>
    <w:unhideWhenUsed/>
    <w:qFormat/>
    <w:rsid w:val="0029303A"/>
    <w:pPr>
      <w:spacing w:after="120"/>
    </w:pPr>
    <w:rPr>
      <w:rFonts w:cs="Calibri"/>
      <w:sz w:val="16"/>
      <w:szCs w:val="16"/>
    </w:rPr>
  </w:style>
  <w:style w:type="paragraph" w:styleId="24">
    <w:name w:val="Body Text Indent 2"/>
    <w:basedOn w:val="a0"/>
    <w:link w:val="25"/>
    <w:unhideWhenUsed/>
    <w:qFormat/>
    <w:rsid w:val="0029303A"/>
    <w:pPr>
      <w:spacing w:after="120" w:line="480" w:lineRule="auto"/>
      <w:ind w:left="283"/>
    </w:pPr>
    <w:rPr>
      <w:rFonts w:eastAsia="Times New Roman"/>
      <w:lang w:val="zh-CN" w:eastAsia="zh-CN"/>
    </w:rPr>
  </w:style>
  <w:style w:type="paragraph" w:styleId="aff6">
    <w:name w:val="Subtitle"/>
    <w:basedOn w:val="a0"/>
    <w:link w:val="15"/>
    <w:uiPriority w:val="11"/>
    <w:qFormat/>
    <w:rsid w:val="0029303A"/>
    <w:pPr>
      <w:suppressAutoHyphens/>
      <w:spacing w:after="0" w:line="240" w:lineRule="auto"/>
    </w:pPr>
    <w:rPr>
      <w:rFonts w:ascii="Cambria" w:eastAsia="Cambria" w:hAnsi="Cambria" w:cs="Cambria"/>
      <w:i/>
      <w:iCs/>
      <w:color w:val="4F81BD"/>
      <w:spacing w:val="15"/>
      <w:sz w:val="24"/>
      <w:szCs w:val="24"/>
      <w:lang w:eastAsia="ar-SA"/>
    </w:rPr>
  </w:style>
  <w:style w:type="paragraph" w:styleId="aff7">
    <w:name w:val="Block Text"/>
    <w:basedOn w:val="a0"/>
    <w:qFormat/>
    <w:rsid w:val="0029303A"/>
    <w:pPr>
      <w:suppressAutoHyphens/>
      <w:overflowPunct w:val="0"/>
      <w:ind w:left="-567" w:right="-766"/>
      <w:textAlignment w:val="baseline"/>
    </w:pPr>
    <w:rPr>
      <w:rFonts w:ascii="Arial" w:eastAsia="Times New Roman" w:hAnsi="Arial" w:cs="Arial"/>
      <w:sz w:val="24"/>
      <w:szCs w:val="20"/>
      <w:lang w:eastAsia="ru-RU"/>
    </w:rPr>
  </w:style>
  <w:style w:type="table" w:styleId="aff8">
    <w:name w:val="Table Grid"/>
    <w:basedOn w:val="a2"/>
    <w:uiPriority w:val="59"/>
    <w:qFormat/>
    <w:rsid w:val="0029303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sid w:val="0029303A"/>
    <w:rPr>
      <w:rFonts w:ascii="Times New Roman" w:eastAsia="Times New Roman" w:hAnsi="Times New Roman" w:cs="Times New Roman"/>
      <w:color w:val="00000A"/>
      <w:sz w:val="28"/>
      <w:szCs w:val="20"/>
    </w:rPr>
  </w:style>
  <w:style w:type="character" w:customStyle="1" w:styleId="afc">
    <w:name w:val="Основной текст Знак"/>
    <w:basedOn w:val="a1"/>
    <w:link w:val="afb"/>
    <w:qFormat/>
    <w:rsid w:val="0029303A"/>
    <w:rPr>
      <w:rFonts w:ascii="Times New Roman" w:eastAsia="Times New Roman" w:hAnsi="Times New Roman" w:cs="Times New Roman"/>
      <w:color w:val="00000A"/>
      <w:sz w:val="28"/>
      <w:szCs w:val="20"/>
    </w:rPr>
  </w:style>
  <w:style w:type="character" w:customStyle="1" w:styleId="FontStyle18">
    <w:name w:val="Font Style18"/>
    <w:uiPriority w:val="99"/>
    <w:qFormat/>
    <w:rsid w:val="0029303A"/>
    <w:rPr>
      <w:rFonts w:ascii="Times New Roman" w:hAnsi="Times New Roman" w:cs="Times New Roman"/>
      <w:b/>
      <w:bCs/>
      <w:sz w:val="20"/>
      <w:szCs w:val="20"/>
    </w:rPr>
  </w:style>
  <w:style w:type="character" w:customStyle="1" w:styleId="-">
    <w:name w:val="Интернет-ссылка"/>
    <w:basedOn w:val="a1"/>
    <w:unhideWhenUsed/>
    <w:qFormat/>
    <w:rsid w:val="0029303A"/>
    <w:rPr>
      <w:color w:val="0000FF"/>
      <w:u w:val="single"/>
    </w:rPr>
  </w:style>
  <w:style w:type="paragraph" w:styleId="aff9">
    <w:name w:val="List Paragraph"/>
    <w:basedOn w:val="a0"/>
    <w:link w:val="affa"/>
    <w:uiPriority w:val="34"/>
    <w:qFormat/>
    <w:rsid w:val="0029303A"/>
    <w:pPr>
      <w:suppressAutoHyphens/>
      <w:spacing w:line="259" w:lineRule="auto"/>
      <w:ind w:left="720"/>
      <w:contextualSpacing/>
    </w:pPr>
    <w:rPr>
      <w:rFonts w:asciiTheme="minorHAnsi" w:eastAsiaTheme="minorHAnsi" w:hAnsiTheme="minorHAnsi" w:cstheme="minorBidi"/>
      <w:color w:val="00000A"/>
    </w:rPr>
  </w:style>
  <w:style w:type="paragraph" w:customStyle="1" w:styleId="ConsPlusNormal">
    <w:name w:val="ConsPlusNormal"/>
    <w:link w:val="ConsPlusNormal0"/>
    <w:qFormat/>
    <w:rsid w:val="0029303A"/>
    <w:pPr>
      <w:widowControl w:val="0"/>
      <w:suppressAutoHyphens/>
    </w:pPr>
    <w:rPr>
      <w:rFonts w:ascii="Arial" w:eastAsia="Times New Roman" w:hAnsi="Arial" w:cs="Arial"/>
      <w:color w:val="00000A"/>
      <w:sz w:val="16"/>
      <w:szCs w:val="16"/>
    </w:rPr>
  </w:style>
  <w:style w:type="table" w:customStyle="1" w:styleId="16">
    <w:name w:val="Сетка таблицы1"/>
    <w:basedOn w:val="a2"/>
    <w:uiPriority w:val="59"/>
    <w:rsid w:val="0029303A"/>
    <w:rPr>
      <w:rFonts w:ascii="Calibri" w:eastAsia="Calibri" w:hAnsi="Calibri" w:cs="Times New Roman"/>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Текст выноски Знак"/>
    <w:basedOn w:val="a1"/>
    <w:link w:val="ad"/>
    <w:qFormat/>
    <w:rsid w:val="0029303A"/>
    <w:rPr>
      <w:rFonts w:ascii="Tahoma" w:eastAsia="Calibri" w:hAnsi="Tahoma" w:cs="Tahoma"/>
      <w:sz w:val="16"/>
      <w:szCs w:val="16"/>
    </w:rPr>
  </w:style>
  <w:style w:type="character" w:customStyle="1" w:styleId="20">
    <w:name w:val="Заголовок 2 Знак"/>
    <w:basedOn w:val="a1"/>
    <w:link w:val="2"/>
    <w:uiPriority w:val="9"/>
    <w:qFormat/>
    <w:rsid w:val="0029303A"/>
    <w:rPr>
      <w:rFonts w:ascii="Arial" w:eastAsia="SimSun" w:hAnsi="Arial" w:cs="Times New Roman"/>
      <w:b/>
      <w:bCs/>
      <w:i/>
      <w:iCs/>
      <w:sz w:val="28"/>
      <w:szCs w:val="28"/>
      <w:lang w:val="zh-CN" w:eastAsia="zh-CN"/>
    </w:rPr>
  </w:style>
  <w:style w:type="character" w:customStyle="1" w:styleId="30">
    <w:name w:val="Заголовок 3 Знак"/>
    <w:basedOn w:val="a1"/>
    <w:link w:val="3"/>
    <w:uiPriority w:val="9"/>
    <w:qFormat/>
    <w:rsid w:val="0029303A"/>
    <w:rPr>
      <w:rFonts w:ascii="Arial" w:eastAsia="SimSun" w:hAnsi="Arial" w:cs="Times New Roman"/>
      <w:b/>
      <w:bCs/>
      <w:sz w:val="26"/>
      <w:szCs w:val="26"/>
      <w:lang w:val="zh-CN" w:eastAsia="zh-CN"/>
    </w:rPr>
  </w:style>
  <w:style w:type="paragraph" w:customStyle="1" w:styleId="ConsPlusNonformat">
    <w:name w:val="ConsPlusNonformat"/>
    <w:uiPriority w:val="99"/>
    <w:qFormat/>
    <w:rsid w:val="0029303A"/>
    <w:pPr>
      <w:widowControl w:val="0"/>
      <w:autoSpaceDE w:val="0"/>
      <w:autoSpaceDN w:val="0"/>
      <w:adjustRightInd w:val="0"/>
    </w:pPr>
    <w:rPr>
      <w:rFonts w:ascii="Courier New" w:eastAsia="Times New Roman" w:hAnsi="Courier New" w:cs="Courier New"/>
    </w:rPr>
  </w:style>
  <w:style w:type="paragraph" w:customStyle="1" w:styleId="Default">
    <w:name w:val="Default"/>
    <w:qFormat/>
    <w:rsid w:val="0029303A"/>
    <w:pPr>
      <w:autoSpaceDE w:val="0"/>
      <w:autoSpaceDN w:val="0"/>
      <w:adjustRightInd w:val="0"/>
    </w:pPr>
    <w:rPr>
      <w:rFonts w:ascii="Times New Roman" w:eastAsia="Times New Roman" w:hAnsi="Times New Roman" w:cs="Times New Roman"/>
      <w:color w:val="000000"/>
      <w:sz w:val="24"/>
      <w:szCs w:val="24"/>
    </w:rPr>
  </w:style>
  <w:style w:type="paragraph" w:customStyle="1" w:styleId="ConsPlusCell">
    <w:name w:val="ConsPlusCell"/>
    <w:qFormat/>
    <w:rsid w:val="0029303A"/>
    <w:pPr>
      <w:widowControl w:val="0"/>
      <w:autoSpaceDE w:val="0"/>
      <w:autoSpaceDN w:val="0"/>
      <w:adjustRightInd w:val="0"/>
    </w:pPr>
    <w:rPr>
      <w:rFonts w:ascii="Times New Roman" w:eastAsia="Times New Roman" w:hAnsi="Times New Roman" w:cs="Times New Roman"/>
      <w:sz w:val="24"/>
      <w:szCs w:val="24"/>
    </w:rPr>
  </w:style>
  <w:style w:type="character" w:customStyle="1" w:styleId="af6">
    <w:name w:val="Схема документа Знак"/>
    <w:basedOn w:val="a1"/>
    <w:link w:val="af5"/>
    <w:uiPriority w:val="99"/>
    <w:rsid w:val="0029303A"/>
    <w:rPr>
      <w:rFonts w:ascii="Tahoma" w:eastAsia="Times New Roman" w:hAnsi="Tahoma" w:cs="Tahoma"/>
      <w:sz w:val="20"/>
      <w:szCs w:val="20"/>
      <w:shd w:val="clear" w:color="auto" w:fill="000080"/>
      <w:lang w:eastAsia="ru-RU"/>
    </w:rPr>
  </w:style>
  <w:style w:type="character" w:customStyle="1" w:styleId="aff1">
    <w:name w:val="Название Знак"/>
    <w:basedOn w:val="a1"/>
    <w:link w:val="aff0"/>
    <w:qFormat/>
    <w:rsid w:val="0029303A"/>
    <w:rPr>
      <w:rFonts w:ascii="Times New Roman" w:eastAsia="Times New Roman" w:hAnsi="Times New Roman" w:cs="Times New Roman"/>
      <w:sz w:val="32"/>
      <w:szCs w:val="20"/>
      <w:lang w:eastAsia="ru-RU"/>
    </w:rPr>
  </w:style>
  <w:style w:type="paragraph" w:styleId="affb">
    <w:name w:val="No Spacing"/>
    <w:uiPriority w:val="1"/>
    <w:qFormat/>
    <w:rsid w:val="0029303A"/>
    <w:rPr>
      <w:rFonts w:ascii="Calibri" w:eastAsia="Times New Roman" w:hAnsi="Calibri" w:cs="Times New Roman"/>
      <w:sz w:val="22"/>
    </w:rPr>
  </w:style>
  <w:style w:type="paragraph" w:customStyle="1" w:styleId="affc">
    <w:name w:val="Нормальный (таблица)"/>
    <w:basedOn w:val="a0"/>
    <w:next w:val="a0"/>
    <w:qFormat/>
    <w:rsid w:val="0029303A"/>
    <w:pPr>
      <w:widowControl w:val="0"/>
      <w:autoSpaceDE w:val="0"/>
      <w:autoSpaceDN w:val="0"/>
      <w:adjustRightInd w:val="0"/>
      <w:spacing w:after="0" w:line="240" w:lineRule="auto"/>
      <w:jc w:val="both"/>
    </w:pPr>
    <w:rPr>
      <w:rFonts w:ascii="Arial" w:eastAsia="Times New Roman" w:hAnsi="Arial"/>
      <w:sz w:val="24"/>
      <w:szCs w:val="24"/>
      <w:lang w:eastAsia="ru-RU"/>
    </w:rPr>
  </w:style>
  <w:style w:type="character" w:customStyle="1" w:styleId="aff3">
    <w:name w:val="Нижний колонтитул Знак"/>
    <w:basedOn w:val="a1"/>
    <w:link w:val="aff2"/>
    <w:qFormat/>
    <w:rsid w:val="0029303A"/>
    <w:rPr>
      <w:rFonts w:ascii="Times New Roman" w:eastAsia="Times New Roman" w:hAnsi="Times New Roman" w:cs="Times New Roman"/>
      <w:sz w:val="20"/>
      <w:szCs w:val="20"/>
      <w:lang w:eastAsia="ru-RU"/>
    </w:rPr>
  </w:style>
  <w:style w:type="character" w:customStyle="1" w:styleId="WW8Num6z0">
    <w:name w:val="WW8Num6z0"/>
    <w:qFormat/>
    <w:rsid w:val="0029303A"/>
    <w:rPr>
      <w:rFonts w:ascii="Symbol" w:hAnsi="Symbol"/>
    </w:rPr>
  </w:style>
  <w:style w:type="paragraph" w:customStyle="1" w:styleId="affd">
    <w:name w:val="Знак Знак Знак Знак"/>
    <w:basedOn w:val="a0"/>
    <w:rsid w:val="0029303A"/>
    <w:pPr>
      <w:spacing w:after="160" w:line="240" w:lineRule="exact"/>
    </w:pPr>
    <w:rPr>
      <w:rFonts w:ascii="Verdana" w:eastAsia="Times New Roman" w:hAnsi="Verdana"/>
      <w:sz w:val="20"/>
      <w:szCs w:val="20"/>
      <w:lang w:val="en-US"/>
    </w:rPr>
  </w:style>
  <w:style w:type="paragraph" w:customStyle="1" w:styleId="ConsPlusTitle">
    <w:name w:val="ConsPlusTitle"/>
    <w:uiPriority w:val="99"/>
    <w:qFormat/>
    <w:rsid w:val="0029303A"/>
    <w:pPr>
      <w:widowControl w:val="0"/>
      <w:autoSpaceDE w:val="0"/>
      <w:autoSpaceDN w:val="0"/>
      <w:adjustRightInd w:val="0"/>
    </w:pPr>
    <w:rPr>
      <w:rFonts w:ascii="Calibri" w:eastAsia="Times New Roman" w:hAnsi="Calibri" w:cs="Calibri"/>
      <w:b/>
      <w:bCs/>
      <w:sz w:val="22"/>
      <w:szCs w:val="22"/>
    </w:rPr>
  </w:style>
  <w:style w:type="paragraph" w:customStyle="1" w:styleId="210">
    <w:name w:val="Основной текст 21"/>
    <w:basedOn w:val="a0"/>
    <w:qFormat/>
    <w:rsid w:val="0029303A"/>
    <w:pPr>
      <w:spacing w:after="0" w:line="240" w:lineRule="auto"/>
      <w:jc w:val="center"/>
    </w:pPr>
    <w:rPr>
      <w:rFonts w:ascii="Times New Roman" w:eastAsia="Times New Roman" w:hAnsi="Times New Roman"/>
      <w:b/>
      <w:w w:val="90"/>
      <w:sz w:val="28"/>
      <w:szCs w:val="24"/>
      <w:lang w:eastAsia="ar-SA"/>
    </w:rPr>
  </w:style>
  <w:style w:type="character" w:customStyle="1" w:styleId="aff">
    <w:name w:val="Основной текст с отступом Знак"/>
    <w:basedOn w:val="a1"/>
    <w:link w:val="afe"/>
    <w:uiPriority w:val="99"/>
    <w:qFormat/>
    <w:rsid w:val="0029303A"/>
    <w:rPr>
      <w:rFonts w:ascii="Times New Roman" w:eastAsia="Times New Roman" w:hAnsi="Times New Roman" w:cs="Times New Roman"/>
      <w:sz w:val="28"/>
      <w:szCs w:val="20"/>
      <w:lang w:val="zh-CN" w:eastAsia="ar-SA"/>
    </w:rPr>
  </w:style>
  <w:style w:type="character" w:customStyle="1" w:styleId="25">
    <w:name w:val="Основной текст с отступом 2 Знак"/>
    <w:basedOn w:val="a1"/>
    <w:link w:val="24"/>
    <w:qFormat/>
    <w:rsid w:val="0029303A"/>
    <w:rPr>
      <w:rFonts w:ascii="Calibri" w:eastAsia="Times New Roman" w:hAnsi="Calibri" w:cs="Times New Roman"/>
      <w:lang w:val="zh-CN" w:eastAsia="zh-CN"/>
    </w:rPr>
  </w:style>
  <w:style w:type="character" w:customStyle="1" w:styleId="apple-converted-space">
    <w:name w:val="apple-converted-space"/>
    <w:rsid w:val="0029303A"/>
  </w:style>
  <w:style w:type="character" w:customStyle="1" w:styleId="afa">
    <w:name w:val="Верхний колонтитул Знак"/>
    <w:basedOn w:val="a1"/>
    <w:link w:val="af9"/>
    <w:uiPriority w:val="99"/>
    <w:qFormat/>
    <w:rsid w:val="0029303A"/>
    <w:rPr>
      <w:rFonts w:ascii="Times New Roman" w:eastAsia="Times New Roman" w:hAnsi="Times New Roman" w:cs="Times New Roman"/>
      <w:sz w:val="24"/>
      <w:szCs w:val="24"/>
      <w:lang w:eastAsia="ru-RU"/>
    </w:rPr>
  </w:style>
  <w:style w:type="paragraph" w:customStyle="1" w:styleId="26">
    <w:name w:val="Обычный2"/>
    <w:qFormat/>
    <w:rsid w:val="0029303A"/>
    <w:rPr>
      <w:rFonts w:ascii="Times New Roman" w:eastAsia="Arial" w:hAnsi="Times New Roman" w:cs="Times New Roman"/>
    </w:rPr>
  </w:style>
  <w:style w:type="paragraph" w:customStyle="1" w:styleId="font5">
    <w:name w:val="font5"/>
    <w:basedOn w:val="a0"/>
    <w:rsid w:val="0029303A"/>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xl63">
    <w:name w:val="xl63"/>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4">
    <w:name w:val="xl64"/>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5">
    <w:name w:val="xl65"/>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66">
    <w:name w:val="xl66"/>
    <w:basedOn w:val="a0"/>
    <w:qFormat/>
    <w:rsid w:val="0029303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lang w:eastAsia="ru-RU"/>
    </w:rPr>
  </w:style>
  <w:style w:type="paragraph" w:customStyle="1" w:styleId="xl67">
    <w:name w:val="xl67"/>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68">
    <w:name w:val="xl68"/>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9">
    <w:name w:val="xl69"/>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0">
    <w:name w:val="xl70"/>
    <w:basedOn w:val="a0"/>
    <w:qFormat/>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1">
    <w:name w:val="xl71"/>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2">
    <w:name w:val="xl72"/>
    <w:basedOn w:val="a0"/>
    <w:rsid w:val="0029303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3">
    <w:name w:val="xl73"/>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4">
    <w:name w:val="xl74"/>
    <w:basedOn w:val="a0"/>
    <w:rsid w:val="0029303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5">
    <w:name w:val="xl75"/>
    <w:basedOn w:val="a0"/>
    <w:rsid w:val="00293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6">
    <w:name w:val="xl76"/>
    <w:basedOn w:val="a0"/>
    <w:rsid w:val="00293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7">
    <w:name w:val="xl77"/>
    <w:basedOn w:val="a0"/>
    <w:rsid w:val="0029303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8">
    <w:name w:val="xl78"/>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9">
    <w:name w:val="xl79"/>
    <w:basedOn w:val="a0"/>
    <w:rsid w:val="002930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0">
    <w:name w:val="xl80"/>
    <w:basedOn w:val="a0"/>
    <w:rsid w:val="0029303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1">
    <w:name w:val="xl81"/>
    <w:basedOn w:val="a0"/>
    <w:rsid w:val="002930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2">
    <w:name w:val="xl82"/>
    <w:basedOn w:val="a0"/>
    <w:rsid w:val="0029303A"/>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0"/>
    <w:rsid w:val="0029303A"/>
    <w:pP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affe">
    <w:name w:val="Прижатый влево"/>
    <w:basedOn w:val="a0"/>
    <w:next w:val="a0"/>
    <w:qFormat/>
    <w:rsid w:val="002930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8">
    <w:name w:val="Текст сноски Знак"/>
    <w:basedOn w:val="a1"/>
    <w:link w:val="af7"/>
    <w:qFormat/>
    <w:rsid w:val="0029303A"/>
    <w:rPr>
      <w:rFonts w:ascii="Calibri" w:eastAsia="Calibri" w:hAnsi="Calibri" w:cs="Times New Roman"/>
      <w:sz w:val="20"/>
      <w:szCs w:val="20"/>
    </w:rPr>
  </w:style>
  <w:style w:type="paragraph" w:customStyle="1" w:styleId="font6">
    <w:name w:val="font6"/>
    <w:basedOn w:val="a0"/>
    <w:rsid w:val="0029303A"/>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29303A"/>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84">
    <w:name w:val="xl84"/>
    <w:basedOn w:val="a0"/>
    <w:rsid w:val="002930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5">
    <w:name w:val="xl85"/>
    <w:basedOn w:val="a0"/>
    <w:rsid w:val="002930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6">
    <w:name w:val="xl86"/>
    <w:basedOn w:val="a0"/>
    <w:rsid w:val="00293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7">
    <w:name w:val="xl87"/>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8">
    <w:name w:val="xl88"/>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9">
    <w:name w:val="xl89"/>
    <w:basedOn w:val="a0"/>
    <w:rsid w:val="0029303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0">
    <w:name w:val="xl90"/>
    <w:basedOn w:val="a0"/>
    <w:rsid w:val="002930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1">
    <w:name w:val="xl91"/>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2">
    <w:name w:val="xl92"/>
    <w:basedOn w:val="a0"/>
    <w:rsid w:val="0029303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3">
    <w:name w:val="xl93"/>
    <w:basedOn w:val="a0"/>
    <w:rsid w:val="002930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94">
    <w:name w:val="xl94"/>
    <w:basedOn w:val="a0"/>
    <w:rsid w:val="0029303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5">
    <w:name w:val="xl95"/>
    <w:basedOn w:val="a0"/>
    <w:rsid w:val="0029303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6">
    <w:name w:val="xl96"/>
    <w:basedOn w:val="a0"/>
    <w:rsid w:val="0029303A"/>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7">
    <w:name w:val="xl97"/>
    <w:basedOn w:val="a0"/>
    <w:rsid w:val="0029303A"/>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8">
    <w:name w:val="xl98"/>
    <w:basedOn w:val="a0"/>
    <w:rsid w:val="0029303A"/>
    <w:pPr>
      <w:spacing w:before="100" w:beforeAutospacing="1" w:after="100" w:afterAutospacing="1" w:line="240" w:lineRule="auto"/>
      <w:jc w:val="right"/>
    </w:pPr>
    <w:rPr>
      <w:rFonts w:ascii="Times New Roman" w:eastAsia="Times New Roman" w:hAnsi="Times New Roman"/>
      <w:lang w:eastAsia="ru-RU"/>
    </w:rPr>
  </w:style>
  <w:style w:type="paragraph" w:customStyle="1" w:styleId="xl99">
    <w:name w:val="xl99"/>
    <w:basedOn w:val="a0"/>
    <w:rsid w:val="0029303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lang w:eastAsia="ru-RU"/>
    </w:rPr>
  </w:style>
  <w:style w:type="paragraph" w:customStyle="1" w:styleId="xl100">
    <w:name w:val="xl100"/>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1">
    <w:name w:val="xl101"/>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2">
    <w:name w:val="xl102"/>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3">
    <w:name w:val="xl103"/>
    <w:basedOn w:val="a0"/>
    <w:rsid w:val="002930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4">
    <w:name w:val="xl104"/>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5">
    <w:name w:val="xl105"/>
    <w:basedOn w:val="a0"/>
    <w:rsid w:val="0029303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lang w:eastAsia="ru-RU"/>
    </w:rPr>
  </w:style>
  <w:style w:type="paragraph" w:customStyle="1" w:styleId="xl106">
    <w:name w:val="xl106"/>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7">
    <w:name w:val="xl107"/>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8">
    <w:name w:val="xl108"/>
    <w:basedOn w:val="a0"/>
    <w:rsid w:val="0029303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09">
    <w:name w:val="xl109"/>
    <w:basedOn w:val="a0"/>
    <w:rsid w:val="0029303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0">
    <w:name w:val="xl110"/>
    <w:basedOn w:val="a0"/>
    <w:rsid w:val="002930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1">
    <w:name w:val="xl111"/>
    <w:basedOn w:val="a0"/>
    <w:rsid w:val="00293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12">
    <w:name w:val="xl112"/>
    <w:basedOn w:val="a0"/>
    <w:rsid w:val="0029303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table" w:customStyle="1" w:styleId="110">
    <w:name w:val="Сетка таблицы11"/>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3">
    <w:name w:val="xl113"/>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4">
    <w:name w:val="xl114"/>
    <w:basedOn w:val="a0"/>
    <w:rsid w:val="002930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5">
    <w:name w:val="xl115"/>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6">
    <w:name w:val="xl116"/>
    <w:basedOn w:val="a0"/>
    <w:rsid w:val="002930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7">
    <w:name w:val="xl117"/>
    <w:basedOn w:val="a0"/>
    <w:rsid w:val="002930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8">
    <w:name w:val="xl118"/>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19">
    <w:name w:val="xl119"/>
    <w:basedOn w:val="a0"/>
    <w:rsid w:val="0029303A"/>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20">
    <w:name w:val="xl120"/>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21">
    <w:name w:val="xl121"/>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2">
    <w:name w:val="xl122"/>
    <w:basedOn w:val="a0"/>
    <w:rsid w:val="002930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3">
    <w:name w:val="xl123"/>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4">
    <w:name w:val="xl124"/>
    <w:basedOn w:val="a0"/>
    <w:rsid w:val="0029303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5">
    <w:name w:val="xl125"/>
    <w:basedOn w:val="a0"/>
    <w:rsid w:val="002930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6">
    <w:name w:val="xl126"/>
    <w:basedOn w:val="a0"/>
    <w:rsid w:val="0029303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7">
    <w:name w:val="xl127"/>
    <w:basedOn w:val="a0"/>
    <w:rsid w:val="0029303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28">
    <w:name w:val="xl128"/>
    <w:basedOn w:val="a0"/>
    <w:rsid w:val="0029303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17">
    <w:name w:val="Заголовок оглавления1"/>
    <w:basedOn w:val="1"/>
    <w:next w:val="a0"/>
    <w:uiPriority w:val="39"/>
    <w:semiHidden/>
    <w:unhideWhenUsed/>
    <w:qFormat/>
    <w:rsid w:val="0029303A"/>
    <w:pPr>
      <w:keepLines/>
      <w:suppressAutoHyphens w:val="0"/>
      <w:spacing w:before="480" w:line="276" w:lineRule="auto"/>
      <w:jc w:val="left"/>
      <w:outlineLvl w:val="9"/>
    </w:pPr>
    <w:rPr>
      <w:rFonts w:ascii="Cambria" w:hAnsi="Cambria"/>
      <w:b/>
      <w:bCs/>
      <w:color w:val="365F91"/>
      <w:szCs w:val="28"/>
      <w:lang w:eastAsia="ru-RU"/>
    </w:rPr>
  </w:style>
  <w:style w:type="table" w:customStyle="1" w:styleId="27">
    <w:name w:val="Сетка таблицы2"/>
    <w:basedOn w:val="a2"/>
    <w:uiPriority w:val="59"/>
    <w:rsid w:val="0029303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qFormat/>
    <w:rsid w:val="0029303A"/>
    <w:rPr>
      <w:rFonts w:ascii="Cambria" w:eastAsia="Cambria" w:hAnsi="Cambria" w:cs="Cambria"/>
      <w:b/>
      <w:bCs/>
      <w:i/>
      <w:iCs/>
      <w:color w:val="4F81BD"/>
      <w:sz w:val="20"/>
      <w:szCs w:val="20"/>
      <w:lang w:eastAsia="ar-SA"/>
    </w:rPr>
  </w:style>
  <w:style w:type="character" w:customStyle="1" w:styleId="50">
    <w:name w:val="Заголовок 5 Знак"/>
    <w:basedOn w:val="a1"/>
    <w:link w:val="5"/>
    <w:uiPriority w:val="9"/>
    <w:qFormat/>
    <w:rsid w:val="0029303A"/>
    <w:rPr>
      <w:rFonts w:ascii="Cambria" w:eastAsia="Cambria" w:hAnsi="Cambria" w:cs="Cambria"/>
      <w:color w:val="243F60"/>
      <w:sz w:val="20"/>
      <w:szCs w:val="20"/>
      <w:lang w:eastAsia="ar-SA"/>
    </w:rPr>
  </w:style>
  <w:style w:type="character" w:customStyle="1" w:styleId="60">
    <w:name w:val="Заголовок 6 Знак"/>
    <w:basedOn w:val="a1"/>
    <w:link w:val="6"/>
    <w:uiPriority w:val="9"/>
    <w:qFormat/>
    <w:rsid w:val="0029303A"/>
    <w:rPr>
      <w:rFonts w:ascii="Cambria" w:eastAsia="Cambria" w:hAnsi="Cambria" w:cs="Cambria"/>
      <w:i/>
      <w:iCs/>
      <w:color w:val="243F60"/>
      <w:sz w:val="20"/>
      <w:szCs w:val="20"/>
      <w:lang w:eastAsia="ar-SA"/>
    </w:rPr>
  </w:style>
  <w:style w:type="character" w:customStyle="1" w:styleId="70">
    <w:name w:val="Заголовок 7 Знак"/>
    <w:basedOn w:val="a1"/>
    <w:link w:val="7"/>
    <w:uiPriority w:val="9"/>
    <w:qFormat/>
    <w:rsid w:val="0029303A"/>
    <w:rPr>
      <w:rFonts w:ascii="Cambria" w:eastAsia="Cambria" w:hAnsi="Cambria" w:cs="Cambria"/>
      <w:i/>
      <w:iCs/>
      <w:color w:val="404040"/>
      <w:sz w:val="20"/>
      <w:szCs w:val="20"/>
      <w:lang w:eastAsia="ar-SA"/>
    </w:rPr>
  </w:style>
  <w:style w:type="table" w:customStyle="1" w:styleId="33">
    <w:name w:val="Сетка таблицы3"/>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qFormat/>
    <w:locked/>
    <w:rsid w:val="0029303A"/>
    <w:rPr>
      <w:rFonts w:ascii="Arial" w:eastAsia="Times New Roman" w:hAnsi="Arial" w:cs="Arial"/>
      <w:color w:val="00000A"/>
      <w:sz w:val="16"/>
      <w:szCs w:val="16"/>
      <w:lang w:eastAsia="ru-RU"/>
    </w:rPr>
  </w:style>
  <w:style w:type="table" w:customStyle="1" w:styleId="211">
    <w:name w:val="Сетка таблицы21"/>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uiPriority w:val="59"/>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9303A"/>
    <w:pPr>
      <w:suppressAutoHyphens/>
      <w:autoSpaceDN w:val="0"/>
      <w:textAlignment w:val="baseline"/>
    </w:pPr>
    <w:rPr>
      <w:rFonts w:ascii="Times New Roman" w:eastAsia="Times New Roman" w:hAnsi="Times New Roman" w:cs="Times New Roman"/>
      <w:kern w:val="3"/>
      <w:lang w:eastAsia="ar-SA"/>
    </w:rPr>
  </w:style>
  <w:style w:type="table" w:customStyle="1" w:styleId="100">
    <w:name w:val="Сетка таблицы10"/>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Основной текст с отступом 3 Знак1"/>
    <w:link w:val="31"/>
    <w:uiPriority w:val="9"/>
    <w:qFormat/>
    <w:rsid w:val="0029303A"/>
    <w:rPr>
      <w:rFonts w:ascii="Cambria" w:eastAsia="Cambria" w:hAnsi="Cambria" w:cs="Cambria"/>
      <w:b/>
      <w:bCs/>
      <w:color w:val="4F81BD"/>
      <w:lang w:eastAsia="ar-SA"/>
    </w:rPr>
  </w:style>
  <w:style w:type="character" w:customStyle="1" w:styleId="afff">
    <w:name w:val="Гипертекстовая ссылка"/>
    <w:qFormat/>
    <w:rsid w:val="0029303A"/>
    <w:rPr>
      <w:b/>
      <w:bCs/>
      <w:color w:val="00000A"/>
      <w:sz w:val="26"/>
      <w:szCs w:val="26"/>
    </w:rPr>
  </w:style>
  <w:style w:type="character" w:customStyle="1" w:styleId="afff0">
    <w:name w:val="Подзаголовок Знак"/>
    <w:link w:val="18"/>
    <w:uiPriority w:val="11"/>
    <w:qFormat/>
    <w:rsid w:val="0029303A"/>
    <w:rPr>
      <w:rFonts w:ascii="Cambria" w:eastAsia="Cambria" w:hAnsi="Cambria" w:cs="Cambria"/>
      <w:i/>
      <w:iCs/>
      <w:color w:val="4F81BD"/>
      <w:spacing w:val="15"/>
      <w:sz w:val="24"/>
      <w:szCs w:val="24"/>
      <w:lang w:eastAsia="ar-SA"/>
    </w:rPr>
  </w:style>
  <w:style w:type="paragraph" w:customStyle="1" w:styleId="18">
    <w:name w:val="Подзаголовок1"/>
    <w:basedOn w:val="a0"/>
    <w:next w:val="a0"/>
    <w:link w:val="afff0"/>
    <w:uiPriority w:val="11"/>
    <w:qFormat/>
    <w:rsid w:val="0029303A"/>
    <w:pPr>
      <w:suppressAutoHyphens/>
      <w:spacing w:after="0" w:line="240" w:lineRule="auto"/>
    </w:pPr>
    <w:rPr>
      <w:rFonts w:ascii="Cambria" w:eastAsia="Cambria" w:hAnsi="Cambria" w:cs="Cambria"/>
      <w:i/>
      <w:iCs/>
      <w:color w:val="4F81BD"/>
      <w:spacing w:val="15"/>
      <w:sz w:val="24"/>
      <w:szCs w:val="24"/>
      <w:lang w:eastAsia="ar-SA"/>
    </w:rPr>
  </w:style>
  <w:style w:type="character" w:customStyle="1" w:styleId="apple-style-span">
    <w:name w:val="apple-style-span"/>
    <w:qFormat/>
    <w:rsid w:val="0029303A"/>
  </w:style>
  <w:style w:type="character" w:customStyle="1" w:styleId="PointChar">
    <w:name w:val="Point Char"/>
    <w:link w:val="Point"/>
    <w:qFormat/>
    <w:rsid w:val="0029303A"/>
    <w:rPr>
      <w:rFonts w:ascii="Times New Roman" w:eastAsia="Times New Roman" w:hAnsi="Times New Roman"/>
      <w:sz w:val="24"/>
      <w:szCs w:val="24"/>
    </w:rPr>
  </w:style>
  <w:style w:type="paragraph" w:customStyle="1" w:styleId="Point">
    <w:name w:val="Point"/>
    <w:basedOn w:val="a0"/>
    <w:link w:val="PointChar"/>
    <w:qFormat/>
    <w:rsid w:val="0029303A"/>
    <w:pPr>
      <w:spacing w:before="120" w:after="0" w:line="288" w:lineRule="auto"/>
      <w:ind w:firstLine="720"/>
      <w:jc w:val="both"/>
    </w:pPr>
    <w:rPr>
      <w:rFonts w:ascii="Times New Roman" w:eastAsia="Times New Roman" w:hAnsi="Times New Roman" w:cstheme="minorBidi"/>
      <w:sz w:val="24"/>
      <w:szCs w:val="24"/>
    </w:rPr>
  </w:style>
  <w:style w:type="character" w:customStyle="1" w:styleId="afff1">
    <w:name w:val="Текст примечания Знак"/>
    <w:uiPriority w:val="99"/>
    <w:qFormat/>
    <w:rsid w:val="0029303A"/>
    <w:rPr>
      <w:sz w:val="20"/>
      <w:szCs w:val="20"/>
    </w:rPr>
  </w:style>
  <w:style w:type="character" w:customStyle="1" w:styleId="afff2">
    <w:name w:val="Тема примечания Знак"/>
    <w:uiPriority w:val="99"/>
    <w:qFormat/>
    <w:rsid w:val="0029303A"/>
    <w:rPr>
      <w:b/>
      <w:bCs/>
      <w:sz w:val="20"/>
      <w:szCs w:val="20"/>
    </w:rPr>
  </w:style>
  <w:style w:type="character" w:customStyle="1" w:styleId="34">
    <w:name w:val="Основной текст с отступом 3 Знак"/>
    <w:link w:val="312"/>
    <w:uiPriority w:val="99"/>
    <w:qFormat/>
    <w:rsid w:val="0029303A"/>
    <w:rPr>
      <w:sz w:val="16"/>
      <w:szCs w:val="16"/>
    </w:rPr>
  </w:style>
  <w:style w:type="paragraph" w:customStyle="1" w:styleId="312">
    <w:name w:val="Основной текст с отступом 31"/>
    <w:basedOn w:val="a0"/>
    <w:next w:val="31"/>
    <w:link w:val="34"/>
    <w:unhideWhenUsed/>
    <w:qFormat/>
    <w:rsid w:val="0029303A"/>
    <w:pPr>
      <w:spacing w:after="120"/>
      <w:ind w:left="283"/>
    </w:pPr>
    <w:rPr>
      <w:sz w:val="16"/>
      <w:szCs w:val="16"/>
    </w:rPr>
  </w:style>
  <w:style w:type="character" w:customStyle="1" w:styleId="35">
    <w:name w:val="Основной текст 3 Знак"/>
    <w:link w:val="313"/>
    <w:qFormat/>
    <w:rsid w:val="0029303A"/>
    <w:rPr>
      <w:sz w:val="16"/>
      <w:szCs w:val="16"/>
    </w:rPr>
  </w:style>
  <w:style w:type="paragraph" w:customStyle="1" w:styleId="313">
    <w:name w:val="Основной текст 31"/>
    <w:basedOn w:val="a0"/>
    <w:next w:val="32"/>
    <w:link w:val="35"/>
    <w:unhideWhenUsed/>
    <w:qFormat/>
    <w:rsid w:val="0029303A"/>
    <w:pPr>
      <w:spacing w:after="120"/>
    </w:pPr>
    <w:rPr>
      <w:sz w:val="16"/>
      <w:szCs w:val="16"/>
    </w:rPr>
  </w:style>
  <w:style w:type="character" w:customStyle="1" w:styleId="FontStyle13">
    <w:name w:val="Font Style13"/>
    <w:qFormat/>
    <w:rsid w:val="0029303A"/>
    <w:rPr>
      <w:rFonts w:ascii="Times New Roman" w:hAnsi="Times New Roman" w:cs="Times New Roman"/>
      <w:sz w:val="22"/>
      <w:szCs w:val="22"/>
    </w:rPr>
  </w:style>
  <w:style w:type="character" w:customStyle="1" w:styleId="afff3">
    <w:name w:val="Цветовое выделение"/>
    <w:qFormat/>
    <w:rsid w:val="0029303A"/>
    <w:rPr>
      <w:b/>
      <w:bCs/>
      <w:color w:val="26282F"/>
      <w:sz w:val="26"/>
      <w:szCs w:val="26"/>
    </w:rPr>
  </w:style>
  <w:style w:type="character" w:customStyle="1" w:styleId="FontStyle14">
    <w:name w:val="Font Style14"/>
    <w:uiPriority w:val="99"/>
    <w:qFormat/>
    <w:rsid w:val="0029303A"/>
    <w:rPr>
      <w:rFonts w:ascii="Franklin Gothic Demi Cond" w:hAnsi="Franklin Gothic Demi Cond" w:cs="Franklin Gothic Demi Cond"/>
      <w:color w:val="000000"/>
      <w:sz w:val="16"/>
      <w:szCs w:val="16"/>
    </w:rPr>
  </w:style>
  <w:style w:type="character" w:customStyle="1" w:styleId="FontStyle15">
    <w:name w:val="Font Style15"/>
    <w:uiPriority w:val="99"/>
    <w:qFormat/>
    <w:rsid w:val="0029303A"/>
    <w:rPr>
      <w:rFonts w:ascii="Times New Roman" w:hAnsi="Times New Roman" w:cs="Times New Roman"/>
      <w:color w:val="000000"/>
      <w:sz w:val="24"/>
      <w:szCs w:val="24"/>
    </w:rPr>
  </w:style>
  <w:style w:type="character" w:customStyle="1" w:styleId="FontStyle16">
    <w:name w:val="Font Style16"/>
    <w:uiPriority w:val="99"/>
    <w:qFormat/>
    <w:rsid w:val="0029303A"/>
    <w:rPr>
      <w:rFonts w:ascii="Times New Roman" w:hAnsi="Times New Roman" w:cs="Times New Roman"/>
      <w:b/>
      <w:bCs/>
      <w:color w:val="000000"/>
      <w:sz w:val="24"/>
      <w:szCs w:val="24"/>
    </w:rPr>
  </w:style>
  <w:style w:type="character" w:customStyle="1" w:styleId="ListLabel1">
    <w:name w:val="ListLabel 1"/>
    <w:qFormat/>
    <w:rsid w:val="0029303A"/>
    <w:rPr>
      <w:rFonts w:eastAsia="Times New Roman" w:cs="Times New Roman"/>
      <w:sz w:val="24"/>
    </w:rPr>
  </w:style>
  <w:style w:type="character" w:customStyle="1" w:styleId="ListLabel2">
    <w:name w:val="ListLabel 2"/>
    <w:qFormat/>
    <w:rsid w:val="0029303A"/>
    <w:rPr>
      <w:rFonts w:eastAsia="Times New Roman" w:cs="Times New Roman"/>
      <w:color w:val="00000A"/>
      <w:sz w:val="24"/>
    </w:rPr>
  </w:style>
  <w:style w:type="character" w:customStyle="1" w:styleId="ListLabel3">
    <w:name w:val="ListLabel 3"/>
    <w:qFormat/>
    <w:rsid w:val="0029303A"/>
    <w:rPr>
      <w:rFonts w:eastAsia="Times New Roman" w:cs="Times New Roman"/>
      <w:color w:val="00000A"/>
      <w:sz w:val="24"/>
    </w:rPr>
  </w:style>
  <w:style w:type="character" w:customStyle="1" w:styleId="ListLabel4">
    <w:name w:val="ListLabel 4"/>
    <w:qFormat/>
    <w:rsid w:val="0029303A"/>
    <w:rPr>
      <w:rFonts w:eastAsia="Times New Roman" w:cs="Times New Roman"/>
      <w:sz w:val="24"/>
    </w:rPr>
  </w:style>
  <w:style w:type="character" w:customStyle="1" w:styleId="ListLabel5">
    <w:name w:val="ListLabel 5"/>
    <w:qFormat/>
    <w:rsid w:val="0029303A"/>
    <w:rPr>
      <w:rFonts w:eastAsia="Times New Roman" w:cs="Times New Roman"/>
      <w:b/>
      <w:sz w:val="24"/>
    </w:rPr>
  </w:style>
  <w:style w:type="character" w:customStyle="1" w:styleId="ListLabel6">
    <w:name w:val="ListLabel 6"/>
    <w:qFormat/>
    <w:rsid w:val="0029303A"/>
    <w:rPr>
      <w:rFonts w:eastAsia="Times New Roman" w:cs="Times New Roman"/>
      <w:sz w:val="24"/>
    </w:rPr>
  </w:style>
  <w:style w:type="character" w:customStyle="1" w:styleId="ListLabel7">
    <w:name w:val="ListLabel 7"/>
    <w:qFormat/>
    <w:rsid w:val="0029303A"/>
    <w:rPr>
      <w:rFonts w:ascii="Times New Roman" w:eastAsia="Times New Roman" w:hAnsi="Times New Roman" w:cs="Times New Roman"/>
      <w:sz w:val="24"/>
    </w:rPr>
  </w:style>
  <w:style w:type="character" w:customStyle="1" w:styleId="ListLabel8">
    <w:name w:val="ListLabel 8"/>
    <w:qFormat/>
    <w:rsid w:val="0029303A"/>
    <w:rPr>
      <w:rFonts w:eastAsia="Calibri" w:cs="Times New Roman"/>
      <w:sz w:val="24"/>
    </w:rPr>
  </w:style>
  <w:style w:type="character" w:customStyle="1" w:styleId="ListLabel9">
    <w:name w:val="ListLabel 9"/>
    <w:qFormat/>
    <w:rsid w:val="0029303A"/>
    <w:rPr>
      <w:rFonts w:eastAsia="Calibri" w:cs="Times New Roman"/>
      <w:sz w:val="24"/>
    </w:rPr>
  </w:style>
  <w:style w:type="character" w:customStyle="1" w:styleId="ListLabel10">
    <w:name w:val="ListLabel 10"/>
    <w:qFormat/>
    <w:rsid w:val="0029303A"/>
    <w:rPr>
      <w:rFonts w:eastAsia="Times New Roman"/>
      <w:sz w:val="24"/>
    </w:rPr>
  </w:style>
  <w:style w:type="character" w:customStyle="1" w:styleId="ListLabel11">
    <w:name w:val="ListLabel 11"/>
    <w:qFormat/>
    <w:rsid w:val="0029303A"/>
    <w:rPr>
      <w:rFonts w:eastAsia="Times New Roman" w:cs="Times New Roman"/>
      <w:color w:val="00000A"/>
    </w:rPr>
  </w:style>
  <w:style w:type="character" w:customStyle="1" w:styleId="ListLabel12">
    <w:name w:val="ListLabel 12"/>
    <w:qFormat/>
    <w:rsid w:val="0029303A"/>
    <w:rPr>
      <w:rFonts w:eastAsia="Times New Roman" w:cs="Times New Roman"/>
    </w:rPr>
  </w:style>
  <w:style w:type="character" w:customStyle="1" w:styleId="ListLabel13">
    <w:name w:val="ListLabel 13"/>
    <w:qFormat/>
    <w:rsid w:val="0029303A"/>
    <w:rPr>
      <w:rFonts w:eastAsia="Calibri"/>
    </w:rPr>
  </w:style>
  <w:style w:type="character" w:customStyle="1" w:styleId="ListLabel14">
    <w:name w:val="ListLabel 14"/>
    <w:qFormat/>
    <w:rsid w:val="0029303A"/>
    <w:rPr>
      <w:rFonts w:eastAsia="Times New Roman" w:cs="Times New Roman"/>
      <w:color w:val="00000A"/>
    </w:rPr>
  </w:style>
  <w:style w:type="character" w:customStyle="1" w:styleId="19">
    <w:name w:val="Основной текст Знак1"/>
    <w:basedOn w:val="a1"/>
    <w:uiPriority w:val="99"/>
    <w:qFormat/>
    <w:rsid w:val="0029303A"/>
    <w:rPr>
      <w:rFonts w:ascii="Arial" w:eastAsia="Lucida Sans Unicode" w:hAnsi="Arial"/>
      <w:szCs w:val="24"/>
      <w:lang w:eastAsia="en-US"/>
    </w:rPr>
  </w:style>
  <w:style w:type="paragraph" w:customStyle="1" w:styleId="afff4">
    <w:name w:val="Содержимое таблицы"/>
    <w:basedOn w:val="a0"/>
    <w:qFormat/>
    <w:rsid w:val="0029303A"/>
    <w:pPr>
      <w:widowControl w:val="0"/>
      <w:suppressLineNumbers/>
      <w:suppressAutoHyphens/>
      <w:spacing w:after="0" w:line="240" w:lineRule="auto"/>
    </w:pPr>
    <w:rPr>
      <w:rFonts w:ascii="Arial" w:eastAsia="Lucida Sans Unicode" w:hAnsi="Arial"/>
      <w:sz w:val="20"/>
      <w:szCs w:val="24"/>
      <w:lang w:eastAsia="ar-SA"/>
    </w:rPr>
  </w:style>
  <w:style w:type="character" w:customStyle="1" w:styleId="1a">
    <w:name w:val="Название Знак1"/>
    <w:basedOn w:val="a1"/>
    <w:rsid w:val="0029303A"/>
    <w:rPr>
      <w:rFonts w:ascii="Times New Roman" w:eastAsia="Times New Roman" w:hAnsi="Times New Roman"/>
      <w:b/>
      <w:sz w:val="32"/>
      <w:lang w:eastAsia="ar-SA"/>
    </w:rPr>
  </w:style>
  <w:style w:type="character" w:customStyle="1" w:styleId="15">
    <w:name w:val="Подзаголовок Знак1"/>
    <w:basedOn w:val="a1"/>
    <w:link w:val="aff6"/>
    <w:uiPriority w:val="11"/>
    <w:qFormat/>
    <w:rsid w:val="0029303A"/>
    <w:rPr>
      <w:rFonts w:ascii="Cambria" w:eastAsia="Cambria" w:hAnsi="Cambria" w:cs="Cambria"/>
      <w:i/>
      <w:iCs/>
      <w:color w:val="4F81BD"/>
      <w:spacing w:val="15"/>
      <w:sz w:val="24"/>
      <w:szCs w:val="24"/>
      <w:lang w:eastAsia="ar-SA"/>
    </w:rPr>
  </w:style>
  <w:style w:type="paragraph" w:customStyle="1" w:styleId="1b">
    <w:name w:val="1.Текст"/>
    <w:qFormat/>
    <w:rsid w:val="0029303A"/>
    <w:pPr>
      <w:suppressLineNumbers/>
      <w:suppressAutoHyphens/>
      <w:spacing w:before="60"/>
      <w:ind w:firstLine="851"/>
      <w:jc w:val="both"/>
    </w:pPr>
    <w:rPr>
      <w:rFonts w:ascii="Arial" w:eastAsia="Arial" w:hAnsi="Arial" w:cs="Times New Roman"/>
      <w:sz w:val="24"/>
      <w:lang w:eastAsia="ar-SA"/>
    </w:rPr>
  </w:style>
  <w:style w:type="character" w:customStyle="1" w:styleId="1c">
    <w:name w:val="Текст сноски Знак1"/>
    <w:basedOn w:val="a1"/>
    <w:uiPriority w:val="99"/>
    <w:semiHidden/>
    <w:rsid w:val="0029303A"/>
    <w:rPr>
      <w:rFonts w:cs="Calibri"/>
      <w:lang w:eastAsia="en-US"/>
    </w:rPr>
  </w:style>
  <w:style w:type="paragraph" w:customStyle="1" w:styleId="afff5">
    <w:name w:val="Знак"/>
    <w:basedOn w:val="a0"/>
    <w:uiPriority w:val="99"/>
    <w:qFormat/>
    <w:rsid w:val="0029303A"/>
    <w:pPr>
      <w:spacing w:after="160" w:line="240" w:lineRule="exact"/>
    </w:pPr>
    <w:rPr>
      <w:rFonts w:ascii="Verdana" w:eastAsia="Times New Roman" w:hAnsi="Verdana" w:cs="Verdana"/>
      <w:sz w:val="20"/>
      <w:szCs w:val="20"/>
      <w:lang w:val="en-US"/>
    </w:rPr>
  </w:style>
  <w:style w:type="paragraph" w:customStyle="1" w:styleId="11Char">
    <w:name w:val="Знак1 Знак Знак Знак Знак Знак Знак Знак Знак1 Char"/>
    <w:basedOn w:val="a0"/>
    <w:qFormat/>
    <w:rsid w:val="0029303A"/>
    <w:pPr>
      <w:spacing w:after="160" w:line="240" w:lineRule="exact"/>
    </w:pPr>
    <w:rPr>
      <w:rFonts w:ascii="Verdana" w:eastAsia="Times New Roman" w:hAnsi="Verdana"/>
      <w:sz w:val="20"/>
      <w:szCs w:val="20"/>
      <w:lang w:val="en-US"/>
    </w:rPr>
  </w:style>
  <w:style w:type="character" w:customStyle="1" w:styleId="212">
    <w:name w:val="Основной текст с отступом 2 Знак1"/>
    <w:basedOn w:val="a1"/>
    <w:uiPriority w:val="99"/>
    <w:semiHidden/>
    <w:rsid w:val="0029303A"/>
    <w:rPr>
      <w:sz w:val="22"/>
      <w:szCs w:val="22"/>
      <w:lang w:eastAsia="en-US"/>
    </w:rPr>
  </w:style>
  <w:style w:type="paragraph" w:customStyle="1" w:styleId="11Char2">
    <w:name w:val="Знак1 Знак Знак Знак Знак Знак Знак Знак Знак1 Char2"/>
    <w:basedOn w:val="a0"/>
    <w:qFormat/>
    <w:rsid w:val="0029303A"/>
    <w:pPr>
      <w:spacing w:after="160" w:line="240" w:lineRule="exact"/>
    </w:pPr>
    <w:rPr>
      <w:rFonts w:ascii="Verdana" w:eastAsia="Times New Roman" w:hAnsi="Verdana"/>
      <w:sz w:val="20"/>
      <w:szCs w:val="20"/>
      <w:lang w:val="en-US"/>
    </w:rPr>
  </w:style>
  <w:style w:type="character" w:customStyle="1" w:styleId="1d">
    <w:name w:val="Нижний колонтитул Знак1"/>
    <w:basedOn w:val="a1"/>
    <w:uiPriority w:val="99"/>
    <w:rsid w:val="0029303A"/>
    <w:rPr>
      <w:rFonts w:ascii="Times New Roman" w:eastAsia="Times New Roman" w:hAnsi="Times New Roman"/>
      <w:sz w:val="24"/>
      <w:szCs w:val="24"/>
      <w:lang w:val="en-AU"/>
    </w:rPr>
  </w:style>
  <w:style w:type="paragraph" w:customStyle="1" w:styleId="11Char1">
    <w:name w:val="Знак1 Знак Знак Знак Знак Знак Знак Знак Знак1 Char1"/>
    <w:basedOn w:val="a0"/>
    <w:qFormat/>
    <w:rsid w:val="0029303A"/>
    <w:pPr>
      <w:spacing w:after="160" w:line="240" w:lineRule="exact"/>
    </w:pPr>
    <w:rPr>
      <w:rFonts w:ascii="Verdana" w:eastAsia="Times New Roman" w:hAnsi="Verdana"/>
      <w:sz w:val="20"/>
      <w:szCs w:val="20"/>
      <w:lang w:val="en-US"/>
    </w:rPr>
  </w:style>
  <w:style w:type="character" w:customStyle="1" w:styleId="11">
    <w:name w:val="Текст примечания Знак1"/>
    <w:basedOn w:val="a1"/>
    <w:link w:val="af3"/>
    <w:uiPriority w:val="99"/>
    <w:semiHidden/>
    <w:rsid w:val="0029303A"/>
    <w:rPr>
      <w:rFonts w:ascii="Calibri" w:eastAsia="Calibri" w:hAnsi="Calibri" w:cs="Calibri"/>
      <w:sz w:val="20"/>
      <w:szCs w:val="20"/>
    </w:rPr>
  </w:style>
  <w:style w:type="character" w:customStyle="1" w:styleId="13">
    <w:name w:val="Тема примечания Знак1"/>
    <w:basedOn w:val="11"/>
    <w:link w:val="af4"/>
    <w:uiPriority w:val="99"/>
    <w:semiHidden/>
    <w:rsid w:val="0029303A"/>
    <w:rPr>
      <w:rFonts w:ascii="Calibri" w:eastAsia="Calibri" w:hAnsi="Calibri" w:cs="Calibri"/>
      <w:b/>
      <w:bCs/>
      <w:sz w:val="20"/>
      <w:szCs w:val="20"/>
    </w:rPr>
  </w:style>
  <w:style w:type="character" w:customStyle="1" w:styleId="320">
    <w:name w:val="Основной текст с отступом 3 Знак2"/>
    <w:basedOn w:val="a1"/>
    <w:uiPriority w:val="99"/>
    <w:semiHidden/>
    <w:rsid w:val="0029303A"/>
    <w:rPr>
      <w:rFonts w:ascii="Calibri" w:eastAsia="Calibri" w:hAnsi="Calibri" w:cs="Times New Roman"/>
      <w:sz w:val="16"/>
      <w:szCs w:val="16"/>
    </w:rPr>
  </w:style>
  <w:style w:type="paragraph" w:customStyle="1" w:styleId="1e">
    <w:name w:val="Îáû÷íûé1"/>
    <w:qFormat/>
    <w:rsid w:val="0029303A"/>
    <w:pPr>
      <w:ind w:firstLine="851"/>
      <w:jc w:val="both"/>
    </w:pPr>
    <w:rPr>
      <w:rFonts w:ascii="Times New Roman" w:eastAsia="Times New Roman" w:hAnsi="Times New Roman" w:cs="Times New Roman"/>
      <w:sz w:val="24"/>
    </w:rPr>
  </w:style>
  <w:style w:type="character" w:customStyle="1" w:styleId="1f">
    <w:name w:val="Верхний колонтитул Знак1"/>
    <w:basedOn w:val="a1"/>
    <w:rsid w:val="0029303A"/>
    <w:rPr>
      <w:rFonts w:cs="Calibri"/>
      <w:sz w:val="22"/>
      <w:szCs w:val="22"/>
      <w:lang w:eastAsia="en-US"/>
    </w:rPr>
  </w:style>
  <w:style w:type="paragraph" w:customStyle="1" w:styleId="1f0">
    <w:name w:val="Обычный1"/>
    <w:qFormat/>
    <w:rsid w:val="0029303A"/>
    <w:pPr>
      <w:ind w:firstLine="851"/>
      <w:jc w:val="both"/>
    </w:pPr>
    <w:rPr>
      <w:rFonts w:ascii="Times New Roman" w:eastAsia="Times New Roman" w:hAnsi="Times New Roman" w:cs="Times New Roman"/>
      <w:sz w:val="24"/>
    </w:rPr>
  </w:style>
  <w:style w:type="character" w:customStyle="1" w:styleId="311">
    <w:name w:val="Основной текст 3 Знак1"/>
    <w:basedOn w:val="a1"/>
    <w:link w:val="32"/>
    <w:rsid w:val="0029303A"/>
    <w:rPr>
      <w:rFonts w:ascii="Calibri" w:eastAsia="Calibri" w:hAnsi="Calibri" w:cs="Calibri"/>
      <w:sz w:val="16"/>
      <w:szCs w:val="16"/>
    </w:rPr>
  </w:style>
  <w:style w:type="paragraph" w:customStyle="1" w:styleId="1f1">
    <w:name w:val="Текст1"/>
    <w:basedOn w:val="a0"/>
    <w:qFormat/>
    <w:rsid w:val="0029303A"/>
    <w:pPr>
      <w:suppressAutoHyphens/>
      <w:spacing w:after="0" w:line="240" w:lineRule="auto"/>
    </w:pPr>
    <w:rPr>
      <w:rFonts w:ascii="Courier New" w:eastAsia="Times New Roman" w:hAnsi="Courier New"/>
      <w:sz w:val="24"/>
      <w:szCs w:val="24"/>
      <w:lang w:eastAsia="ar-SA"/>
    </w:rPr>
  </w:style>
  <w:style w:type="paragraph" w:customStyle="1" w:styleId="Style4">
    <w:name w:val="Style4"/>
    <w:basedOn w:val="a0"/>
    <w:uiPriority w:val="99"/>
    <w:qFormat/>
    <w:rsid w:val="0029303A"/>
    <w:pPr>
      <w:widowControl w:val="0"/>
      <w:spacing w:after="0" w:line="240" w:lineRule="auto"/>
    </w:pPr>
    <w:rPr>
      <w:rFonts w:ascii="Times New Roman" w:eastAsia="Times New Roman" w:hAnsi="Times New Roman"/>
      <w:sz w:val="24"/>
      <w:szCs w:val="24"/>
      <w:lang w:eastAsia="ru-RU"/>
    </w:rPr>
  </w:style>
  <w:style w:type="paragraph" w:customStyle="1" w:styleId="Style5">
    <w:name w:val="Style5"/>
    <w:basedOn w:val="a0"/>
    <w:uiPriority w:val="99"/>
    <w:qFormat/>
    <w:rsid w:val="0029303A"/>
    <w:pPr>
      <w:widowControl w:val="0"/>
      <w:spacing w:after="0" w:line="274" w:lineRule="exact"/>
      <w:ind w:firstLine="533"/>
      <w:jc w:val="both"/>
    </w:pPr>
    <w:rPr>
      <w:rFonts w:ascii="Times New Roman" w:eastAsia="Times New Roman" w:hAnsi="Times New Roman"/>
      <w:sz w:val="24"/>
      <w:szCs w:val="24"/>
      <w:lang w:eastAsia="ru-RU"/>
    </w:rPr>
  </w:style>
  <w:style w:type="table" w:customStyle="1" w:styleId="180">
    <w:name w:val="Сетка таблицы18"/>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29303A"/>
    <w:pPr>
      <w:suppressAutoHyphens/>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uiPriority w:val="59"/>
    <w:rsid w:val="0029303A"/>
    <w:pPr>
      <w:spacing w:after="120" w:line="264" w:lineRule="auto"/>
    </w:pPr>
    <w:rPr>
      <w:rFonts w:eastAsia="Times New Roman"/>
      <w:sz w:val="21"/>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rsid w:val="0029303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s">
    <w:name w:val="sps"/>
    <w:basedOn w:val="a1"/>
    <w:rsid w:val="0029303A"/>
  </w:style>
  <w:style w:type="character" w:styleId="afff6">
    <w:name w:val="Placeholder Text"/>
    <w:basedOn w:val="a1"/>
    <w:uiPriority w:val="99"/>
    <w:semiHidden/>
    <w:rsid w:val="0029303A"/>
    <w:rPr>
      <w:color w:val="808080"/>
    </w:rPr>
  </w:style>
  <w:style w:type="paragraph" w:customStyle="1" w:styleId="1f2">
    <w:name w:val="Рецензия1"/>
    <w:hidden/>
    <w:uiPriority w:val="99"/>
    <w:semiHidden/>
    <w:rsid w:val="0029303A"/>
    <w:rPr>
      <w:rFonts w:eastAsiaTheme="minorEastAsia"/>
      <w:sz w:val="22"/>
      <w:szCs w:val="22"/>
    </w:rPr>
  </w:style>
  <w:style w:type="character" w:customStyle="1" w:styleId="1f3">
    <w:name w:val="Неразрешенное упоминание1"/>
    <w:basedOn w:val="a1"/>
    <w:uiPriority w:val="99"/>
    <w:semiHidden/>
    <w:unhideWhenUsed/>
    <w:qFormat/>
    <w:rsid w:val="0029303A"/>
    <w:rPr>
      <w:color w:val="605E5C"/>
      <w:shd w:val="clear" w:color="auto" w:fill="E1DFDD"/>
    </w:rPr>
  </w:style>
  <w:style w:type="character" w:customStyle="1" w:styleId="UnresolvedMention">
    <w:name w:val="Unresolved Mention"/>
    <w:basedOn w:val="a1"/>
    <w:uiPriority w:val="99"/>
    <w:semiHidden/>
    <w:unhideWhenUsed/>
    <w:rsid w:val="0029303A"/>
    <w:rPr>
      <w:color w:val="605E5C"/>
      <w:shd w:val="clear" w:color="auto" w:fill="E1DFDD"/>
    </w:rPr>
  </w:style>
  <w:style w:type="table" w:customStyle="1" w:styleId="240">
    <w:name w:val="Сетка таблицы24"/>
    <w:basedOn w:val="a2"/>
    <w:rsid w:val="0029303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rsid w:val="0029303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0"/>
    <w:next w:val="a0"/>
    <w:uiPriority w:val="9"/>
    <w:qFormat/>
    <w:rsid w:val="0029303A"/>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213">
    <w:name w:val="Заголовок 21"/>
    <w:basedOn w:val="a0"/>
    <w:next w:val="a0"/>
    <w:uiPriority w:val="9"/>
    <w:unhideWhenUsed/>
    <w:qFormat/>
    <w:rsid w:val="0029303A"/>
    <w:pPr>
      <w:keepNext/>
      <w:keepLines/>
      <w:spacing w:before="200" w:after="0" w:line="240" w:lineRule="auto"/>
      <w:outlineLvl w:val="1"/>
    </w:pPr>
    <w:rPr>
      <w:rFonts w:ascii="Cambria" w:eastAsia="Times New Roman" w:hAnsi="Cambria"/>
      <w:b/>
      <w:bCs/>
      <w:color w:val="4F81BD"/>
      <w:sz w:val="26"/>
      <w:szCs w:val="26"/>
      <w:lang w:eastAsia="ru-RU"/>
    </w:rPr>
  </w:style>
  <w:style w:type="paragraph" w:customStyle="1" w:styleId="710">
    <w:name w:val="Заголовок 71"/>
    <w:basedOn w:val="a0"/>
    <w:next w:val="a0"/>
    <w:uiPriority w:val="9"/>
    <w:semiHidden/>
    <w:unhideWhenUsed/>
    <w:qFormat/>
    <w:rsid w:val="0029303A"/>
    <w:pPr>
      <w:keepNext/>
      <w:keepLines/>
      <w:suppressAutoHyphens/>
      <w:spacing w:before="200" w:after="0" w:line="240" w:lineRule="auto"/>
      <w:outlineLvl w:val="6"/>
    </w:pPr>
    <w:rPr>
      <w:rFonts w:ascii="Cambria" w:eastAsia="Times New Roman" w:hAnsi="Cambria"/>
      <w:i/>
      <w:iCs/>
      <w:color w:val="404040"/>
      <w:sz w:val="20"/>
      <w:szCs w:val="20"/>
      <w:lang w:eastAsia="ar-SA"/>
    </w:rPr>
  </w:style>
  <w:style w:type="character" w:customStyle="1" w:styleId="22">
    <w:name w:val="Основной текст 2 Знак"/>
    <w:basedOn w:val="a1"/>
    <w:link w:val="21"/>
    <w:uiPriority w:val="99"/>
    <w:rsid w:val="0029303A"/>
    <w:rPr>
      <w:rFonts w:ascii="Calibri" w:eastAsia="Calibri" w:hAnsi="Calibri" w:cs="Calibri"/>
    </w:rPr>
  </w:style>
  <w:style w:type="character" w:customStyle="1" w:styleId="1f4">
    <w:name w:val="Схема документа Знак1"/>
    <w:basedOn w:val="a1"/>
    <w:uiPriority w:val="99"/>
    <w:locked/>
    <w:rsid w:val="0029303A"/>
    <w:rPr>
      <w:rFonts w:ascii="Tahoma" w:eastAsia="Calibri" w:hAnsi="Tahoma" w:cs="Tahoma"/>
      <w:sz w:val="20"/>
      <w:szCs w:val="20"/>
      <w:shd w:val="clear" w:color="auto" w:fill="000080"/>
      <w:lang w:eastAsia="ru-RU"/>
    </w:rPr>
  </w:style>
  <w:style w:type="paragraph" w:customStyle="1" w:styleId="11Char6">
    <w:name w:val="Знак1 Знак Знак Знак Знак Знак Знак Знак Знак1 Char6"/>
    <w:basedOn w:val="a0"/>
    <w:uiPriority w:val="99"/>
    <w:rsid w:val="0029303A"/>
    <w:pPr>
      <w:spacing w:after="160" w:line="240" w:lineRule="exact"/>
    </w:pPr>
    <w:rPr>
      <w:rFonts w:ascii="Verdana" w:eastAsia="Times New Roman" w:hAnsi="Verdana" w:cs="Verdana"/>
      <w:sz w:val="20"/>
      <w:szCs w:val="20"/>
      <w:lang w:val="en-US"/>
    </w:rPr>
  </w:style>
  <w:style w:type="paragraph" w:customStyle="1" w:styleId="11Char5">
    <w:name w:val="Знак1 Знак Знак Знак Знак Знак Знак Знак Знак1 Char5"/>
    <w:basedOn w:val="a0"/>
    <w:uiPriority w:val="99"/>
    <w:rsid w:val="0029303A"/>
    <w:pPr>
      <w:spacing w:after="160" w:line="240" w:lineRule="exact"/>
    </w:pPr>
    <w:rPr>
      <w:rFonts w:ascii="Verdana" w:eastAsia="Times New Roman" w:hAnsi="Verdana" w:cs="Verdana"/>
      <w:sz w:val="20"/>
      <w:szCs w:val="20"/>
      <w:lang w:val="en-US"/>
    </w:rPr>
  </w:style>
  <w:style w:type="paragraph" w:customStyle="1" w:styleId="1f5">
    <w:name w:val="Знак1"/>
    <w:basedOn w:val="a0"/>
    <w:qFormat/>
    <w:rsid w:val="0029303A"/>
    <w:pPr>
      <w:spacing w:after="160" w:line="240" w:lineRule="exact"/>
    </w:pPr>
    <w:rPr>
      <w:rFonts w:ascii="Verdana" w:eastAsia="Times New Roman" w:hAnsi="Verdana" w:cs="Verdana"/>
      <w:sz w:val="20"/>
      <w:szCs w:val="20"/>
      <w:lang w:val="en-US"/>
    </w:rPr>
  </w:style>
  <w:style w:type="paragraph" w:customStyle="1" w:styleId="Style14">
    <w:name w:val="Style14"/>
    <w:basedOn w:val="a0"/>
    <w:uiPriority w:val="99"/>
    <w:rsid w:val="0029303A"/>
    <w:pPr>
      <w:widowControl w:val="0"/>
      <w:autoSpaceDE w:val="0"/>
      <w:autoSpaceDN w:val="0"/>
      <w:adjustRightInd w:val="0"/>
      <w:spacing w:after="0" w:line="479" w:lineRule="exact"/>
      <w:ind w:firstLine="533"/>
      <w:jc w:val="both"/>
    </w:pPr>
    <w:rPr>
      <w:rFonts w:ascii="Times New Roman" w:eastAsia="Times New Roman" w:hAnsi="Times New Roman"/>
      <w:sz w:val="24"/>
      <w:szCs w:val="24"/>
      <w:lang w:eastAsia="ru-RU"/>
    </w:rPr>
  </w:style>
  <w:style w:type="paragraph" w:customStyle="1" w:styleId="ConsNormal">
    <w:name w:val="ConsNormal"/>
    <w:rsid w:val="0029303A"/>
    <w:pPr>
      <w:widowControl w:val="0"/>
      <w:snapToGrid w:val="0"/>
      <w:ind w:firstLine="720"/>
    </w:pPr>
    <w:rPr>
      <w:rFonts w:ascii="Arial" w:eastAsia="Times New Roman" w:hAnsi="Arial" w:cs="Arial"/>
    </w:rPr>
  </w:style>
  <w:style w:type="paragraph" w:customStyle="1" w:styleId="afff7">
    <w:name w:val="Внимание"/>
    <w:basedOn w:val="a0"/>
    <w:next w:val="a0"/>
    <w:uiPriority w:val="99"/>
    <w:rsid w:val="0029303A"/>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rsid w:val="0029303A"/>
  </w:style>
  <w:style w:type="paragraph" w:customStyle="1" w:styleId="afff9">
    <w:name w:val="Внимание: недобросовестность!"/>
    <w:basedOn w:val="afff7"/>
    <w:next w:val="a0"/>
    <w:uiPriority w:val="99"/>
    <w:rsid w:val="0029303A"/>
  </w:style>
  <w:style w:type="paragraph" w:customStyle="1" w:styleId="afffa">
    <w:name w:val="Дочерний элемент списка"/>
    <w:basedOn w:val="a0"/>
    <w:next w:val="a0"/>
    <w:uiPriority w:val="99"/>
    <w:rsid w:val="0029303A"/>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fb">
    <w:name w:val="Основное меню (преемственное)"/>
    <w:basedOn w:val="a0"/>
    <w:next w:val="a0"/>
    <w:uiPriority w:val="99"/>
    <w:rsid w:val="0029303A"/>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f6">
    <w:name w:val="Заголовок1"/>
    <w:basedOn w:val="afffb"/>
    <w:next w:val="a0"/>
    <w:qFormat/>
    <w:rsid w:val="0029303A"/>
    <w:pPr>
      <w:shd w:val="clear" w:color="auto" w:fill="F0F0F0"/>
    </w:pPr>
    <w:rPr>
      <w:b/>
      <w:bCs/>
      <w:color w:val="0058A9"/>
    </w:rPr>
  </w:style>
  <w:style w:type="paragraph" w:customStyle="1" w:styleId="afffc">
    <w:name w:val="Заголовок группы контролов"/>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rsid w:val="0029303A"/>
    <w:pPr>
      <w:keepLines/>
      <w:suppressAutoHyphens w:val="0"/>
      <w:spacing w:before="240" w:line="259" w:lineRule="auto"/>
      <w:jc w:val="left"/>
    </w:pPr>
    <w:rPr>
      <w:rFonts w:ascii="Cambria" w:hAnsi="Cambria"/>
      <w:b/>
      <w:bCs/>
      <w:color w:val="365F91"/>
      <w:szCs w:val="28"/>
      <w:lang w:eastAsia="ru-RU"/>
    </w:rPr>
  </w:style>
  <w:style w:type="paragraph" w:customStyle="1" w:styleId="afffe">
    <w:name w:val="Заголовок распахивающейся части диалога"/>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paragraph" w:customStyle="1" w:styleId="affff">
    <w:name w:val="Заголовок статьи"/>
    <w:basedOn w:val="a0"/>
    <w:next w:val="a0"/>
    <w:uiPriority w:val="99"/>
    <w:rsid w:val="0029303A"/>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0">
    <w:name w:val="Заголовок ЭР (левое окно)"/>
    <w:basedOn w:val="a0"/>
    <w:next w:val="a0"/>
    <w:uiPriority w:val="99"/>
    <w:rsid w:val="0029303A"/>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1">
    <w:name w:val="Заголовок ЭР (правое окно)"/>
    <w:basedOn w:val="affff0"/>
    <w:next w:val="a0"/>
    <w:uiPriority w:val="99"/>
    <w:rsid w:val="0029303A"/>
  </w:style>
  <w:style w:type="paragraph" w:customStyle="1" w:styleId="affff2">
    <w:name w:val="Интерактивный заголовок"/>
    <w:basedOn w:val="1f6"/>
    <w:next w:val="a0"/>
    <w:uiPriority w:val="99"/>
    <w:rsid w:val="0029303A"/>
    <w:rPr>
      <w:u w:val="single"/>
    </w:rPr>
  </w:style>
  <w:style w:type="paragraph" w:customStyle="1" w:styleId="affff3">
    <w:name w:val="Текст информации об изменениях"/>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4">
    <w:name w:val="Информация об изменениях"/>
    <w:basedOn w:val="affff3"/>
    <w:next w:val="a0"/>
    <w:uiPriority w:val="99"/>
    <w:rsid w:val="0029303A"/>
  </w:style>
  <w:style w:type="paragraph" w:customStyle="1" w:styleId="affff5">
    <w:name w:val="Текст (справка)"/>
    <w:basedOn w:val="a0"/>
    <w:next w:val="a0"/>
    <w:uiPriority w:val="99"/>
    <w:rsid w:val="0029303A"/>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6">
    <w:name w:val="Комментарий"/>
    <w:basedOn w:val="affff5"/>
    <w:next w:val="a0"/>
    <w:uiPriority w:val="99"/>
    <w:rsid w:val="0029303A"/>
    <w:pPr>
      <w:shd w:val="clear" w:color="auto" w:fill="F0F0F0"/>
      <w:spacing w:before="75"/>
      <w:ind w:right="0"/>
      <w:jc w:val="both"/>
    </w:pPr>
    <w:rPr>
      <w:color w:val="353842"/>
    </w:rPr>
  </w:style>
  <w:style w:type="paragraph" w:customStyle="1" w:styleId="affff7">
    <w:name w:val="Информация об изменениях документа"/>
    <w:basedOn w:val="affff6"/>
    <w:next w:val="a0"/>
    <w:uiPriority w:val="99"/>
    <w:rsid w:val="0029303A"/>
    <w:rPr>
      <w:i/>
      <w:iCs/>
    </w:rPr>
  </w:style>
  <w:style w:type="paragraph" w:customStyle="1" w:styleId="affff8">
    <w:name w:val="Текст (лев. подпись)"/>
    <w:basedOn w:val="a0"/>
    <w:next w:val="a0"/>
    <w:uiPriority w:val="99"/>
    <w:rsid w:val="0029303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9">
    <w:name w:val="Колонтитул (левый)"/>
    <w:basedOn w:val="affff8"/>
    <w:next w:val="a0"/>
    <w:uiPriority w:val="99"/>
    <w:rsid w:val="0029303A"/>
    <w:rPr>
      <w:sz w:val="14"/>
      <w:szCs w:val="14"/>
    </w:rPr>
  </w:style>
  <w:style w:type="paragraph" w:customStyle="1" w:styleId="affffa">
    <w:name w:val="Текст (прав. подпись)"/>
    <w:basedOn w:val="a0"/>
    <w:next w:val="a0"/>
    <w:uiPriority w:val="99"/>
    <w:rsid w:val="0029303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b">
    <w:name w:val="Колонтитул (правый)"/>
    <w:basedOn w:val="affffa"/>
    <w:next w:val="a0"/>
    <w:uiPriority w:val="99"/>
    <w:rsid w:val="0029303A"/>
    <w:rPr>
      <w:sz w:val="14"/>
      <w:szCs w:val="14"/>
    </w:rPr>
  </w:style>
  <w:style w:type="paragraph" w:customStyle="1" w:styleId="affffc">
    <w:name w:val="Комментарий пользователя"/>
    <w:basedOn w:val="affff6"/>
    <w:next w:val="a0"/>
    <w:uiPriority w:val="99"/>
    <w:rsid w:val="0029303A"/>
    <w:pPr>
      <w:shd w:val="clear" w:color="auto" w:fill="FFDFE0"/>
      <w:jc w:val="left"/>
    </w:pPr>
  </w:style>
  <w:style w:type="paragraph" w:customStyle="1" w:styleId="affffd">
    <w:name w:val="Куда обратиться?"/>
    <w:basedOn w:val="afff7"/>
    <w:next w:val="a0"/>
    <w:uiPriority w:val="99"/>
    <w:rsid w:val="0029303A"/>
  </w:style>
  <w:style w:type="paragraph" w:customStyle="1" w:styleId="affffe">
    <w:name w:val="Моноширинный"/>
    <w:basedOn w:val="a0"/>
    <w:next w:val="a0"/>
    <w:uiPriority w:val="99"/>
    <w:rsid w:val="0029303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
    <w:name w:val="Необходимые документы"/>
    <w:basedOn w:val="afff7"/>
    <w:next w:val="a0"/>
    <w:uiPriority w:val="99"/>
    <w:rsid w:val="0029303A"/>
    <w:pPr>
      <w:ind w:firstLine="118"/>
    </w:pPr>
  </w:style>
  <w:style w:type="paragraph" w:customStyle="1" w:styleId="afffff0">
    <w:name w:val="Таблицы (моноширинный)"/>
    <w:basedOn w:val="a0"/>
    <w:next w:val="a0"/>
    <w:uiPriority w:val="99"/>
    <w:rsid w:val="0029303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1">
    <w:name w:val="Оглавление"/>
    <w:basedOn w:val="afffff0"/>
    <w:next w:val="a0"/>
    <w:uiPriority w:val="99"/>
    <w:rsid w:val="0029303A"/>
    <w:pPr>
      <w:ind w:left="140"/>
    </w:pPr>
  </w:style>
  <w:style w:type="paragraph" w:customStyle="1" w:styleId="afffff2">
    <w:name w:val="Переменная часть"/>
    <w:basedOn w:val="afffb"/>
    <w:next w:val="a0"/>
    <w:uiPriority w:val="99"/>
    <w:rsid w:val="0029303A"/>
    <w:rPr>
      <w:sz w:val="18"/>
      <w:szCs w:val="18"/>
    </w:rPr>
  </w:style>
  <w:style w:type="paragraph" w:customStyle="1" w:styleId="afffff3">
    <w:name w:val="Подвал для информации об изменениях"/>
    <w:basedOn w:val="1"/>
    <w:next w:val="a0"/>
    <w:uiPriority w:val="99"/>
    <w:rsid w:val="0029303A"/>
    <w:pPr>
      <w:keepLines/>
      <w:suppressAutoHyphens w:val="0"/>
      <w:spacing w:before="240" w:line="259" w:lineRule="auto"/>
      <w:jc w:val="left"/>
    </w:pPr>
    <w:rPr>
      <w:rFonts w:ascii="Cambria" w:hAnsi="Cambria"/>
      <w:b/>
      <w:bCs/>
      <w:color w:val="365F91"/>
      <w:szCs w:val="28"/>
      <w:lang w:eastAsia="ru-RU"/>
    </w:rPr>
  </w:style>
  <w:style w:type="paragraph" w:customStyle="1" w:styleId="afffff4">
    <w:name w:val="Подзаголовок для информации об изменениях"/>
    <w:basedOn w:val="affff3"/>
    <w:next w:val="a0"/>
    <w:uiPriority w:val="99"/>
    <w:rsid w:val="0029303A"/>
  </w:style>
  <w:style w:type="paragraph" w:customStyle="1" w:styleId="afffff5">
    <w:name w:val="Подчёркнуный текст"/>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6">
    <w:name w:val="Постоянная часть"/>
    <w:basedOn w:val="afffb"/>
    <w:next w:val="a0"/>
    <w:uiPriority w:val="99"/>
    <w:rsid w:val="0029303A"/>
    <w:rPr>
      <w:sz w:val="20"/>
      <w:szCs w:val="20"/>
    </w:rPr>
  </w:style>
  <w:style w:type="paragraph" w:customStyle="1" w:styleId="afffff7">
    <w:name w:val="Пример."/>
    <w:basedOn w:val="afff7"/>
    <w:next w:val="a0"/>
    <w:uiPriority w:val="99"/>
    <w:rsid w:val="0029303A"/>
  </w:style>
  <w:style w:type="paragraph" w:customStyle="1" w:styleId="afffff8">
    <w:name w:val="Примечание."/>
    <w:basedOn w:val="afff7"/>
    <w:next w:val="a0"/>
    <w:uiPriority w:val="99"/>
    <w:rsid w:val="0029303A"/>
  </w:style>
  <w:style w:type="paragraph" w:customStyle="1" w:styleId="afffff9">
    <w:name w:val="Словарная статья"/>
    <w:basedOn w:val="a0"/>
    <w:next w:val="a0"/>
    <w:uiPriority w:val="99"/>
    <w:rsid w:val="0029303A"/>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a">
    <w:name w:val="Ссылка на официальную публикацию"/>
    <w:basedOn w:val="a0"/>
    <w:next w:val="a0"/>
    <w:uiPriority w:val="99"/>
    <w:rsid w:val="0029303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b">
    <w:name w:val="Текст в таблице"/>
    <w:basedOn w:val="affc"/>
    <w:next w:val="a0"/>
    <w:uiPriority w:val="99"/>
    <w:rsid w:val="0029303A"/>
    <w:pPr>
      <w:ind w:firstLine="500"/>
    </w:pPr>
    <w:rPr>
      <w:rFonts w:cs="Arial"/>
    </w:rPr>
  </w:style>
  <w:style w:type="paragraph" w:customStyle="1" w:styleId="afffffc">
    <w:name w:val="Текст ЭР (см. также)"/>
    <w:basedOn w:val="a0"/>
    <w:next w:val="a0"/>
    <w:uiPriority w:val="99"/>
    <w:rsid w:val="0029303A"/>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d">
    <w:name w:val="Технический комментарий"/>
    <w:basedOn w:val="a0"/>
    <w:next w:val="a0"/>
    <w:uiPriority w:val="99"/>
    <w:rsid w:val="0029303A"/>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e">
    <w:name w:val="Формула"/>
    <w:basedOn w:val="a0"/>
    <w:next w:val="a0"/>
    <w:uiPriority w:val="99"/>
    <w:rsid w:val="0029303A"/>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
    <w:name w:val="Центрированный (таблица)"/>
    <w:basedOn w:val="affc"/>
    <w:next w:val="a0"/>
    <w:uiPriority w:val="99"/>
    <w:rsid w:val="0029303A"/>
    <w:pPr>
      <w:jc w:val="center"/>
    </w:pPr>
    <w:rPr>
      <w:rFonts w:cs="Arial"/>
    </w:rPr>
  </w:style>
  <w:style w:type="paragraph" w:customStyle="1" w:styleId="-0">
    <w:name w:val="ЭР-содержание (правое окно)"/>
    <w:basedOn w:val="a0"/>
    <w:next w:val="a0"/>
    <w:uiPriority w:val="99"/>
    <w:rsid w:val="0029303A"/>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1f7">
    <w:name w:val="Абзац списка1"/>
    <w:basedOn w:val="a0"/>
    <w:qFormat/>
    <w:rsid w:val="0029303A"/>
    <w:pPr>
      <w:ind w:left="720"/>
    </w:pPr>
    <w:rPr>
      <w:rFonts w:cs="Calibri"/>
    </w:rPr>
  </w:style>
  <w:style w:type="paragraph" w:customStyle="1" w:styleId="1f8">
    <w:name w:val="Без интервала1"/>
    <w:rsid w:val="0029303A"/>
    <w:rPr>
      <w:rFonts w:ascii="Calibri" w:eastAsia="Calibri" w:hAnsi="Calibri" w:cs="Calibri"/>
      <w:sz w:val="22"/>
      <w:szCs w:val="22"/>
      <w:lang w:eastAsia="en-US"/>
    </w:rPr>
  </w:style>
  <w:style w:type="paragraph" w:customStyle="1" w:styleId="28">
    <w:name w:val="Абзац списка2"/>
    <w:basedOn w:val="a0"/>
    <w:uiPriority w:val="99"/>
    <w:rsid w:val="0029303A"/>
    <w:pPr>
      <w:ind w:left="720"/>
    </w:pPr>
    <w:rPr>
      <w:rFonts w:eastAsia="Times New Roman" w:cs="Calibri"/>
    </w:rPr>
  </w:style>
  <w:style w:type="paragraph" w:customStyle="1" w:styleId="11Char4">
    <w:name w:val="Знак1 Знак Знак Знак Знак Знак Знак Знак Знак1 Char4"/>
    <w:basedOn w:val="a0"/>
    <w:uiPriority w:val="99"/>
    <w:rsid w:val="0029303A"/>
    <w:pPr>
      <w:spacing w:after="160" w:line="240" w:lineRule="exact"/>
    </w:pPr>
    <w:rPr>
      <w:rFonts w:ascii="Verdana" w:hAnsi="Verdana" w:cs="Verdana"/>
      <w:sz w:val="20"/>
      <w:szCs w:val="20"/>
      <w:lang w:val="en-US"/>
    </w:rPr>
  </w:style>
  <w:style w:type="paragraph" w:customStyle="1" w:styleId="11Char3">
    <w:name w:val="Знак1 Знак Знак Знак Знак Знак Знак Знак Знак1 Char3"/>
    <w:basedOn w:val="a0"/>
    <w:uiPriority w:val="99"/>
    <w:rsid w:val="0029303A"/>
    <w:pPr>
      <w:spacing w:after="160" w:line="240" w:lineRule="exact"/>
    </w:pPr>
    <w:rPr>
      <w:rFonts w:ascii="Verdana" w:hAnsi="Verdana" w:cs="Verdana"/>
      <w:sz w:val="20"/>
      <w:szCs w:val="20"/>
      <w:lang w:val="en-US"/>
    </w:rPr>
  </w:style>
  <w:style w:type="paragraph" w:customStyle="1" w:styleId="29">
    <w:name w:val="Без интервала2"/>
    <w:uiPriority w:val="99"/>
    <w:rsid w:val="0029303A"/>
    <w:rPr>
      <w:rFonts w:ascii="Calibri" w:eastAsia="Times New Roman" w:hAnsi="Calibri" w:cs="Calibri"/>
      <w:sz w:val="22"/>
      <w:szCs w:val="22"/>
      <w:lang w:eastAsia="en-US"/>
    </w:rPr>
  </w:style>
  <w:style w:type="paragraph" w:customStyle="1" w:styleId="affffff0">
    <w:name w:val="Базовый"/>
    <w:rsid w:val="0029303A"/>
    <w:pPr>
      <w:tabs>
        <w:tab w:val="left" w:pos="709"/>
      </w:tabs>
      <w:suppressAutoHyphens/>
      <w:spacing w:after="200" w:line="276" w:lineRule="auto"/>
    </w:pPr>
    <w:rPr>
      <w:rFonts w:ascii="T" w:eastAsia="Times New Roman" w:hAnsi="T" w:cs="T"/>
      <w:sz w:val="24"/>
      <w:szCs w:val="24"/>
    </w:rPr>
  </w:style>
  <w:style w:type="paragraph" w:customStyle="1" w:styleId="msonormalbullet2gif">
    <w:name w:val="msonormalbullet2.gif"/>
    <w:basedOn w:val="a0"/>
    <w:rsid w:val="002930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7">
    <w:name w:val="Font Style17"/>
    <w:uiPriority w:val="99"/>
    <w:rsid w:val="0029303A"/>
    <w:rPr>
      <w:rFonts w:ascii="Times New Roman" w:hAnsi="Times New Roman" w:cs="Times New Roman" w:hint="default"/>
      <w:sz w:val="26"/>
      <w:szCs w:val="26"/>
    </w:rPr>
  </w:style>
  <w:style w:type="character" w:customStyle="1" w:styleId="affffff1">
    <w:name w:val="Активная гипертекстовая ссылка"/>
    <w:uiPriority w:val="99"/>
    <w:rsid w:val="0029303A"/>
    <w:rPr>
      <w:color w:val="auto"/>
      <w:u w:val="single"/>
    </w:rPr>
  </w:style>
  <w:style w:type="character" w:customStyle="1" w:styleId="affffff2">
    <w:name w:val="Выделение для Базового Поиска"/>
    <w:uiPriority w:val="99"/>
    <w:rsid w:val="0029303A"/>
    <w:rPr>
      <w:b/>
      <w:bCs/>
      <w:color w:val="0058A9"/>
    </w:rPr>
  </w:style>
  <w:style w:type="character" w:customStyle="1" w:styleId="affffff3">
    <w:name w:val="Выделение для Базового Поиска (курсив)"/>
    <w:uiPriority w:val="99"/>
    <w:rsid w:val="0029303A"/>
    <w:rPr>
      <w:b/>
      <w:bCs/>
      <w:i/>
      <w:iCs/>
      <w:color w:val="0058A9"/>
    </w:rPr>
  </w:style>
  <w:style w:type="character" w:customStyle="1" w:styleId="affffff4">
    <w:name w:val="Заголовок своего сообщения"/>
    <w:uiPriority w:val="99"/>
    <w:rsid w:val="0029303A"/>
  </w:style>
  <w:style w:type="character" w:customStyle="1" w:styleId="affffff5">
    <w:name w:val="Заголовок чужого сообщения"/>
    <w:uiPriority w:val="99"/>
    <w:rsid w:val="0029303A"/>
    <w:rPr>
      <w:b/>
      <w:bCs/>
      <w:color w:val="FF0000"/>
    </w:rPr>
  </w:style>
  <w:style w:type="character" w:customStyle="1" w:styleId="affffff6">
    <w:name w:val="Найденные слова"/>
    <w:uiPriority w:val="99"/>
    <w:rsid w:val="0029303A"/>
    <w:rPr>
      <w:color w:val="26282F"/>
    </w:rPr>
  </w:style>
  <w:style w:type="character" w:customStyle="1" w:styleId="affffff7">
    <w:name w:val="Не вступил в силу"/>
    <w:uiPriority w:val="99"/>
    <w:rsid w:val="0029303A"/>
    <w:rPr>
      <w:color w:val="000000"/>
    </w:rPr>
  </w:style>
  <w:style w:type="character" w:customStyle="1" w:styleId="affffff8">
    <w:name w:val="Опечатки"/>
    <w:uiPriority w:val="99"/>
    <w:rsid w:val="0029303A"/>
    <w:rPr>
      <w:color w:val="FF0000"/>
    </w:rPr>
  </w:style>
  <w:style w:type="character" w:customStyle="1" w:styleId="affffff9">
    <w:name w:val="Продолжение ссылки"/>
    <w:uiPriority w:val="99"/>
    <w:rsid w:val="0029303A"/>
  </w:style>
  <w:style w:type="character" w:customStyle="1" w:styleId="affffffa">
    <w:name w:val="Сравнение редакций"/>
    <w:uiPriority w:val="99"/>
    <w:rsid w:val="0029303A"/>
    <w:rPr>
      <w:color w:val="26282F"/>
    </w:rPr>
  </w:style>
  <w:style w:type="character" w:customStyle="1" w:styleId="affffffb">
    <w:name w:val="Сравнение редакций. Добавленный фрагмент"/>
    <w:uiPriority w:val="99"/>
    <w:rsid w:val="0029303A"/>
    <w:rPr>
      <w:color w:val="000000"/>
    </w:rPr>
  </w:style>
  <w:style w:type="character" w:customStyle="1" w:styleId="affffffc">
    <w:name w:val="Сравнение редакций. Удаленный фрагмент"/>
    <w:uiPriority w:val="99"/>
    <w:rsid w:val="0029303A"/>
    <w:rPr>
      <w:color w:val="000000"/>
    </w:rPr>
  </w:style>
  <w:style w:type="character" w:customStyle="1" w:styleId="affffffd">
    <w:name w:val="Утратил силу"/>
    <w:uiPriority w:val="99"/>
    <w:rsid w:val="0029303A"/>
    <w:rPr>
      <w:strike/>
      <w:color w:val="auto"/>
    </w:rPr>
  </w:style>
  <w:style w:type="table" w:customStyle="1" w:styleId="260">
    <w:name w:val="Сетка таблицы26"/>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semiHidden/>
    <w:locked/>
    <w:rsid w:val="0029303A"/>
    <w:rPr>
      <w:lang w:eastAsia="en-US"/>
    </w:rPr>
  </w:style>
  <w:style w:type="character" w:customStyle="1" w:styleId="DocumentMapChar1">
    <w:name w:val="Document Map Char1"/>
    <w:uiPriority w:val="99"/>
    <w:semiHidden/>
    <w:locked/>
    <w:rsid w:val="0029303A"/>
    <w:rPr>
      <w:rFonts w:ascii="Times New Roman" w:hAnsi="Times New Roman" w:cs="Times New Roman"/>
      <w:sz w:val="2"/>
      <w:szCs w:val="2"/>
      <w:lang w:eastAsia="en-US"/>
    </w:rPr>
  </w:style>
  <w:style w:type="character" w:customStyle="1" w:styleId="affa">
    <w:name w:val="Абзац списка Знак"/>
    <w:link w:val="aff9"/>
    <w:uiPriority w:val="34"/>
    <w:qFormat/>
    <w:locked/>
    <w:rsid w:val="0029303A"/>
    <w:rPr>
      <w:color w:val="00000A"/>
    </w:rPr>
  </w:style>
  <w:style w:type="table" w:customStyle="1" w:styleId="1120">
    <w:name w:val="Сетка таблицы112"/>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uiPriority w:val="59"/>
    <w:rsid w:val="0029303A"/>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
    <w:name w:val="Заголовок 2 Знак1"/>
    <w:basedOn w:val="a1"/>
    <w:uiPriority w:val="9"/>
    <w:semiHidden/>
    <w:rsid w:val="0029303A"/>
    <w:rPr>
      <w:rFonts w:ascii="Calibri Light" w:eastAsia="Times New Roman" w:hAnsi="Calibri Light" w:cs="Times New Roman"/>
      <w:color w:val="2F5496"/>
      <w:sz w:val="26"/>
      <w:szCs w:val="26"/>
    </w:rPr>
  </w:style>
  <w:style w:type="character" w:customStyle="1" w:styleId="114">
    <w:name w:val="Заголовок 1 Знак1"/>
    <w:basedOn w:val="a1"/>
    <w:uiPriority w:val="9"/>
    <w:rsid w:val="0029303A"/>
    <w:rPr>
      <w:rFonts w:ascii="Calibri Light" w:eastAsia="Times New Roman" w:hAnsi="Calibri Light" w:cs="Times New Roman"/>
      <w:color w:val="2F5496"/>
      <w:sz w:val="32"/>
      <w:szCs w:val="32"/>
    </w:rPr>
  </w:style>
  <w:style w:type="character" w:customStyle="1" w:styleId="712">
    <w:name w:val="Заголовок 7 Знак1"/>
    <w:basedOn w:val="a1"/>
    <w:uiPriority w:val="9"/>
    <w:semiHidden/>
    <w:rsid w:val="0029303A"/>
    <w:rPr>
      <w:rFonts w:ascii="Calibri Light" w:eastAsia="Times New Roman" w:hAnsi="Calibri Light" w:cs="Times New Roman"/>
      <w:i/>
      <w:iCs/>
      <w:color w:val="1F3763"/>
    </w:rPr>
  </w:style>
  <w:style w:type="character" w:customStyle="1" w:styleId="af1">
    <w:name w:val="Текст концевой сноски Знак"/>
    <w:basedOn w:val="a1"/>
    <w:link w:val="af0"/>
    <w:qFormat/>
    <w:rsid w:val="0029303A"/>
    <w:rPr>
      <w:rFonts w:ascii="Times New Roman" w:eastAsia="Times New Roman" w:hAnsi="Times New Roman" w:cs="Times New Roman"/>
      <w:sz w:val="20"/>
      <w:szCs w:val="20"/>
      <w:lang w:eastAsia="ru-RU"/>
    </w:rPr>
  </w:style>
  <w:style w:type="table" w:customStyle="1" w:styleId="280">
    <w:name w:val="Сетка таблицы28"/>
    <w:basedOn w:val="a2"/>
    <w:uiPriority w:val="59"/>
    <w:qFormat/>
    <w:rsid w:val="0029303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К-Заголовок 1"/>
    <w:basedOn w:val="a0"/>
    <w:next w:val="a0"/>
    <w:link w:val="-10"/>
    <w:qFormat/>
    <w:rsid w:val="0029303A"/>
    <w:pPr>
      <w:keepNext/>
      <w:numPr>
        <w:numId w:val="2"/>
      </w:numPr>
      <w:spacing w:after="120" w:line="240" w:lineRule="auto"/>
      <w:jc w:val="center"/>
    </w:pPr>
    <w:rPr>
      <w:rFonts w:ascii="Times New Roman" w:eastAsia="Times New Roman" w:hAnsi="Times New Roman"/>
      <w:b/>
      <w:sz w:val="28"/>
      <w:szCs w:val="20"/>
      <w:lang w:eastAsia="ru-RU"/>
    </w:rPr>
  </w:style>
  <w:style w:type="character" w:customStyle="1" w:styleId="-10">
    <w:name w:val="К-Заголовок 1 Знак"/>
    <w:link w:val="-1"/>
    <w:qFormat/>
    <w:rsid w:val="0029303A"/>
    <w:rPr>
      <w:rFonts w:ascii="Times New Roman" w:eastAsia="Times New Roman" w:hAnsi="Times New Roman" w:cs="Times New Roman"/>
      <w:b/>
      <w:sz w:val="28"/>
    </w:rPr>
  </w:style>
  <w:style w:type="character" w:customStyle="1" w:styleId="Absatz-Standardschriftart">
    <w:name w:val="Absatz-Standardschriftart"/>
    <w:qFormat/>
    <w:rsid w:val="0029303A"/>
  </w:style>
  <w:style w:type="character" w:customStyle="1" w:styleId="BodyText2">
    <w:name w:val="Body Text 2 Знак"/>
    <w:qFormat/>
    <w:rsid w:val="0029303A"/>
    <w:rPr>
      <w:sz w:val="24"/>
      <w:lang w:val="ru-RU" w:eastAsia="ar-SA" w:bidi="ar-SA"/>
    </w:rPr>
  </w:style>
  <w:style w:type="character" w:customStyle="1" w:styleId="StrongEmphasis">
    <w:name w:val="Strong Emphasis"/>
    <w:qFormat/>
    <w:rsid w:val="0029303A"/>
    <w:rPr>
      <w:b/>
      <w:bCs/>
    </w:rPr>
  </w:style>
  <w:style w:type="paragraph" w:customStyle="1" w:styleId="Textbody">
    <w:name w:val="Text body"/>
    <w:basedOn w:val="a0"/>
    <w:qFormat/>
    <w:rsid w:val="0029303A"/>
    <w:pPr>
      <w:widowControl w:val="0"/>
      <w:suppressAutoHyphens/>
      <w:autoSpaceDN w:val="0"/>
      <w:spacing w:after="120" w:line="240" w:lineRule="auto"/>
      <w:textAlignment w:val="baseline"/>
    </w:pPr>
    <w:rPr>
      <w:rFonts w:ascii="Arial" w:eastAsia="Lucida Sans Unicode" w:hAnsi="Arial" w:cs="Tahoma"/>
      <w:kern w:val="3"/>
      <w:sz w:val="21"/>
      <w:szCs w:val="24"/>
      <w:lang w:eastAsia="ru-RU"/>
    </w:rPr>
  </w:style>
  <w:style w:type="table" w:customStyle="1" w:styleId="1140">
    <w:name w:val="Сетка таблицы114"/>
    <w:basedOn w:val="a2"/>
    <w:uiPriority w:val="59"/>
    <w:qFormat/>
    <w:rsid w:val="0029303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uiPriority w:val="5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uiPriority w:val="9"/>
    <w:rsid w:val="0029303A"/>
    <w:rPr>
      <w:rFonts w:eastAsiaTheme="minorEastAsia"/>
      <w:b/>
      <w:bCs/>
      <w:i/>
      <w:iCs/>
      <w:sz w:val="18"/>
      <w:szCs w:val="18"/>
      <w:lang w:eastAsia="ru-RU"/>
    </w:rPr>
  </w:style>
  <w:style w:type="character" w:customStyle="1" w:styleId="90">
    <w:name w:val="Заголовок 9 Знак"/>
    <w:basedOn w:val="a1"/>
    <w:link w:val="9"/>
    <w:uiPriority w:val="9"/>
    <w:rsid w:val="0029303A"/>
    <w:rPr>
      <w:rFonts w:eastAsiaTheme="minorEastAsia"/>
      <w:b/>
      <w:bCs/>
      <w:sz w:val="17"/>
      <w:szCs w:val="17"/>
      <w:lang w:eastAsia="ru-RU"/>
    </w:rPr>
  </w:style>
  <w:style w:type="character" w:customStyle="1" w:styleId="FontStyle42">
    <w:name w:val="Font Style42"/>
    <w:uiPriority w:val="99"/>
    <w:qFormat/>
    <w:rsid w:val="0029303A"/>
    <w:rPr>
      <w:rFonts w:ascii="Times New Roman" w:hAnsi="Times New Roman" w:cs="Times New Roman"/>
      <w:sz w:val="20"/>
      <w:szCs w:val="20"/>
    </w:rPr>
  </w:style>
  <w:style w:type="character" w:customStyle="1" w:styleId="docket">
    <w:name w:val="docket"/>
    <w:qFormat/>
    <w:rsid w:val="0029303A"/>
  </w:style>
  <w:style w:type="character" w:customStyle="1" w:styleId="2a">
    <w:name w:val="Неразрешенное упоминание2"/>
    <w:basedOn w:val="a1"/>
    <w:uiPriority w:val="99"/>
    <w:semiHidden/>
    <w:unhideWhenUsed/>
    <w:qFormat/>
    <w:rsid w:val="0029303A"/>
    <w:rPr>
      <w:color w:val="605E5C"/>
      <w:shd w:val="clear" w:color="auto" w:fill="E1DFDD"/>
    </w:rPr>
  </w:style>
  <w:style w:type="character" w:customStyle="1" w:styleId="WW8Num1z0">
    <w:name w:val="WW8Num1z0"/>
    <w:qFormat/>
    <w:rsid w:val="0029303A"/>
  </w:style>
  <w:style w:type="character" w:customStyle="1" w:styleId="WW8Num1z1">
    <w:name w:val="WW8Num1z1"/>
    <w:qFormat/>
    <w:rsid w:val="0029303A"/>
  </w:style>
  <w:style w:type="character" w:customStyle="1" w:styleId="WW8Num1z2">
    <w:name w:val="WW8Num1z2"/>
    <w:qFormat/>
    <w:rsid w:val="0029303A"/>
  </w:style>
  <w:style w:type="character" w:customStyle="1" w:styleId="WW8Num1z3">
    <w:name w:val="WW8Num1z3"/>
    <w:qFormat/>
    <w:rsid w:val="0029303A"/>
  </w:style>
  <w:style w:type="character" w:customStyle="1" w:styleId="WW8Num1z4">
    <w:name w:val="WW8Num1z4"/>
    <w:qFormat/>
    <w:rsid w:val="0029303A"/>
  </w:style>
  <w:style w:type="character" w:customStyle="1" w:styleId="WW8Num1z5">
    <w:name w:val="WW8Num1z5"/>
    <w:qFormat/>
    <w:rsid w:val="0029303A"/>
  </w:style>
  <w:style w:type="character" w:customStyle="1" w:styleId="WW8Num1z6">
    <w:name w:val="WW8Num1z6"/>
    <w:qFormat/>
    <w:rsid w:val="0029303A"/>
  </w:style>
  <w:style w:type="character" w:customStyle="1" w:styleId="WW8Num1z7">
    <w:name w:val="WW8Num1z7"/>
    <w:qFormat/>
    <w:rsid w:val="0029303A"/>
  </w:style>
  <w:style w:type="character" w:customStyle="1" w:styleId="WW8Num1z8">
    <w:name w:val="WW8Num1z8"/>
    <w:qFormat/>
    <w:rsid w:val="0029303A"/>
  </w:style>
  <w:style w:type="character" w:customStyle="1" w:styleId="WW8Num2z0">
    <w:name w:val="WW8Num2z0"/>
    <w:qFormat/>
    <w:rsid w:val="0029303A"/>
  </w:style>
  <w:style w:type="character" w:customStyle="1" w:styleId="WW8Num2z1">
    <w:name w:val="WW8Num2z1"/>
    <w:qFormat/>
    <w:rsid w:val="0029303A"/>
  </w:style>
  <w:style w:type="character" w:customStyle="1" w:styleId="WW8Num2z2">
    <w:name w:val="WW8Num2z2"/>
    <w:qFormat/>
    <w:rsid w:val="0029303A"/>
  </w:style>
  <w:style w:type="character" w:customStyle="1" w:styleId="WW8Num2z3">
    <w:name w:val="WW8Num2z3"/>
    <w:qFormat/>
    <w:rsid w:val="0029303A"/>
  </w:style>
  <w:style w:type="character" w:customStyle="1" w:styleId="WW8Num2z4">
    <w:name w:val="WW8Num2z4"/>
    <w:qFormat/>
    <w:rsid w:val="0029303A"/>
  </w:style>
  <w:style w:type="character" w:customStyle="1" w:styleId="WW8Num2z5">
    <w:name w:val="WW8Num2z5"/>
    <w:qFormat/>
    <w:rsid w:val="0029303A"/>
  </w:style>
  <w:style w:type="character" w:customStyle="1" w:styleId="WW8Num2z6">
    <w:name w:val="WW8Num2z6"/>
    <w:qFormat/>
    <w:rsid w:val="0029303A"/>
  </w:style>
  <w:style w:type="character" w:customStyle="1" w:styleId="WW8Num2z7">
    <w:name w:val="WW8Num2z7"/>
    <w:qFormat/>
    <w:rsid w:val="0029303A"/>
  </w:style>
  <w:style w:type="character" w:customStyle="1" w:styleId="WW8Num2z8">
    <w:name w:val="WW8Num2z8"/>
    <w:qFormat/>
    <w:rsid w:val="0029303A"/>
  </w:style>
  <w:style w:type="character" w:customStyle="1" w:styleId="WW8Num3z0">
    <w:name w:val="WW8Num3z0"/>
    <w:qFormat/>
    <w:rsid w:val="0029303A"/>
  </w:style>
  <w:style w:type="character" w:customStyle="1" w:styleId="WW8Num4z0">
    <w:name w:val="WW8Num4z0"/>
    <w:qFormat/>
    <w:rsid w:val="0029303A"/>
    <w:rPr>
      <w:b/>
    </w:rPr>
  </w:style>
  <w:style w:type="character" w:customStyle="1" w:styleId="WW8Num4z1">
    <w:name w:val="WW8Num4z1"/>
    <w:qFormat/>
    <w:rsid w:val="0029303A"/>
  </w:style>
  <w:style w:type="character" w:customStyle="1" w:styleId="WW8Num4z2">
    <w:name w:val="WW8Num4z2"/>
    <w:qFormat/>
    <w:rsid w:val="0029303A"/>
  </w:style>
  <w:style w:type="character" w:customStyle="1" w:styleId="WW8Num4z3">
    <w:name w:val="WW8Num4z3"/>
    <w:qFormat/>
    <w:rsid w:val="0029303A"/>
  </w:style>
  <w:style w:type="character" w:customStyle="1" w:styleId="WW8Num4z4">
    <w:name w:val="WW8Num4z4"/>
    <w:qFormat/>
    <w:rsid w:val="0029303A"/>
  </w:style>
  <w:style w:type="character" w:customStyle="1" w:styleId="WW8Num4z5">
    <w:name w:val="WW8Num4z5"/>
    <w:qFormat/>
    <w:rsid w:val="0029303A"/>
  </w:style>
  <w:style w:type="character" w:customStyle="1" w:styleId="WW8Num4z6">
    <w:name w:val="WW8Num4z6"/>
    <w:qFormat/>
    <w:rsid w:val="0029303A"/>
  </w:style>
  <w:style w:type="character" w:customStyle="1" w:styleId="WW8Num4z7">
    <w:name w:val="WW8Num4z7"/>
    <w:qFormat/>
    <w:rsid w:val="0029303A"/>
  </w:style>
  <w:style w:type="character" w:customStyle="1" w:styleId="WW8Num4z8">
    <w:name w:val="WW8Num4z8"/>
    <w:qFormat/>
    <w:rsid w:val="0029303A"/>
  </w:style>
  <w:style w:type="character" w:customStyle="1" w:styleId="WW8Num5z0">
    <w:name w:val="WW8Num5z0"/>
    <w:qFormat/>
    <w:rsid w:val="0029303A"/>
  </w:style>
  <w:style w:type="character" w:customStyle="1" w:styleId="WW8Num5z1">
    <w:name w:val="WW8Num5z1"/>
    <w:qFormat/>
    <w:rsid w:val="0029303A"/>
  </w:style>
  <w:style w:type="character" w:customStyle="1" w:styleId="WW8Num5z2">
    <w:name w:val="WW8Num5z2"/>
    <w:qFormat/>
    <w:rsid w:val="0029303A"/>
  </w:style>
  <w:style w:type="character" w:customStyle="1" w:styleId="WW8Num5z3">
    <w:name w:val="WW8Num5z3"/>
    <w:qFormat/>
    <w:rsid w:val="0029303A"/>
  </w:style>
  <w:style w:type="character" w:customStyle="1" w:styleId="WW8Num5z4">
    <w:name w:val="WW8Num5z4"/>
    <w:qFormat/>
    <w:rsid w:val="0029303A"/>
  </w:style>
  <w:style w:type="character" w:customStyle="1" w:styleId="WW8Num5z5">
    <w:name w:val="WW8Num5z5"/>
    <w:qFormat/>
    <w:rsid w:val="0029303A"/>
  </w:style>
  <w:style w:type="character" w:customStyle="1" w:styleId="WW8Num5z6">
    <w:name w:val="WW8Num5z6"/>
    <w:qFormat/>
    <w:rsid w:val="0029303A"/>
  </w:style>
  <w:style w:type="character" w:customStyle="1" w:styleId="WW8Num5z7">
    <w:name w:val="WW8Num5z7"/>
    <w:qFormat/>
    <w:rsid w:val="0029303A"/>
  </w:style>
  <w:style w:type="character" w:customStyle="1" w:styleId="WW8Num5z8">
    <w:name w:val="WW8Num5z8"/>
    <w:qFormat/>
    <w:rsid w:val="0029303A"/>
  </w:style>
  <w:style w:type="character" w:customStyle="1" w:styleId="WW8Num6z1">
    <w:name w:val="WW8Num6z1"/>
    <w:qFormat/>
    <w:rsid w:val="0029303A"/>
  </w:style>
  <w:style w:type="character" w:customStyle="1" w:styleId="WW8Num6z2">
    <w:name w:val="WW8Num6z2"/>
    <w:qFormat/>
    <w:rsid w:val="0029303A"/>
  </w:style>
  <w:style w:type="character" w:customStyle="1" w:styleId="WW8Num6z3">
    <w:name w:val="WW8Num6z3"/>
    <w:qFormat/>
    <w:rsid w:val="0029303A"/>
  </w:style>
  <w:style w:type="character" w:customStyle="1" w:styleId="WW8Num6z4">
    <w:name w:val="WW8Num6z4"/>
    <w:qFormat/>
    <w:rsid w:val="0029303A"/>
  </w:style>
  <w:style w:type="character" w:customStyle="1" w:styleId="WW8Num6z5">
    <w:name w:val="WW8Num6z5"/>
    <w:qFormat/>
    <w:rsid w:val="0029303A"/>
  </w:style>
  <w:style w:type="character" w:customStyle="1" w:styleId="WW8Num6z6">
    <w:name w:val="WW8Num6z6"/>
    <w:qFormat/>
    <w:rsid w:val="0029303A"/>
  </w:style>
  <w:style w:type="character" w:customStyle="1" w:styleId="WW8Num6z7">
    <w:name w:val="WW8Num6z7"/>
    <w:qFormat/>
    <w:rsid w:val="0029303A"/>
  </w:style>
  <w:style w:type="character" w:customStyle="1" w:styleId="WW8Num6z8">
    <w:name w:val="WW8Num6z8"/>
    <w:qFormat/>
    <w:rsid w:val="0029303A"/>
  </w:style>
  <w:style w:type="character" w:customStyle="1" w:styleId="WW8Num7z0">
    <w:name w:val="WW8Num7z0"/>
    <w:qFormat/>
    <w:rsid w:val="0029303A"/>
  </w:style>
  <w:style w:type="character" w:customStyle="1" w:styleId="WW8Num7z1">
    <w:name w:val="WW8Num7z1"/>
    <w:qFormat/>
    <w:rsid w:val="0029303A"/>
  </w:style>
  <w:style w:type="character" w:customStyle="1" w:styleId="WW8Num7z2">
    <w:name w:val="WW8Num7z2"/>
    <w:qFormat/>
    <w:rsid w:val="0029303A"/>
  </w:style>
  <w:style w:type="character" w:customStyle="1" w:styleId="WW8Num7z3">
    <w:name w:val="WW8Num7z3"/>
    <w:qFormat/>
    <w:rsid w:val="0029303A"/>
  </w:style>
  <w:style w:type="character" w:customStyle="1" w:styleId="WW8Num7z4">
    <w:name w:val="WW8Num7z4"/>
    <w:qFormat/>
    <w:rsid w:val="0029303A"/>
  </w:style>
  <w:style w:type="character" w:customStyle="1" w:styleId="WW8Num7z5">
    <w:name w:val="WW8Num7z5"/>
    <w:qFormat/>
    <w:rsid w:val="0029303A"/>
  </w:style>
  <w:style w:type="character" w:customStyle="1" w:styleId="WW8Num7z6">
    <w:name w:val="WW8Num7z6"/>
    <w:qFormat/>
    <w:rsid w:val="0029303A"/>
  </w:style>
  <w:style w:type="character" w:customStyle="1" w:styleId="WW8Num7z7">
    <w:name w:val="WW8Num7z7"/>
    <w:qFormat/>
    <w:rsid w:val="0029303A"/>
  </w:style>
  <w:style w:type="character" w:customStyle="1" w:styleId="WW8Num7z8">
    <w:name w:val="WW8Num7z8"/>
    <w:qFormat/>
    <w:rsid w:val="0029303A"/>
  </w:style>
  <w:style w:type="character" w:customStyle="1" w:styleId="WW8Num8z0">
    <w:name w:val="WW8Num8z0"/>
    <w:qFormat/>
    <w:rsid w:val="0029303A"/>
  </w:style>
  <w:style w:type="character" w:customStyle="1" w:styleId="WW8Num8z1">
    <w:name w:val="WW8Num8z1"/>
    <w:qFormat/>
    <w:rsid w:val="0029303A"/>
  </w:style>
  <w:style w:type="character" w:customStyle="1" w:styleId="WW8Num8z2">
    <w:name w:val="WW8Num8z2"/>
    <w:qFormat/>
    <w:rsid w:val="0029303A"/>
  </w:style>
  <w:style w:type="character" w:customStyle="1" w:styleId="WW8Num8z3">
    <w:name w:val="WW8Num8z3"/>
    <w:qFormat/>
    <w:rsid w:val="0029303A"/>
  </w:style>
  <w:style w:type="character" w:customStyle="1" w:styleId="WW8Num8z4">
    <w:name w:val="WW8Num8z4"/>
    <w:qFormat/>
    <w:rsid w:val="0029303A"/>
  </w:style>
  <w:style w:type="character" w:customStyle="1" w:styleId="WW8Num8z5">
    <w:name w:val="WW8Num8z5"/>
    <w:qFormat/>
    <w:rsid w:val="0029303A"/>
  </w:style>
  <w:style w:type="character" w:customStyle="1" w:styleId="WW8Num8z6">
    <w:name w:val="WW8Num8z6"/>
    <w:qFormat/>
    <w:rsid w:val="0029303A"/>
  </w:style>
  <w:style w:type="character" w:customStyle="1" w:styleId="WW8Num8z7">
    <w:name w:val="WW8Num8z7"/>
    <w:qFormat/>
    <w:rsid w:val="0029303A"/>
  </w:style>
  <w:style w:type="character" w:customStyle="1" w:styleId="WW8Num8z8">
    <w:name w:val="WW8Num8z8"/>
    <w:qFormat/>
    <w:rsid w:val="0029303A"/>
  </w:style>
  <w:style w:type="character" w:customStyle="1" w:styleId="WW8Num9z0">
    <w:name w:val="WW8Num9z0"/>
    <w:qFormat/>
    <w:rsid w:val="0029303A"/>
  </w:style>
  <w:style w:type="character" w:customStyle="1" w:styleId="WW8Num9z1">
    <w:name w:val="WW8Num9z1"/>
    <w:qFormat/>
    <w:rsid w:val="0029303A"/>
  </w:style>
  <w:style w:type="character" w:customStyle="1" w:styleId="WW8Num9z2">
    <w:name w:val="WW8Num9z2"/>
    <w:qFormat/>
    <w:rsid w:val="0029303A"/>
  </w:style>
  <w:style w:type="character" w:customStyle="1" w:styleId="WW8Num9z3">
    <w:name w:val="WW8Num9z3"/>
    <w:qFormat/>
    <w:rsid w:val="0029303A"/>
  </w:style>
  <w:style w:type="character" w:customStyle="1" w:styleId="WW8Num9z4">
    <w:name w:val="WW8Num9z4"/>
    <w:qFormat/>
    <w:rsid w:val="0029303A"/>
  </w:style>
  <w:style w:type="character" w:customStyle="1" w:styleId="WW8Num9z5">
    <w:name w:val="WW8Num9z5"/>
    <w:qFormat/>
    <w:rsid w:val="0029303A"/>
  </w:style>
  <w:style w:type="character" w:customStyle="1" w:styleId="WW8Num9z6">
    <w:name w:val="WW8Num9z6"/>
    <w:qFormat/>
    <w:rsid w:val="0029303A"/>
  </w:style>
  <w:style w:type="character" w:customStyle="1" w:styleId="WW8Num9z7">
    <w:name w:val="WW8Num9z7"/>
    <w:qFormat/>
    <w:rsid w:val="0029303A"/>
  </w:style>
  <w:style w:type="character" w:customStyle="1" w:styleId="WW8Num9z8">
    <w:name w:val="WW8Num9z8"/>
    <w:qFormat/>
    <w:rsid w:val="0029303A"/>
  </w:style>
  <w:style w:type="character" w:customStyle="1" w:styleId="WW8Num10z0">
    <w:name w:val="WW8Num10z0"/>
    <w:qFormat/>
    <w:rsid w:val="0029303A"/>
    <w:rPr>
      <w:b/>
      <w:bCs/>
    </w:rPr>
  </w:style>
  <w:style w:type="character" w:customStyle="1" w:styleId="WW8Num10z1">
    <w:name w:val="WW8Num10z1"/>
    <w:qFormat/>
    <w:rsid w:val="0029303A"/>
  </w:style>
  <w:style w:type="character" w:customStyle="1" w:styleId="WW8Num10z2">
    <w:name w:val="WW8Num10z2"/>
    <w:qFormat/>
    <w:rsid w:val="0029303A"/>
  </w:style>
  <w:style w:type="character" w:customStyle="1" w:styleId="WW8Num10z3">
    <w:name w:val="WW8Num10z3"/>
    <w:qFormat/>
    <w:rsid w:val="0029303A"/>
  </w:style>
  <w:style w:type="character" w:customStyle="1" w:styleId="WW8Num10z4">
    <w:name w:val="WW8Num10z4"/>
    <w:qFormat/>
    <w:rsid w:val="0029303A"/>
  </w:style>
  <w:style w:type="character" w:customStyle="1" w:styleId="WW8Num10z5">
    <w:name w:val="WW8Num10z5"/>
    <w:qFormat/>
    <w:rsid w:val="0029303A"/>
  </w:style>
  <w:style w:type="character" w:customStyle="1" w:styleId="WW8Num10z6">
    <w:name w:val="WW8Num10z6"/>
    <w:qFormat/>
    <w:rsid w:val="0029303A"/>
  </w:style>
  <w:style w:type="character" w:customStyle="1" w:styleId="WW8Num10z7">
    <w:name w:val="WW8Num10z7"/>
    <w:qFormat/>
    <w:rsid w:val="0029303A"/>
  </w:style>
  <w:style w:type="character" w:customStyle="1" w:styleId="WW8Num10z8">
    <w:name w:val="WW8Num10z8"/>
    <w:qFormat/>
    <w:rsid w:val="0029303A"/>
  </w:style>
  <w:style w:type="character" w:customStyle="1" w:styleId="WW8Num11z0">
    <w:name w:val="WW8Num11z0"/>
    <w:qFormat/>
    <w:rsid w:val="0029303A"/>
  </w:style>
  <w:style w:type="character" w:customStyle="1" w:styleId="WW8Num11z1">
    <w:name w:val="WW8Num11z1"/>
    <w:qFormat/>
    <w:rsid w:val="0029303A"/>
  </w:style>
  <w:style w:type="character" w:customStyle="1" w:styleId="WW8Num11z2">
    <w:name w:val="WW8Num11z2"/>
    <w:qFormat/>
    <w:rsid w:val="0029303A"/>
  </w:style>
  <w:style w:type="character" w:customStyle="1" w:styleId="WW8Num11z3">
    <w:name w:val="WW8Num11z3"/>
    <w:qFormat/>
    <w:rsid w:val="0029303A"/>
  </w:style>
  <w:style w:type="character" w:customStyle="1" w:styleId="WW8Num11z4">
    <w:name w:val="WW8Num11z4"/>
    <w:qFormat/>
    <w:rsid w:val="0029303A"/>
  </w:style>
  <w:style w:type="character" w:customStyle="1" w:styleId="WW8Num11z5">
    <w:name w:val="WW8Num11z5"/>
    <w:qFormat/>
    <w:rsid w:val="0029303A"/>
  </w:style>
  <w:style w:type="character" w:customStyle="1" w:styleId="WW8Num11z6">
    <w:name w:val="WW8Num11z6"/>
    <w:qFormat/>
    <w:rsid w:val="0029303A"/>
  </w:style>
  <w:style w:type="character" w:customStyle="1" w:styleId="WW8Num11z7">
    <w:name w:val="WW8Num11z7"/>
    <w:qFormat/>
    <w:rsid w:val="0029303A"/>
  </w:style>
  <w:style w:type="character" w:customStyle="1" w:styleId="WW8Num11z8">
    <w:name w:val="WW8Num11z8"/>
    <w:qFormat/>
    <w:rsid w:val="0029303A"/>
  </w:style>
  <w:style w:type="character" w:customStyle="1" w:styleId="WW8Num12z0">
    <w:name w:val="WW8Num12z0"/>
    <w:qFormat/>
    <w:rsid w:val="0029303A"/>
    <w:rPr>
      <w:b/>
    </w:rPr>
  </w:style>
  <w:style w:type="character" w:customStyle="1" w:styleId="WW8Num12z2">
    <w:name w:val="WW8Num12z2"/>
    <w:qFormat/>
    <w:rsid w:val="0029303A"/>
  </w:style>
  <w:style w:type="character" w:customStyle="1" w:styleId="WW8Num13z0">
    <w:name w:val="WW8Num13z0"/>
    <w:qFormat/>
    <w:rsid w:val="0029303A"/>
    <w:rPr>
      <w:rFonts w:ascii="Symbol" w:hAnsi="Symbol" w:cs="Symbol"/>
      <w:color w:val="000000"/>
    </w:rPr>
  </w:style>
  <w:style w:type="character" w:customStyle="1" w:styleId="WW8Num13z1">
    <w:name w:val="WW8Num13z1"/>
    <w:qFormat/>
    <w:rsid w:val="0029303A"/>
    <w:rPr>
      <w:rFonts w:ascii="Courier New" w:hAnsi="Courier New" w:cs="Courier New"/>
    </w:rPr>
  </w:style>
  <w:style w:type="character" w:customStyle="1" w:styleId="WW8Num13z2">
    <w:name w:val="WW8Num13z2"/>
    <w:qFormat/>
    <w:rsid w:val="0029303A"/>
    <w:rPr>
      <w:rFonts w:ascii="Wingdings" w:hAnsi="Wingdings" w:cs="Wingdings"/>
    </w:rPr>
  </w:style>
  <w:style w:type="character" w:customStyle="1" w:styleId="WW8Num13z3">
    <w:name w:val="WW8Num13z3"/>
    <w:qFormat/>
    <w:rsid w:val="0029303A"/>
    <w:rPr>
      <w:rFonts w:ascii="Symbol" w:hAnsi="Symbol" w:cs="Symbol"/>
    </w:rPr>
  </w:style>
  <w:style w:type="character" w:customStyle="1" w:styleId="WW8Num14z0">
    <w:name w:val="WW8Num14z0"/>
    <w:qFormat/>
    <w:rsid w:val="0029303A"/>
    <w:rPr>
      <w:rFonts w:ascii="Times New Roman" w:hAnsi="Times New Roman" w:cs="Times New Roman"/>
    </w:rPr>
  </w:style>
  <w:style w:type="character" w:customStyle="1" w:styleId="WW8Num14z1">
    <w:name w:val="WW8Num14z1"/>
    <w:qFormat/>
    <w:rsid w:val="0029303A"/>
    <w:rPr>
      <w:rFonts w:ascii="Courier New" w:hAnsi="Courier New" w:cs="Courier New"/>
    </w:rPr>
  </w:style>
  <w:style w:type="character" w:customStyle="1" w:styleId="WW8Num14z2">
    <w:name w:val="WW8Num14z2"/>
    <w:qFormat/>
    <w:rsid w:val="0029303A"/>
    <w:rPr>
      <w:rFonts w:ascii="Wingdings" w:hAnsi="Wingdings" w:cs="Wingdings"/>
    </w:rPr>
  </w:style>
  <w:style w:type="character" w:customStyle="1" w:styleId="WW8Num14z3">
    <w:name w:val="WW8Num14z3"/>
    <w:qFormat/>
    <w:rsid w:val="0029303A"/>
    <w:rPr>
      <w:rFonts w:ascii="Symbol" w:hAnsi="Symbol" w:cs="Symbol"/>
    </w:rPr>
  </w:style>
  <w:style w:type="character" w:customStyle="1" w:styleId="WW8Num15z0">
    <w:name w:val="WW8Num15z0"/>
    <w:qFormat/>
    <w:rsid w:val="0029303A"/>
  </w:style>
  <w:style w:type="character" w:customStyle="1" w:styleId="WW8Num15z1">
    <w:name w:val="WW8Num15z1"/>
    <w:qFormat/>
    <w:rsid w:val="0029303A"/>
  </w:style>
  <w:style w:type="character" w:customStyle="1" w:styleId="WW8Num15z2">
    <w:name w:val="WW8Num15z2"/>
    <w:qFormat/>
    <w:rsid w:val="0029303A"/>
  </w:style>
  <w:style w:type="character" w:customStyle="1" w:styleId="WW8Num15z3">
    <w:name w:val="WW8Num15z3"/>
    <w:qFormat/>
    <w:rsid w:val="0029303A"/>
  </w:style>
  <w:style w:type="character" w:customStyle="1" w:styleId="WW8Num15z4">
    <w:name w:val="WW8Num15z4"/>
    <w:qFormat/>
    <w:rsid w:val="0029303A"/>
  </w:style>
  <w:style w:type="character" w:customStyle="1" w:styleId="WW8Num15z5">
    <w:name w:val="WW8Num15z5"/>
    <w:qFormat/>
    <w:rsid w:val="0029303A"/>
  </w:style>
  <w:style w:type="character" w:customStyle="1" w:styleId="WW8Num15z6">
    <w:name w:val="WW8Num15z6"/>
    <w:qFormat/>
    <w:rsid w:val="0029303A"/>
  </w:style>
  <w:style w:type="character" w:customStyle="1" w:styleId="WW8Num15z7">
    <w:name w:val="WW8Num15z7"/>
    <w:qFormat/>
    <w:rsid w:val="0029303A"/>
  </w:style>
  <w:style w:type="character" w:customStyle="1" w:styleId="WW8Num15z8">
    <w:name w:val="WW8Num15z8"/>
    <w:qFormat/>
    <w:rsid w:val="0029303A"/>
  </w:style>
  <w:style w:type="character" w:customStyle="1" w:styleId="WW8Num16z0">
    <w:name w:val="WW8Num16z0"/>
    <w:qFormat/>
    <w:rsid w:val="0029303A"/>
  </w:style>
  <w:style w:type="character" w:customStyle="1" w:styleId="WW8Num16z1">
    <w:name w:val="WW8Num16z1"/>
    <w:qFormat/>
    <w:rsid w:val="0029303A"/>
  </w:style>
  <w:style w:type="character" w:customStyle="1" w:styleId="WW8Num16z2">
    <w:name w:val="WW8Num16z2"/>
    <w:qFormat/>
    <w:rsid w:val="0029303A"/>
  </w:style>
  <w:style w:type="character" w:customStyle="1" w:styleId="WW8Num16z3">
    <w:name w:val="WW8Num16z3"/>
    <w:qFormat/>
    <w:rsid w:val="0029303A"/>
  </w:style>
  <w:style w:type="character" w:customStyle="1" w:styleId="WW8Num16z4">
    <w:name w:val="WW8Num16z4"/>
    <w:qFormat/>
    <w:rsid w:val="0029303A"/>
  </w:style>
  <w:style w:type="character" w:customStyle="1" w:styleId="WW8Num16z5">
    <w:name w:val="WW8Num16z5"/>
    <w:qFormat/>
    <w:rsid w:val="0029303A"/>
  </w:style>
  <w:style w:type="character" w:customStyle="1" w:styleId="WW8Num16z6">
    <w:name w:val="WW8Num16z6"/>
    <w:qFormat/>
    <w:rsid w:val="0029303A"/>
  </w:style>
  <w:style w:type="character" w:customStyle="1" w:styleId="WW8Num16z7">
    <w:name w:val="WW8Num16z7"/>
    <w:qFormat/>
    <w:rsid w:val="0029303A"/>
  </w:style>
  <w:style w:type="character" w:customStyle="1" w:styleId="WW8Num16z8">
    <w:name w:val="WW8Num16z8"/>
    <w:qFormat/>
    <w:rsid w:val="0029303A"/>
  </w:style>
  <w:style w:type="character" w:customStyle="1" w:styleId="WW8Num17z0">
    <w:name w:val="WW8Num17z0"/>
    <w:qFormat/>
    <w:rsid w:val="0029303A"/>
    <w:rPr>
      <w:rFonts w:ascii="Times New Roman" w:hAnsi="Times New Roman" w:cs="Times New Roman"/>
    </w:rPr>
  </w:style>
  <w:style w:type="character" w:customStyle="1" w:styleId="WW8Num17z1">
    <w:name w:val="WW8Num17z1"/>
    <w:qFormat/>
    <w:rsid w:val="0029303A"/>
    <w:rPr>
      <w:rFonts w:ascii="Courier New" w:hAnsi="Courier New" w:cs="Courier New"/>
    </w:rPr>
  </w:style>
  <w:style w:type="character" w:customStyle="1" w:styleId="WW8Num17z2">
    <w:name w:val="WW8Num17z2"/>
    <w:qFormat/>
    <w:rsid w:val="0029303A"/>
    <w:rPr>
      <w:rFonts w:ascii="Wingdings" w:hAnsi="Wingdings" w:cs="Wingdings"/>
    </w:rPr>
  </w:style>
  <w:style w:type="character" w:customStyle="1" w:styleId="WW8Num17z3">
    <w:name w:val="WW8Num17z3"/>
    <w:qFormat/>
    <w:rsid w:val="0029303A"/>
    <w:rPr>
      <w:rFonts w:ascii="Symbol" w:hAnsi="Symbol" w:cs="Symbol"/>
    </w:rPr>
  </w:style>
  <w:style w:type="character" w:customStyle="1" w:styleId="WW8Num18z0">
    <w:name w:val="WW8Num18z0"/>
    <w:qFormat/>
    <w:rsid w:val="0029303A"/>
    <w:rPr>
      <w:rFonts w:ascii="Arial" w:hAnsi="Arial" w:cs="Arial"/>
    </w:rPr>
  </w:style>
  <w:style w:type="character" w:customStyle="1" w:styleId="WW8Num19z0">
    <w:name w:val="WW8Num19z0"/>
    <w:qFormat/>
    <w:rsid w:val="0029303A"/>
    <w:rPr>
      <w:rFonts w:ascii="Times New Roman" w:hAnsi="Times New Roman" w:cs="Times New Roman"/>
    </w:rPr>
  </w:style>
  <w:style w:type="character" w:customStyle="1" w:styleId="WW8Num19z1">
    <w:name w:val="WW8Num19z1"/>
    <w:qFormat/>
    <w:rsid w:val="0029303A"/>
    <w:rPr>
      <w:rFonts w:ascii="Courier New" w:hAnsi="Courier New" w:cs="Courier New"/>
    </w:rPr>
  </w:style>
  <w:style w:type="character" w:customStyle="1" w:styleId="WW8Num19z2">
    <w:name w:val="WW8Num19z2"/>
    <w:qFormat/>
    <w:rsid w:val="0029303A"/>
    <w:rPr>
      <w:rFonts w:ascii="Wingdings" w:hAnsi="Wingdings" w:cs="Wingdings"/>
    </w:rPr>
  </w:style>
  <w:style w:type="character" w:customStyle="1" w:styleId="WW8Num19z3">
    <w:name w:val="WW8Num19z3"/>
    <w:qFormat/>
    <w:rsid w:val="0029303A"/>
    <w:rPr>
      <w:rFonts w:ascii="Symbol" w:hAnsi="Symbol" w:cs="Symbol"/>
    </w:rPr>
  </w:style>
  <w:style w:type="character" w:customStyle="1" w:styleId="WW8Num20z0">
    <w:name w:val="WW8Num20z0"/>
    <w:qFormat/>
    <w:rsid w:val="0029303A"/>
  </w:style>
  <w:style w:type="character" w:customStyle="1" w:styleId="WW8Num20z1">
    <w:name w:val="WW8Num20z1"/>
    <w:qFormat/>
    <w:rsid w:val="0029303A"/>
  </w:style>
  <w:style w:type="character" w:customStyle="1" w:styleId="WW8Num20z2">
    <w:name w:val="WW8Num20z2"/>
    <w:qFormat/>
    <w:rsid w:val="0029303A"/>
  </w:style>
  <w:style w:type="character" w:customStyle="1" w:styleId="WW8Num20z3">
    <w:name w:val="WW8Num20z3"/>
    <w:qFormat/>
    <w:rsid w:val="0029303A"/>
  </w:style>
  <w:style w:type="character" w:customStyle="1" w:styleId="WW8Num20z4">
    <w:name w:val="WW8Num20z4"/>
    <w:qFormat/>
    <w:rsid w:val="0029303A"/>
  </w:style>
  <w:style w:type="character" w:customStyle="1" w:styleId="WW8Num20z5">
    <w:name w:val="WW8Num20z5"/>
    <w:qFormat/>
    <w:rsid w:val="0029303A"/>
  </w:style>
  <w:style w:type="character" w:customStyle="1" w:styleId="WW8Num20z6">
    <w:name w:val="WW8Num20z6"/>
    <w:qFormat/>
    <w:rsid w:val="0029303A"/>
  </w:style>
  <w:style w:type="character" w:customStyle="1" w:styleId="WW8Num20z7">
    <w:name w:val="WW8Num20z7"/>
    <w:qFormat/>
    <w:rsid w:val="0029303A"/>
  </w:style>
  <w:style w:type="character" w:customStyle="1" w:styleId="WW8Num20z8">
    <w:name w:val="WW8Num20z8"/>
    <w:qFormat/>
    <w:rsid w:val="0029303A"/>
  </w:style>
  <w:style w:type="character" w:customStyle="1" w:styleId="WW8Num21z0">
    <w:name w:val="WW8Num21z0"/>
    <w:qFormat/>
    <w:rsid w:val="0029303A"/>
  </w:style>
  <w:style w:type="character" w:customStyle="1" w:styleId="WW8Num21z1">
    <w:name w:val="WW8Num21z1"/>
    <w:qFormat/>
    <w:rsid w:val="0029303A"/>
    <w:rPr>
      <w:rFonts w:ascii="Symbol" w:hAnsi="Symbol" w:cs="Symbol"/>
      <w:color w:val="000000"/>
    </w:rPr>
  </w:style>
  <w:style w:type="character" w:customStyle="1" w:styleId="WW8Num21z2">
    <w:name w:val="WW8Num21z2"/>
    <w:qFormat/>
    <w:rsid w:val="0029303A"/>
  </w:style>
  <w:style w:type="character" w:customStyle="1" w:styleId="WW8Num21z3">
    <w:name w:val="WW8Num21z3"/>
    <w:qFormat/>
    <w:rsid w:val="0029303A"/>
  </w:style>
  <w:style w:type="character" w:customStyle="1" w:styleId="WW8Num21z4">
    <w:name w:val="WW8Num21z4"/>
    <w:qFormat/>
    <w:rsid w:val="0029303A"/>
  </w:style>
  <w:style w:type="character" w:customStyle="1" w:styleId="WW8Num21z5">
    <w:name w:val="WW8Num21z5"/>
    <w:qFormat/>
    <w:rsid w:val="0029303A"/>
  </w:style>
  <w:style w:type="character" w:customStyle="1" w:styleId="WW8Num21z6">
    <w:name w:val="WW8Num21z6"/>
    <w:qFormat/>
    <w:rsid w:val="0029303A"/>
  </w:style>
  <w:style w:type="character" w:customStyle="1" w:styleId="WW8Num21z7">
    <w:name w:val="WW8Num21z7"/>
    <w:qFormat/>
    <w:rsid w:val="0029303A"/>
  </w:style>
  <w:style w:type="character" w:customStyle="1" w:styleId="WW8Num21z8">
    <w:name w:val="WW8Num21z8"/>
    <w:qFormat/>
    <w:rsid w:val="0029303A"/>
  </w:style>
  <w:style w:type="character" w:customStyle="1" w:styleId="WW8Num22z0">
    <w:name w:val="WW8Num22z0"/>
    <w:qFormat/>
    <w:rsid w:val="0029303A"/>
  </w:style>
  <w:style w:type="character" w:customStyle="1" w:styleId="WW8Num22z1">
    <w:name w:val="WW8Num22z1"/>
    <w:qFormat/>
    <w:rsid w:val="0029303A"/>
  </w:style>
  <w:style w:type="character" w:customStyle="1" w:styleId="WW8Num22z2">
    <w:name w:val="WW8Num22z2"/>
    <w:qFormat/>
    <w:rsid w:val="0029303A"/>
  </w:style>
  <w:style w:type="character" w:customStyle="1" w:styleId="WW8Num22z3">
    <w:name w:val="WW8Num22z3"/>
    <w:qFormat/>
    <w:rsid w:val="0029303A"/>
  </w:style>
  <w:style w:type="character" w:customStyle="1" w:styleId="WW8Num22z4">
    <w:name w:val="WW8Num22z4"/>
    <w:qFormat/>
    <w:rsid w:val="0029303A"/>
  </w:style>
  <w:style w:type="character" w:customStyle="1" w:styleId="WW8Num22z5">
    <w:name w:val="WW8Num22z5"/>
    <w:qFormat/>
    <w:rsid w:val="0029303A"/>
  </w:style>
  <w:style w:type="character" w:customStyle="1" w:styleId="WW8Num22z6">
    <w:name w:val="WW8Num22z6"/>
    <w:qFormat/>
    <w:rsid w:val="0029303A"/>
  </w:style>
  <w:style w:type="character" w:customStyle="1" w:styleId="WW8Num22z7">
    <w:name w:val="WW8Num22z7"/>
    <w:qFormat/>
    <w:rsid w:val="0029303A"/>
  </w:style>
  <w:style w:type="character" w:customStyle="1" w:styleId="WW8Num22z8">
    <w:name w:val="WW8Num22z8"/>
    <w:qFormat/>
    <w:rsid w:val="0029303A"/>
  </w:style>
  <w:style w:type="character" w:customStyle="1" w:styleId="WW8Num23z0">
    <w:name w:val="WW8Num23z0"/>
    <w:qFormat/>
    <w:rsid w:val="0029303A"/>
  </w:style>
  <w:style w:type="character" w:customStyle="1" w:styleId="WW8Num23z1">
    <w:name w:val="WW8Num23z1"/>
    <w:qFormat/>
    <w:rsid w:val="0029303A"/>
  </w:style>
  <w:style w:type="character" w:customStyle="1" w:styleId="WW8Num23z2">
    <w:name w:val="WW8Num23z2"/>
    <w:qFormat/>
    <w:rsid w:val="0029303A"/>
  </w:style>
  <w:style w:type="character" w:customStyle="1" w:styleId="WW8Num23z3">
    <w:name w:val="WW8Num23z3"/>
    <w:qFormat/>
    <w:rsid w:val="0029303A"/>
  </w:style>
  <w:style w:type="character" w:customStyle="1" w:styleId="WW8Num23z4">
    <w:name w:val="WW8Num23z4"/>
    <w:qFormat/>
    <w:rsid w:val="0029303A"/>
  </w:style>
  <w:style w:type="character" w:customStyle="1" w:styleId="WW8Num23z5">
    <w:name w:val="WW8Num23z5"/>
    <w:qFormat/>
    <w:rsid w:val="0029303A"/>
  </w:style>
  <w:style w:type="character" w:customStyle="1" w:styleId="WW8Num23z6">
    <w:name w:val="WW8Num23z6"/>
    <w:qFormat/>
    <w:rsid w:val="0029303A"/>
  </w:style>
  <w:style w:type="character" w:customStyle="1" w:styleId="WW8Num23z7">
    <w:name w:val="WW8Num23z7"/>
    <w:qFormat/>
    <w:rsid w:val="0029303A"/>
  </w:style>
  <w:style w:type="character" w:customStyle="1" w:styleId="WW8Num23z8">
    <w:name w:val="WW8Num23z8"/>
    <w:qFormat/>
    <w:rsid w:val="0029303A"/>
  </w:style>
  <w:style w:type="character" w:customStyle="1" w:styleId="WW8Num24z0">
    <w:name w:val="WW8Num24z0"/>
    <w:qFormat/>
    <w:rsid w:val="0029303A"/>
  </w:style>
  <w:style w:type="character" w:customStyle="1" w:styleId="WW8Num24z1">
    <w:name w:val="WW8Num24z1"/>
    <w:qFormat/>
    <w:rsid w:val="0029303A"/>
  </w:style>
  <w:style w:type="character" w:customStyle="1" w:styleId="WW8Num24z2">
    <w:name w:val="WW8Num24z2"/>
    <w:qFormat/>
    <w:rsid w:val="0029303A"/>
  </w:style>
  <w:style w:type="character" w:customStyle="1" w:styleId="WW8Num24z3">
    <w:name w:val="WW8Num24z3"/>
    <w:qFormat/>
    <w:rsid w:val="0029303A"/>
  </w:style>
  <w:style w:type="character" w:customStyle="1" w:styleId="WW8Num24z4">
    <w:name w:val="WW8Num24z4"/>
    <w:qFormat/>
    <w:rsid w:val="0029303A"/>
  </w:style>
  <w:style w:type="character" w:customStyle="1" w:styleId="WW8Num24z5">
    <w:name w:val="WW8Num24z5"/>
    <w:qFormat/>
    <w:rsid w:val="0029303A"/>
  </w:style>
  <w:style w:type="character" w:customStyle="1" w:styleId="WW8Num24z6">
    <w:name w:val="WW8Num24z6"/>
    <w:qFormat/>
    <w:rsid w:val="0029303A"/>
  </w:style>
  <w:style w:type="character" w:customStyle="1" w:styleId="WW8Num24z7">
    <w:name w:val="WW8Num24z7"/>
    <w:qFormat/>
    <w:rsid w:val="0029303A"/>
  </w:style>
  <w:style w:type="character" w:customStyle="1" w:styleId="WW8Num24z8">
    <w:name w:val="WW8Num24z8"/>
    <w:qFormat/>
    <w:rsid w:val="0029303A"/>
  </w:style>
  <w:style w:type="character" w:customStyle="1" w:styleId="WW8Num25z0">
    <w:name w:val="WW8Num25z0"/>
    <w:qFormat/>
    <w:rsid w:val="0029303A"/>
  </w:style>
  <w:style w:type="character" w:customStyle="1" w:styleId="WW8Num25z1">
    <w:name w:val="WW8Num25z1"/>
    <w:qFormat/>
    <w:rsid w:val="0029303A"/>
  </w:style>
  <w:style w:type="character" w:customStyle="1" w:styleId="WW8Num25z2">
    <w:name w:val="WW8Num25z2"/>
    <w:qFormat/>
    <w:rsid w:val="0029303A"/>
  </w:style>
  <w:style w:type="character" w:customStyle="1" w:styleId="WW8Num25z3">
    <w:name w:val="WW8Num25z3"/>
    <w:qFormat/>
    <w:rsid w:val="0029303A"/>
  </w:style>
  <w:style w:type="character" w:customStyle="1" w:styleId="WW8Num25z4">
    <w:name w:val="WW8Num25z4"/>
    <w:qFormat/>
    <w:rsid w:val="0029303A"/>
  </w:style>
  <w:style w:type="character" w:customStyle="1" w:styleId="WW8Num25z5">
    <w:name w:val="WW8Num25z5"/>
    <w:qFormat/>
    <w:rsid w:val="0029303A"/>
  </w:style>
  <w:style w:type="character" w:customStyle="1" w:styleId="WW8Num25z6">
    <w:name w:val="WW8Num25z6"/>
    <w:qFormat/>
    <w:rsid w:val="0029303A"/>
  </w:style>
  <w:style w:type="character" w:customStyle="1" w:styleId="WW8Num25z7">
    <w:name w:val="WW8Num25z7"/>
    <w:qFormat/>
    <w:rsid w:val="0029303A"/>
  </w:style>
  <w:style w:type="character" w:customStyle="1" w:styleId="WW8Num25z8">
    <w:name w:val="WW8Num25z8"/>
    <w:qFormat/>
    <w:rsid w:val="0029303A"/>
  </w:style>
  <w:style w:type="character" w:customStyle="1" w:styleId="WW8Num26z0">
    <w:name w:val="WW8Num26z0"/>
    <w:qFormat/>
    <w:rsid w:val="0029303A"/>
  </w:style>
  <w:style w:type="character" w:customStyle="1" w:styleId="WW8Num26z1">
    <w:name w:val="WW8Num26z1"/>
    <w:qFormat/>
    <w:rsid w:val="0029303A"/>
  </w:style>
  <w:style w:type="character" w:customStyle="1" w:styleId="WW8Num26z2">
    <w:name w:val="WW8Num26z2"/>
    <w:qFormat/>
    <w:rsid w:val="0029303A"/>
  </w:style>
  <w:style w:type="character" w:customStyle="1" w:styleId="WW8Num26z3">
    <w:name w:val="WW8Num26z3"/>
    <w:qFormat/>
    <w:rsid w:val="0029303A"/>
  </w:style>
  <w:style w:type="character" w:customStyle="1" w:styleId="WW8Num26z4">
    <w:name w:val="WW8Num26z4"/>
    <w:qFormat/>
    <w:rsid w:val="0029303A"/>
  </w:style>
  <w:style w:type="character" w:customStyle="1" w:styleId="WW8Num26z5">
    <w:name w:val="WW8Num26z5"/>
    <w:qFormat/>
    <w:rsid w:val="0029303A"/>
  </w:style>
  <w:style w:type="character" w:customStyle="1" w:styleId="WW8Num26z6">
    <w:name w:val="WW8Num26z6"/>
    <w:qFormat/>
    <w:rsid w:val="0029303A"/>
  </w:style>
  <w:style w:type="character" w:customStyle="1" w:styleId="WW8Num26z7">
    <w:name w:val="WW8Num26z7"/>
    <w:qFormat/>
    <w:rsid w:val="0029303A"/>
  </w:style>
  <w:style w:type="character" w:customStyle="1" w:styleId="WW8Num26z8">
    <w:name w:val="WW8Num26z8"/>
    <w:qFormat/>
    <w:rsid w:val="0029303A"/>
  </w:style>
  <w:style w:type="character" w:customStyle="1" w:styleId="WW8Num27z0">
    <w:name w:val="WW8Num27z0"/>
    <w:qFormat/>
    <w:rsid w:val="0029303A"/>
    <w:rPr>
      <w:rFonts w:ascii="Symbol" w:hAnsi="Symbol" w:cs="Symbol"/>
      <w:color w:val="000000"/>
    </w:rPr>
  </w:style>
  <w:style w:type="character" w:customStyle="1" w:styleId="WW8Num27z1">
    <w:name w:val="WW8Num27z1"/>
    <w:qFormat/>
    <w:rsid w:val="0029303A"/>
    <w:rPr>
      <w:rFonts w:ascii="Courier New" w:hAnsi="Courier New" w:cs="Courier New"/>
    </w:rPr>
  </w:style>
  <w:style w:type="character" w:customStyle="1" w:styleId="WW8Num27z2">
    <w:name w:val="WW8Num27z2"/>
    <w:qFormat/>
    <w:rsid w:val="0029303A"/>
    <w:rPr>
      <w:rFonts w:ascii="Wingdings" w:hAnsi="Wingdings" w:cs="Wingdings"/>
    </w:rPr>
  </w:style>
  <w:style w:type="character" w:customStyle="1" w:styleId="WW8Num27z3">
    <w:name w:val="WW8Num27z3"/>
    <w:qFormat/>
    <w:rsid w:val="0029303A"/>
    <w:rPr>
      <w:rFonts w:ascii="Symbol" w:hAnsi="Symbol" w:cs="Symbol"/>
    </w:rPr>
  </w:style>
  <w:style w:type="character" w:customStyle="1" w:styleId="WW8Num28z0">
    <w:name w:val="WW8Num28z0"/>
    <w:qFormat/>
    <w:rsid w:val="0029303A"/>
  </w:style>
  <w:style w:type="character" w:customStyle="1" w:styleId="WW8Num28z1">
    <w:name w:val="WW8Num28z1"/>
    <w:qFormat/>
    <w:rsid w:val="0029303A"/>
  </w:style>
  <w:style w:type="character" w:customStyle="1" w:styleId="WW8Num28z2">
    <w:name w:val="WW8Num28z2"/>
    <w:qFormat/>
    <w:rsid w:val="0029303A"/>
  </w:style>
  <w:style w:type="character" w:customStyle="1" w:styleId="WW8Num28z3">
    <w:name w:val="WW8Num28z3"/>
    <w:qFormat/>
    <w:rsid w:val="0029303A"/>
  </w:style>
  <w:style w:type="character" w:customStyle="1" w:styleId="WW8Num28z4">
    <w:name w:val="WW8Num28z4"/>
    <w:qFormat/>
    <w:rsid w:val="0029303A"/>
  </w:style>
  <w:style w:type="character" w:customStyle="1" w:styleId="WW8Num28z5">
    <w:name w:val="WW8Num28z5"/>
    <w:qFormat/>
    <w:rsid w:val="0029303A"/>
  </w:style>
  <w:style w:type="character" w:customStyle="1" w:styleId="WW8Num28z6">
    <w:name w:val="WW8Num28z6"/>
    <w:qFormat/>
    <w:rsid w:val="0029303A"/>
  </w:style>
  <w:style w:type="character" w:customStyle="1" w:styleId="WW8Num28z7">
    <w:name w:val="WW8Num28z7"/>
    <w:qFormat/>
    <w:rsid w:val="0029303A"/>
  </w:style>
  <w:style w:type="character" w:customStyle="1" w:styleId="WW8Num28z8">
    <w:name w:val="WW8Num28z8"/>
    <w:qFormat/>
    <w:rsid w:val="0029303A"/>
  </w:style>
  <w:style w:type="character" w:customStyle="1" w:styleId="WW8Num29z0">
    <w:name w:val="WW8Num29z0"/>
    <w:qFormat/>
    <w:rsid w:val="0029303A"/>
  </w:style>
  <w:style w:type="character" w:customStyle="1" w:styleId="WW8Num29z1">
    <w:name w:val="WW8Num29z1"/>
    <w:qFormat/>
    <w:rsid w:val="0029303A"/>
    <w:rPr>
      <w:rFonts w:ascii="Courier New" w:hAnsi="Courier New" w:cs="Courier New"/>
    </w:rPr>
  </w:style>
  <w:style w:type="character" w:customStyle="1" w:styleId="WW8Num29z2">
    <w:name w:val="WW8Num29z2"/>
    <w:qFormat/>
    <w:rsid w:val="0029303A"/>
    <w:rPr>
      <w:rFonts w:ascii="Wingdings" w:hAnsi="Wingdings" w:cs="Wingdings"/>
    </w:rPr>
  </w:style>
  <w:style w:type="character" w:customStyle="1" w:styleId="WW8Num29z3">
    <w:name w:val="WW8Num29z3"/>
    <w:qFormat/>
    <w:rsid w:val="0029303A"/>
    <w:rPr>
      <w:rFonts w:ascii="Symbol" w:hAnsi="Symbol" w:cs="Symbol"/>
    </w:rPr>
  </w:style>
  <w:style w:type="character" w:customStyle="1" w:styleId="WW8Num30z0">
    <w:name w:val="WW8Num30z0"/>
    <w:qFormat/>
    <w:rsid w:val="0029303A"/>
  </w:style>
  <w:style w:type="character" w:customStyle="1" w:styleId="WW8Num30z1">
    <w:name w:val="WW8Num30z1"/>
    <w:qFormat/>
    <w:rsid w:val="0029303A"/>
  </w:style>
  <w:style w:type="character" w:customStyle="1" w:styleId="WW8Num30z2">
    <w:name w:val="WW8Num30z2"/>
    <w:qFormat/>
    <w:rsid w:val="0029303A"/>
  </w:style>
  <w:style w:type="character" w:customStyle="1" w:styleId="WW8Num30z3">
    <w:name w:val="WW8Num30z3"/>
    <w:qFormat/>
    <w:rsid w:val="0029303A"/>
  </w:style>
  <w:style w:type="character" w:customStyle="1" w:styleId="WW8Num30z4">
    <w:name w:val="WW8Num30z4"/>
    <w:qFormat/>
    <w:rsid w:val="0029303A"/>
  </w:style>
  <w:style w:type="character" w:customStyle="1" w:styleId="WW8Num30z5">
    <w:name w:val="WW8Num30z5"/>
    <w:qFormat/>
    <w:rsid w:val="0029303A"/>
  </w:style>
  <w:style w:type="character" w:customStyle="1" w:styleId="WW8Num30z6">
    <w:name w:val="WW8Num30z6"/>
    <w:qFormat/>
    <w:rsid w:val="0029303A"/>
  </w:style>
  <w:style w:type="character" w:customStyle="1" w:styleId="WW8Num30z7">
    <w:name w:val="WW8Num30z7"/>
    <w:qFormat/>
    <w:rsid w:val="0029303A"/>
  </w:style>
  <w:style w:type="character" w:customStyle="1" w:styleId="WW8Num30z8">
    <w:name w:val="WW8Num30z8"/>
    <w:qFormat/>
    <w:rsid w:val="0029303A"/>
  </w:style>
  <w:style w:type="character" w:customStyle="1" w:styleId="WW8Num31z0">
    <w:name w:val="WW8Num31z0"/>
    <w:qFormat/>
    <w:rsid w:val="0029303A"/>
    <w:rPr>
      <w:rFonts w:ascii="Symbol" w:hAnsi="Symbol" w:cs="Symbol"/>
      <w:color w:val="000000"/>
    </w:rPr>
  </w:style>
  <w:style w:type="character" w:customStyle="1" w:styleId="WW8Num31z1">
    <w:name w:val="WW8Num31z1"/>
    <w:qFormat/>
    <w:rsid w:val="0029303A"/>
    <w:rPr>
      <w:rFonts w:ascii="Courier New" w:hAnsi="Courier New" w:cs="Courier New"/>
    </w:rPr>
  </w:style>
  <w:style w:type="character" w:customStyle="1" w:styleId="WW8Num31z2">
    <w:name w:val="WW8Num31z2"/>
    <w:qFormat/>
    <w:rsid w:val="0029303A"/>
    <w:rPr>
      <w:rFonts w:ascii="Wingdings" w:hAnsi="Wingdings" w:cs="Wingdings"/>
    </w:rPr>
  </w:style>
  <w:style w:type="character" w:customStyle="1" w:styleId="WW8Num31z3">
    <w:name w:val="WW8Num31z3"/>
    <w:qFormat/>
    <w:rsid w:val="0029303A"/>
    <w:rPr>
      <w:rFonts w:ascii="Symbol" w:hAnsi="Symbol" w:cs="Symbol"/>
    </w:rPr>
  </w:style>
  <w:style w:type="character" w:customStyle="1" w:styleId="S">
    <w:name w:val="S_Обычный Знак"/>
    <w:qFormat/>
    <w:rsid w:val="0029303A"/>
    <w:rPr>
      <w:sz w:val="24"/>
      <w:szCs w:val="24"/>
      <w:lang w:val="ru-RU" w:bidi="ar-SA"/>
    </w:rPr>
  </w:style>
  <w:style w:type="character" w:customStyle="1" w:styleId="affffffe">
    <w:name w:val="Современный Знак"/>
    <w:qFormat/>
    <w:rsid w:val="0029303A"/>
    <w:rPr>
      <w:b/>
      <w:sz w:val="24"/>
      <w:lang w:val="ru-RU" w:eastAsia="ja-JP" w:bidi="ar-SA"/>
    </w:rPr>
  </w:style>
  <w:style w:type="character" w:customStyle="1" w:styleId="afffffff">
    <w:name w:val="Выделение жирным"/>
    <w:qFormat/>
    <w:rsid w:val="0029303A"/>
    <w:rPr>
      <w:b/>
      <w:bCs/>
    </w:rPr>
  </w:style>
  <w:style w:type="character" w:customStyle="1" w:styleId="afffffff0">
    <w:name w:val="Содержимое таблицы Знак"/>
    <w:qFormat/>
    <w:rsid w:val="0029303A"/>
    <w:rPr>
      <w:rFonts w:ascii="Arial" w:eastAsia="Arial Unicode MS" w:hAnsi="Arial" w:cs="Arial"/>
      <w:sz w:val="24"/>
      <w:szCs w:val="24"/>
      <w:lang w:val="ru-RU" w:bidi="ar-SA"/>
    </w:rPr>
  </w:style>
  <w:style w:type="character" w:customStyle="1" w:styleId="comment">
    <w:name w:val="comment"/>
    <w:qFormat/>
    <w:rsid w:val="0029303A"/>
  </w:style>
  <w:style w:type="character" w:customStyle="1" w:styleId="afffffff1">
    <w:name w:val="Посещённая гиперссылка"/>
    <w:rsid w:val="0029303A"/>
    <w:rPr>
      <w:color w:val="800000"/>
      <w:u w:val="single"/>
    </w:rPr>
  </w:style>
  <w:style w:type="character" w:customStyle="1" w:styleId="A80">
    <w:name w:val="A8"/>
    <w:qFormat/>
    <w:rsid w:val="0029303A"/>
    <w:rPr>
      <w:rFonts w:cs="Univers Condensed"/>
      <w:color w:val="000000"/>
      <w:sz w:val="22"/>
      <w:szCs w:val="22"/>
    </w:rPr>
  </w:style>
  <w:style w:type="character" w:customStyle="1" w:styleId="afffffff2">
    <w:name w:val="Нумерация строк"/>
    <w:rsid w:val="0029303A"/>
  </w:style>
  <w:style w:type="character" w:customStyle="1" w:styleId="BodyTextChar">
    <w:name w:val="Body Text Char"/>
    <w:qFormat/>
    <w:rsid w:val="0029303A"/>
    <w:rPr>
      <w:rFonts w:ascii="Tahoma" w:eastAsiaTheme="minorEastAsia" w:hAnsi="Tahoma" w:cs="Tahoma"/>
      <w:spacing w:val="1"/>
      <w:sz w:val="17"/>
      <w:szCs w:val="17"/>
      <w:shd w:val="clear" w:color="auto" w:fill="FFFFFF"/>
    </w:rPr>
  </w:style>
  <w:style w:type="character" w:customStyle="1" w:styleId="ConsNonformat">
    <w:name w:val="ConsNonformat Знак"/>
    <w:qFormat/>
    <w:rsid w:val="0029303A"/>
    <w:rPr>
      <w:rFonts w:ascii="Courier New" w:hAnsi="Courier New" w:cs="Courier New"/>
      <w:lang w:val="ru-RU" w:bidi="ar-SA"/>
    </w:rPr>
  </w:style>
  <w:style w:type="character" w:customStyle="1" w:styleId="CharacterStyle16">
    <w:name w:val="CharacterStyle16"/>
    <w:qFormat/>
    <w:rsid w:val="0029303A"/>
    <w:rPr>
      <w:rFonts w:ascii="Times New Roman" w:eastAsia="Times New Roman" w:hAnsi="Times New Roman" w:cs="Times New Roman"/>
      <w:color w:val="000000"/>
      <w:sz w:val="24"/>
      <w:szCs w:val="24"/>
      <w:u w:val="none"/>
      <w:lang w:val="ru-RU" w:eastAsia="ru-RU"/>
    </w:rPr>
  </w:style>
  <w:style w:type="character" w:customStyle="1" w:styleId="CharacterStyle17">
    <w:name w:val="CharacterStyle17"/>
    <w:qFormat/>
    <w:rsid w:val="0029303A"/>
    <w:rPr>
      <w:rFonts w:ascii="Times New Roman" w:eastAsia="Times New Roman" w:hAnsi="Times New Roman" w:cs="Times New Roman"/>
      <w:color w:val="000000"/>
      <w:sz w:val="24"/>
      <w:szCs w:val="24"/>
      <w:u w:val="none"/>
      <w:lang w:val="ru-RU" w:eastAsia="ru-RU"/>
    </w:rPr>
  </w:style>
  <w:style w:type="paragraph" w:customStyle="1" w:styleId="Style26">
    <w:name w:val="Style26"/>
    <w:basedOn w:val="a0"/>
    <w:uiPriority w:val="99"/>
    <w:qFormat/>
    <w:rsid w:val="0029303A"/>
    <w:pPr>
      <w:widowControl w:val="0"/>
      <w:suppressAutoHyphens/>
      <w:spacing w:after="0" w:line="240" w:lineRule="auto"/>
      <w:jc w:val="center"/>
    </w:pPr>
    <w:rPr>
      <w:rFonts w:ascii="Times New Roman" w:eastAsia="Times New Roman" w:hAnsi="Times New Roman"/>
      <w:sz w:val="24"/>
      <w:szCs w:val="24"/>
      <w:lang w:eastAsia="ru-RU"/>
    </w:rPr>
  </w:style>
  <w:style w:type="paragraph" w:customStyle="1" w:styleId="afffffff3">
    <w:name w:val="Верхний и нижний колонтитулы"/>
    <w:basedOn w:val="a0"/>
    <w:qFormat/>
    <w:rsid w:val="0029303A"/>
    <w:pPr>
      <w:suppressAutoHyphens/>
    </w:pPr>
    <w:rPr>
      <w:rFonts w:asciiTheme="minorHAnsi" w:eastAsiaTheme="minorEastAsia" w:hAnsiTheme="minorHAnsi" w:cstheme="minorBidi"/>
      <w:lang w:eastAsia="ru-RU"/>
    </w:rPr>
  </w:style>
  <w:style w:type="paragraph" w:customStyle="1" w:styleId="afffffff4">
    <w:name w:val="Содержимое врезки"/>
    <w:basedOn w:val="a0"/>
    <w:qFormat/>
    <w:rsid w:val="0029303A"/>
    <w:pPr>
      <w:suppressAutoHyphens/>
    </w:pPr>
    <w:rPr>
      <w:rFonts w:asciiTheme="minorHAnsi" w:eastAsiaTheme="minorEastAsia" w:hAnsiTheme="minorHAnsi" w:cstheme="minorBidi"/>
      <w:lang w:eastAsia="ru-RU"/>
    </w:rPr>
  </w:style>
  <w:style w:type="paragraph" w:customStyle="1" w:styleId="S0">
    <w:name w:val="S_Обычный"/>
    <w:basedOn w:val="a0"/>
    <w:qFormat/>
    <w:rsid w:val="0029303A"/>
    <w:pPr>
      <w:suppressAutoHyphens/>
      <w:spacing w:line="360" w:lineRule="auto"/>
      <w:ind w:firstLine="709"/>
      <w:jc w:val="both"/>
    </w:pPr>
    <w:rPr>
      <w:rFonts w:ascii="Times New Roman" w:eastAsia="Times New Roman" w:hAnsi="Times New Roman"/>
      <w:sz w:val="20"/>
      <w:szCs w:val="20"/>
      <w:lang w:eastAsia="ru-RU"/>
    </w:rPr>
  </w:style>
  <w:style w:type="paragraph" w:customStyle="1" w:styleId="1f9">
    <w:name w:val="Маркированный список1"/>
    <w:basedOn w:val="a0"/>
    <w:qFormat/>
    <w:rsid w:val="0029303A"/>
    <w:pPr>
      <w:tabs>
        <w:tab w:val="left" w:pos="840"/>
        <w:tab w:val="left" w:pos="900"/>
        <w:tab w:val="left" w:pos="2149"/>
      </w:tabs>
      <w:suppressAutoHyphens/>
      <w:spacing w:line="360" w:lineRule="auto"/>
      <w:ind w:left="2149" w:hanging="360"/>
      <w:jc w:val="both"/>
    </w:pPr>
    <w:rPr>
      <w:rFonts w:ascii="Times New Roman" w:eastAsia="Times New Roman" w:hAnsi="Times New Roman"/>
      <w:sz w:val="24"/>
      <w:szCs w:val="24"/>
      <w:lang w:eastAsia="ru-RU"/>
    </w:r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0"/>
    <w:qFormat/>
    <w:rsid w:val="0029303A"/>
    <w:pPr>
      <w:tabs>
        <w:tab w:val="left" w:pos="1980"/>
      </w:tabs>
      <w:suppressAutoHyphens/>
      <w:spacing w:after="160" w:line="240" w:lineRule="exact"/>
    </w:pPr>
    <w:rPr>
      <w:rFonts w:ascii="Times New Roman" w:hAnsi="Times New Roman"/>
      <w:sz w:val="20"/>
      <w:szCs w:val="20"/>
      <w:lang w:eastAsia="zh-CN"/>
    </w:rPr>
  </w:style>
  <w:style w:type="paragraph" w:customStyle="1" w:styleId="afffffff6">
    <w:name w:val="Современный"/>
    <w:qFormat/>
    <w:rsid w:val="0029303A"/>
    <w:pPr>
      <w:suppressAutoHyphens/>
      <w:jc w:val="center"/>
    </w:pPr>
    <w:rPr>
      <w:rFonts w:ascii="Times New Roman" w:eastAsia="Times New Roman" w:hAnsi="Times New Roman" w:cs="Times New Roman"/>
      <w:b/>
      <w:sz w:val="24"/>
      <w:lang w:eastAsia="ja-JP"/>
    </w:rPr>
  </w:style>
  <w:style w:type="paragraph" w:customStyle="1" w:styleId="1fa">
    <w:name w:val="Обычный (веб)1"/>
    <w:basedOn w:val="a0"/>
    <w:qFormat/>
    <w:rsid w:val="0029303A"/>
    <w:pPr>
      <w:suppressAutoHyphens/>
      <w:spacing w:before="100" w:after="100"/>
    </w:pPr>
    <w:rPr>
      <w:rFonts w:ascii="Times New Roman" w:eastAsia="Times New Roman" w:hAnsi="Times New Roman"/>
      <w:sz w:val="24"/>
      <w:szCs w:val="24"/>
      <w:lang w:eastAsia="ru-RU"/>
    </w:rPr>
  </w:style>
  <w:style w:type="paragraph" w:customStyle="1" w:styleId="141">
    <w:name w:val="Док14 инт1"/>
    <w:basedOn w:val="a0"/>
    <w:qFormat/>
    <w:rsid w:val="0029303A"/>
    <w:pPr>
      <w:widowControl w:val="0"/>
      <w:suppressAutoHyphens/>
      <w:spacing w:line="360" w:lineRule="auto"/>
      <w:ind w:firstLine="680"/>
      <w:jc w:val="both"/>
    </w:pPr>
    <w:rPr>
      <w:rFonts w:ascii="Times New Roman" w:eastAsia="Times New Roman" w:hAnsi="Times New Roman"/>
      <w:sz w:val="28"/>
      <w:szCs w:val="24"/>
      <w:lang w:eastAsia="ru-RU"/>
    </w:rPr>
  </w:style>
  <w:style w:type="paragraph" w:customStyle="1" w:styleId="S1">
    <w:name w:val="S_Заголовок 1"/>
    <w:basedOn w:val="a0"/>
    <w:qFormat/>
    <w:rsid w:val="0029303A"/>
    <w:pPr>
      <w:numPr>
        <w:numId w:val="3"/>
      </w:numPr>
      <w:suppressAutoHyphens/>
      <w:jc w:val="center"/>
    </w:pPr>
    <w:rPr>
      <w:rFonts w:ascii="Times New Roman" w:eastAsia="Times New Roman" w:hAnsi="Times New Roman"/>
      <w:b/>
      <w:caps/>
      <w:sz w:val="24"/>
      <w:szCs w:val="24"/>
      <w:lang w:eastAsia="ru-RU"/>
    </w:rPr>
  </w:style>
  <w:style w:type="paragraph" w:customStyle="1" w:styleId="S2">
    <w:name w:val="S_Заголовок 2"/>
    <w:basedOn w:val="2"/>
    <w:qFormat/>
    <w:rsid w:val="0029303A"/>
    <w:pPr>
      <w:keepNext w:val="0"/>
      <w:keepLines/>
      <w:tabs>
        <w:tab w:val="left" w:pos="360"/>
        <w:tab w:val="left" w:pos="1080"/>
      </w:tabs>
      <w:suppressAutoHyphens/>
      <w:spacing w:before="200" w:after="0" w:line="360" w:lineRule="auto"/>
      <w:ind w:firstLine="720"/>
      <w:jc w:val="both"/>
    </w:pPr>
    <w:rPr>
      <w:rFonts w:ascii="Times New Roman" w:eastAsia="Times New Roman" w:hAnsi="Times New Roman"/>
      <w:i w:val="0"/>
      <w:iCs w:val="0"/>
      <w:sz w:val="24"/>
      <w:szCs w:val="24"/>
      <w:lang w:val="ru-RU" w:eastAsia="ru-RU"/>
    </w:rPr>
  </w:style>
  <w:style w:type="paragraph" w:customStyle="1" w:styleId="S3">
    <w:name w:val="S_Заголовок 3"/>
    <w:basedOn w:val="3"/>
    <w:qFormat/>
    <w:rsid w:val="0029303A"/>
    <w:pPr>
      <w:keepNext w:val="0"/>
      <w:tabs>
        <w:tab w:val="left" w:pos="360"/>
        <w:tab w:val="left" w:pos="1260"/>
      </w:tabs>
      <w:suppressAutoHyphens/>
      <w:spacing w:before="140" w:after="120" w:line="360" w:lineRule="auto"/>
      <w:ind w:firstLine="720"/>
    </w:pPr>
    <w:rPr>
      <w:rFonts w:ascii="Times New Roman" w:eastAsia="Times New Roman" w:hAnsi="Times New Roman"/>
      <w:sz w:val="20"/>
      <w:szCs w:val="24"/>
      <w:u w:val="single"/>
      <w:lang w:val="ru-RU" w:eastAsia="ru-RU"/>
    </w:rPr>
  </w:style>
  <w:style w:type="paragraph" w:customStyle="1" w:styleId="S4">
    <w:name w:val="S_Заголовок 4"/>
    <w:basedOn w:val="4"/>
    <w:qFormat/>
    <w:rsid w:val="0029303A"/>
    <w:pPr>
      <w:keepNext w:val="0"/>
      <w:keepLines w:val="0"/>
      <w:tabs>
        <w:tab w:val="left" w:pos="360"/>
      </w:tabs>
      <w:spacing w:before="120" w:after="120"/>
    </w:pPr>
    <w:rPr>
      <w:rFonts w:ascii="Times New Roman" w:eastAsia="Times New Roman" w:hAnsi="Times New Roman" w:cs="Times New Roman"/>
      <w:b w:val="0"/>
      <w:color w:val="auto"/>
      <w:sz w:val="24"/>
      <w:szCs w:val="24"/>
      <w:lang w:eastAsia="ru-RU"/>
    </w:rPr>
  </w:style>
  <w:style w:type="paragraph" w:customStyle="1" w:styleId="caaieiaie2">
    <w:name w:val="caaieiaie 2"/>
    <w:basedOn w:val="a0"/>
    <w:next w:val="a0"/>
    <w:qFormat/>
    <w:rsid w:val="0029303A"/>
    <w:pPr>
      <w:keepNext/>
      <w:widowControl w:val="0"/>
      <w:suppressAutoHyphens/>
    </w:pPr>
    <w:rPr>
      <w:rFonts w:ascii="Times New Roman" w:eastAsia="Times New Roman" w:hAnsi="Times New Roman"/>
      <w:sz w:val="20"/>
      <w:szCs w:val="20"/>
      <w:lang w:eastAsia="ru-RU"/>
    </w:rPr>
  </w:style>
  <w:style w:type="paragraph" w:customStyle="1" w:styleId="afffffff7">
    <w:name w:val="Знак Знак Знак Знак Знак Знак Знак"/>
    <w:basedOn w:val="a0"/>
    <w:qFormat/>
    <w:rsid w:val="0029303A"/>
    <w:pPr>
      <w:widowControl w:val="0"/>
      <w:suppressAutoHyphens/>
      <w:spacing w:after="160" w:line="240" w:lineRule="exact"/>
      <w:jc w:val="right"/>
    </w:pPr>
    <w:rPr>
      <w:rFonts w:ascii="Arial" w:eastAsia="Times New Roman" w:hAnsi="Arial" w:cs="Arial"/>
      <w:sz w:val="20"/>
      <w:szCs w:val="20"/>
      <w:lang w:val="en-GB" w:eastAsia="ru-RU"/>
    </w:rPr>
  </w:style>
  <w:style w:type="paragraph" w:customStyle="1" w:styleId="ConsNonformat0">
    <w:name w:val="ConsNonformat"/>
    <w:qFormat/>
    <w:rsid w:val="0029303A"/>
    <w:pPr>
      <w:widowControl w:val="0"/>
      <w:suppressAutoHyphens/>
    </w:pPr>
    <w:rPr>
      <w:rFonts w:ascii="Courier New" w:eastAsia="Times New Roman" w:hAnsi="Courier New" w:cs="Courier New"/>
    </w:rPr>
  </w:style>
  <w:style w:type="paragraph" w:customStyle="1" w:styleId="formattext">
    <w:name w:val="formattext"/>
    <w:basedOn w:val="a0"/>
    <w:qFormat/>
    <w:rsid w:val="0029303A"/>
    <w:pPr>
      <w:suppressAutoHyphens/>
      <w:spacing w:before="100" w:after="100"/>
    </w:pPr>
    <w:rPr>
      <w:rFonts w:ascii="Times New Roman" w:eastAsia="Times New Roman" w:hAnsi="Times New Roman"/>
      <w:sz w:val="24"/>
      <w:szCs w:val="24"/>
      <w:lang w:eastAsia="ru-RU"/>
    </w:rPr>
  </w:style>
  <w:style w:type="paragraph" w:customStyle="1" w:styleId="ParagraphStyle16">
    <w:name w:val="ParagraphStyle16"/>
    <w:qFormat/>
    <w:rsid w:val="0029303A"/>
    <w:pPr>
      <w:suppressAutoHyphens/>
      <w:ind w:left="62" w:right="56"/>
      <w:jc w:val="center"/>
    </w:pPr>
    <w:rPr>
      <w:rFonts w:eastAsia="Calibri" w:cs="Calibri"/>
      <w:sz w:val="22"/>
      <w:szCs w:val="22"/>
    </w:rPr>
  </w:style>
  <w:style w:type="paragraph" w:customStyle="1" w:styleId="ParagraphStyle17">
    <w:name w:val="ParagraphStyle17"/>
    <w:qFormat/>
    <w:rsid w:val="0029303A"/>
    <w:pPr>
      <w:suppressAutoHyphens/>
      <w:ind w:left="62" w:right="56"/>
      <w:jc w:val="right"/>
    </w:pPr>
    <w:rPr>
      <w:rFonts w:eastAsia="Calibri" w:cs="Calibri"/>
      <w:sz w:val="22"/>
      <w:szCs w:val="22"/>
    </w:rPr>
  </w:style>
  <w:style w:type="paragraph" w:customStyle="1" w:styleId="afffffff8">
    <w:name w:val="Заголовок таблицы"/>
    <w:basedOn w:val="afff4"/>
    <w:qFormat/>
    <w:rsid w:val="0029303A"/>
    <w:pPr>
      <w:spacing w:after="200" w:line="276" w:lineRule="auto"/>
      <w:jc w:val="center"/>
    </w:pPr>
    <w:rPr>
      <w:rFonts w:asciiTheme="minorHAnsi" w:eastAsiaTheme="minorEastAsia" w:hAnsiTheme="minorHAnsi" w:cstheme="minorBidi"/>
      <w:b/>
      <w:bCs/>
      <w:sz w:val="22"/>
      <w:szCs w:val="22"/>
      <w:lang w:eastAsia="ru-RU"/>
    </w:rPr>
  </w:style>
  <w:style w:type="table" w:customStyle="1" w:styleId="300">
    <w:name w:val="Сетка таблицы30"/>
    <w:basedOn w:val="a2"/>
    <w:uiPriority w:val="59"/>
    <w:rsid w:val="0029303A"/>
    <w:pPr>
      <w:suppressAutoHyphens/>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29303A"/>
  </w:style>
  <w:style w:type="table" w:customStyle="1" w:styleId="115">
    <w:name w:val="Сетка таблицы115"/>
    <w:basedOn w:val="a2"/>
    <w:uiPriority w:val="59"/>
    <w:rsid w:val="0029303A"/>
    <w:pPr>
      <w:spacing w:after="120" w:line="264" w:lineRule="auto"/>
    </w:pPr>
    <w:rPr>
      <w:rFonts w:eastAsia="Times New Roman"/>
      <w:sz w:val="21"/>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Quote"/>
    <w:basedOn w:val="a0"/>
    <w:next w:val="a0"/>
    <w:link w:val="2c"/>
    <w:uiPriority w:val="29"/>
    <w:qFormat/>
    <w:rsid w:val="0029303A"/>
    <w:pPr>
      <w:spacing w:before="240" w:after="240" w:line="252" w:lineRule="auto"/>
      <w:ind w:left="864" w:right="864"/>
      <w:jc w:val="center"/>
    </w:pPr>
    <w:rPr>
      <w:rFonts w:asciiTheme="minorHAnsi" w:eastAsiaTheme="minorEastAsia" w:hAnsiTheme="minorHAnsi" w:cstheme="minorBidi"/>
      <w:i/>
      <w:iCs/>
      <w:sz w:val="21"/>
      <w:szCs w:val="21"/>
      <w:lang w:eastAsia="ru-RU"/>
    </w:rPr>
  </w:style>
  <w:style w:type="character" w:customStyle="1" w:styleId="2c">
    <w:name w:val="Цитата 2 Знак"/>
    <w:basedOn w:val="a1"/>
    <w:link w:val="2b"/>
    <w:uiPriority w:val="29"/>
    <w:rsid w:val="0029303A"/>
    <w:rPr>
      <w:rFonts w:eastAsiaTheme="minorEastAsia"/>
      <w:i/>
      <w:iCs/>
      <w:sz w:val="21"/>
      <w:szCs w:val="21"/>
      <w:lang w:eastAsia="ru-RU"/>
    </w:rPr>
  </w:style>
  <w:style w:type="paragraph" w:styleId="afffffff9">
    <w:name w:val="Intense Quote"/>
    <w:basedOn w:val="a0"/>
    <w:next w:val="a0"/>
    <w:link w:val="afffffffa"/>
    <w:uiPriority w:val="30"/>
    <w:qFormat/>
    <w:rsid w:val="0029303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u-RU"/>
    </w:rPr>
  </w:style>
  <w:style w:type="character" w:customStyle="1" w:styleId="afffffffa">
    <w:name w:val="Выделенная цитата Знак"/>
    <w:basedOn w:val="a1"/>
    <w:link w:val="afffffff9"/>
    <w:uiPriority w:val="30"/>
    <w:rsid w:val="0029303A"/>
    <w:rPr>
      <w:rFonts w:asciiTheme="majorHAnsi" w:eastAsiaTheme="majorEastAsia" w:hAnsiTheme="majorHAnsi" w:cstheme="majorBidi"/>
      <w:color w:val="4F81BD" w:themeColor="accent1"/>
      <w:sz w:val="28"/>
      <w:szCs w:val="28"/>
      <w:lang w:eastAsia="ru-RU"/>
    </w:rPr>
  </w:style>
  <w:style w:type="character" w:customStyle="1" w:styleId="1fb">
    <w:name w:val="Слабое выделение1"/>
    <w:basedOn w:val="a1"/>
    <w:uiPriority w:val="19"/>
    <w:qFormat/>
    <w:rsid w:val="0029303A"/>
    <w:rPr>
      <w:i/>
      <w:iCs/>
      <w:color w:val="595959" w:themeColor="text1" w:themeTint="A6"/>
    </w:rPr>
  </w:style>
  <w:style w:type="character" w:customStyle="1" w:styleId="1fc">
    <w:name w:val="Сильное выделение1"/>
    <w:basedOn w:val="a1"/>
    <w:uiPriority w:val="21"/>
    <w:qFormat/>
    <w:rsid w:val="0029303A"/>
    <w:rPr>
      <w:b/>
      <w:bCs/>
      <w:i/>
      <w:iCs/>
    </w:rPr>
  </w:style>
  <w:style w:type="character" w:customStyle="1" w:styleId="1fd">
    <w:name w:val="Слабая ссылка1"/>
    <w:basedOn w:val="a1"/>
    <w:uiPriority w:val="31"/>
    <w:qFormat/>
    <w:rsid w:val="0029303A"/>
    <w:rPr>
      <w:smallCaps/>
      <w:color w:val="404040" w:themeColor="text1" w:themeTint="BF"/>
    </w:rPr>
  </w:style>
  <w:style w:type="character" w:customStyle="1" w:styleId="1fe">
    <w:name w:val="Сильная ссылка1"/>
    <w:basedOn w:val="a1"/>
    <w:uiPriority w:val="32"/>
    <w:qFormat/>
    <w:rsid w:val="0029303A"/>
    <w:rPr>
      <w:b/>
      <w:bCs/>
      <w:smallCaps/>
      <w:u w:val="single"/>
    </w:rPr>
  </w:style>
  <w:style w:type="character" w:customStyle="1" w:styleId="1ff">
    <w:name w:val="Название книги1"/>
    <w:basedOn w:val="a1"/>
    <w:uiPriority w:val="33"/>
    <w:qFormat/>
    <w:rsid w:val="0029303A"/>
    <w:rPr>
      <w:b/>
      <w:bCs/>
      <w:smallCaps/>
    </w:rPr>
  </w:style>
  <w:style w:type="paragraph" w:customStyle="1" w:styleId="ConsPlusJurTerm">
    <w:name w:val="ConsPlusJurTerm"/>
    <w:uiPriority w:val="99"/>
    <w:rsid w:val="0029303A"/>
    <w:pPr>
      <w:widowControl w:val="0"/>
      <w:autoSpaceDE w:val="0"/>
      <w:autoSpaceDN w:val="0"/>
      <w:adjustRightInd w:val="0"/>
    </w:pPr>
    <w:rPr>
      <w:rFonts w:ascii="Tahoma" w:eastAsia="Times New Roman" w:hAnsi="Tahoma" w:cs="Tahoma"/>
      <w:sz w:val="26"/>
      <w:szCs w:val="26"/>
    </w:rPr>
  </w:style>
  <w:style w:type="table" w:customStyle="1" w:styleId="321">
    <w:name w:val="Сетка таблицы32"/>
    <w:basedOn w:val="a2"/>
    <w:uiPriority w:val="3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uiPriority w:val="39"/>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rsid w:val="0029303A"/>
    <w:pPr>
      <w:widowControl w:val="0"/>
      <w:autoSpaceDE w:val="0"/>
      <w:autoSpaceDN w:val="0"/>
      <w:adjustRightInd w:val="0"/>
    </w:pPr>
    <w:rPr>
      <w:rFonts w:ascii="Courier New" w:eastAsia="Times New Roman" w:hAnsi="Courier New" w:cs="Courier New"/>
    </w:rPr>
  </w:style>
  <w:style w:type="paragraph" w:customStyle="1" w:styleId="ConsPlusTitlePage">
    <w:name w:val="ConsPlusTitlePage"/>
    <w:rsid w:val="0029303A"/>
    <w:pPr>
      <w:widowControl w:val="0"/>
      <w:autoSpaceDE w:val="0"/>
      <w:autoSpaceDN w:val="0"/>
    </w:pPr>
    <w:rPr>
      <w:rFonts w:ascii="Tahoma" w:eastAsia="Times New Roman" w:hAnsi="Tahoma" w:cs="Tahoma"/>
    </w:rPr>
  </w:style>
  <w:style w:type="table" w:customStyle="1" w:styleId="340">
    <w:name w:val="Сетка таблицы34"/>
    <w:basedOn w:val="a2"/>
    <w:rsid w:val="0029303A"/>
    <w:rPr>
      <w:rFonts w:ascii="T" w:eastAsia="Times New Roman" w:hAnsi="T" w:cs="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b">
    <w:name w:val="Основной текст_"/>
    <w:link w:val="116"/>
    <w:locked/>
    <w:rsid w:val="0029303A"/>
    <w:rPr>
      <w:sz w:val="18"/>
      <w:shd w:val="clear" w:color="auto" w:fill="FFFFFF"/>
    </w:rPr>
  </w:style>
  <w:style w:type="paragraph" w:customStyle="1" w:styleId="116">
    <w:name w:val="Основной текст11"/>
    <w:basedOn w:val="a0"/>
    <w:link w:val="afffffffb"/>
    <w:rsid w:val="0029303A"/>
    <w:pPr>
      <w:shd w:val="clear" w:color="auto" w:fill="FFFFFF"/>
      <w:spacing w:before="240" w:after="0" w:line="216" w:lineRule="exact"/>
      <w:ind w:hanging="1540"/>
      <w:jc w:val="both"/>
    </w:pPr>
    <w:rPr>
      <w:rFonts w:asciiTheme="minorHAnsi" w:eastAsiaTheme="minorHAnsi" w:hAnsiTheme="minorHAnsi" w:cstheme="minorBidi"/>
      <w:sz w:val="18"/>
    </w:rPr>
  </w:style>
  <w:style w:type="character" w:customStyle="1" w:styleId="36">
    <w:name w:val="Основной текст + Курсив3"/>
    <w:rsid w:val="0029303A"/>
    <w:rPr>
      <w:rFonts w:ascii="Times New Roman" w:hAnsi="Times New Roman"/>
      <w:i/>
      <w:spacing w:val="0"/>
      <w:sz w:val="18"/>
    </w:rPr>
  </w:style>
  <w:style w:type="character" w:customStyle="1" w:styleId="afffffffc">
    <w:name w:val="Сноска_"/>
    <w:link w:val="afffffffd"/>
    <w:locked/>
    <w:rsid w:val="0029303A"/>
    <w:rPr>
      <w:sz w:val="18"/>
      <w:shd w:val="clear" w:color="auto" w:fill="FFFFFF"/>
    </w:rPr>
  </w:style>
  <w:style w:type="paragraph" w:customStyle="1" w:styleId="afffffffd">
    <w:name w:val="Сноска"/>
    <w:basedOn w:val="a0"/>
    <w:link w:val="afffffffc"/>
    <w:rsid w:val="0029303A"/>
    <w:pPr>
      <w:shd w:val="clear" w:color="auto" w:fill="FFFFFF"/>
      <w:spacing w:after="0" w:line="216" w:lineRule="exact"/>
    </w:pPr>
    <w:rPr>
      <w:rFonts w:asciiTheme="minorHAnsi" w:eastAsiaTheme="minorHAnsi" w:hAnsiTheme="minorHAnsi" w:cstheme="minorBidi"/>
      <w:sz w:val="18"/>
    </w:rPr>
  </w:style>
  <w:style w:type="character" w:customStyle="1" w:styleId="37">
    <w:name w:val="Основной текст (3)_"/>
    <w:link w:val="38"/>
    <w:locked/>
    <w:rsid w:val="0029303A"/>
    <w:rPr>
      <w:sz w:val="18"/>
      <w:shd w:val="clear" w:color="auto" w:fill="FFFFFF"/>
    </w:rPr>
  </w:style>
  <w:style w:type="paragraph" w:customStyle="1" w:styleId="38">
    <w:name w:val="Основной текст (3)"/>
    <w:basedOn w:val="a0"/>
    <w:link w:val="37"/>
    <w:rsid w:val="0029303A"/>
    <w:pPr>
      <w:shd w:val="clear" w:color="auto" w:fill="FFFFFF"/>
      <w:spacing w:after="240" w:line="240" w:lineRule="atLeast"/>
      <w:ind w:hanging="420"/>
    </w:pPr>
    <w:rPr>
      <w:rFonts w:asciiTheme="minorHAnsi" w:eastAsiaTheme="minorHAnsi" w:hAnsiTheme="minorHAnsi" w:cstheme="minorBidi"/>
      <w:sz w:val="18"/>
    </w:rPr>
  </w:style>
  <w:style w:type="character" w:customStyle="1" w:styleId="62">
    <w:name w:val="Заголовок №6_"/>
    <w:link w:val="63"/>
    <w:locked/>
    <w:rsid w:val="0029303A"/>
    <w:rPr>
      <w:sz w:val="18"/>
      <w:shd w:val="clear" w:color="auto" w:fill="FFFFFF"/>
    </w:rPr>
  </w:style>
  <w:style w:type="paragraph" w:customStyle="1" w:styleId="63">
    <w:name w:val="Заголовок №6"/>
    <w:basedOn w:val="a0"/>
    <w:link w:val="62"/>
    <w:rsid w:val="0029303A"/>
    <w:pPr>
      <w:shd w:val="clear" w:color="auto" w:fill="FFFFFF"/>
      <w:spacing w:before="420" w:after="240" w:line="240" w:lineRule="atLeast"/>
      <w:jc w:val="both"/>
      <w:outlineLvl w:val="5"/>
    </w:pPr>
    <w:rPr>
      <w:rFonts w:asciiTheme="minorHAnsi" w:eastAsiaTheme="minorHAnsi" w:hAnsiTheme="minorHAnsi" w:cstheme="minorBidi"/>
      <w:sz w:val="18"/>
    </w:rPr>
  </w:style>
  <w:style w:type="character" w:customStyle="1" w:styleId="2d">
    <w:name w:val="Основной текст + Курсив2"/>
    <w:rsid w:val="0029303A"/>
    <w:rPr>
      <w:rFonts w:ascii="Times New Roman" w:hAnsi="Times New Roman"/>
      <w:i/>
      <w:spacing w:val="0"/>
      <w:sz w:val="18"/>
    </w:rPr>
  </w:style>
  <w:style w:type="character" w:customStyle="1" w:styleId="322">
    <w:name w:val="Основной текст (3) + Не курсив2"/>
    <w:rsid w:val="0029303A"/>
    <w:rPr>
      <w:rFonts w:ascii="Times New Roman" w:hAnsi="Times New Roman"/>
      <w:i/>
      <w:spacing w:val="0"/>
      <w:sz w:val="18"/>
    </w:rPr>
  </w:style>
  <w:style w:type="table" w:customStyle="1" w:styleId="350">
    <w:name w:val="Сетка таблицы35"/>
    <w:basedOn w:val="a2"/>
    <w:uiPriority w:val="59"/>
    <w:rsid w:val="0029303A"/>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3"/>
    <w:basedOn w:val="a2"/>
    <w:uiPriority w:val="5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uiPriority w:val="59"/>
    <w:unhideWhenUsed/>
    <w:qFormat/>
    <w:rsid w:val="0029303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uiPriority w:val="59"/>
    <w:rsid w:val="0029303A"/>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uiPriority w:val="59"/>
    <w:rsid w:val="0029303A"/>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uiPriority w:val="3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2"/>
    <w:qFormat/>
    <w:rsid w:val="0029303A"/>
    <w:rPr>
      <w:rFonts w:eastAsia="N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2"/>
    <w:uiPriority w:val="39"/>
    <w:qFormat/>
    <w:rsid w:val="00293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uiPriority w:val="5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2"/>
    <w:uiPriority w:val="59"/>
    <w:unhideWhenUsed/>
    <w:qFormat/>
    <w:rsid w:val="0029303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2"/>
    <w:uiPriority w:val="59"/>
    <w:rsid w:val="0029303A"/>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Заголовок"/>
    <w:basedOn w:val="a0"/>
    <w:next w:val="afb"/>
    <w:qFormat/>
    <w:rsid w:val="0029303A"/>
    <w:pPr>
      <w:keepNext/>
      <w:spacing w:before="240" w:after="120"/>
    </w:pPr>
    <w:rPr>
      <w:rFonts w:ascii="Liberation Sans" w:eastAsia="Microsoft YaHei" w:hAnsi="Liberation Sans" w:cs="Arial"/>
      <w:sz w:val="28"/>
      <w:szCs w:val="28"/>
    </w:rPr>
  </w:style>
  <w:style w:type="table" w:customStyle="1" w:styleId="181">
    <w:name w:val="Сетка таблицы18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2"/>
    <w:uiPriority w:val="59"/>
    <w:rsid w:val="0029303A"/>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uiPriority w:val="39"/>
    <w:rsid w:val="00293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
    <w:name w:val="hyperlink"/>
    <w:rsid w:val="001E402C"/>
  </w:style>
  <w:style w:type="character" w:customStyle="1" w:styleId="1ff0">
    <w:name w:val="Основной шрифт абзаца1"/>
    <w:rsid w:val="00EF714F"/>
  </w:style>
  <w:style w:type="character" w:customStyle="1" w:styleId="extended-textfull">
    <w:name w:val="extended-text__full"/>
    <w:basedOn w:val="a1"/>
    <w:rsid w:val="00412933"/>
  </w:style>
  <w:style w:type="paragraph" w:customStyle="1" w:styleId="ConsTitle">
    <w:name w:val="ConsTitle"/>
    <w:rsid w:val="001D7170"/>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yle3">
    <w:name w:val="Style3"/>
    <w:basedOn w:val="a0"/>
    <w:rsid w:val="00BB185C"/>
    <w:pPr>
      <w:widowControl w:val="0"/>
      <w:autoSpaceDE w:val="0"/>
      <w:autoSpaceDN w:val="0"/>
      <w:adjustRightInd w:val="0"/>
      <w:spacing w:after="0" w:line="173" w:lineRule="exact"/>
      <w:jc w:val="center"/>
    </w:pPr>
    <w:rPr>
      <w:rFonts w:ascii="Arial Black" w:eastAsia="Times New Roman" w:hAnsi="Arial Black"/>
      <w:sz w:val="24"/>
      <w:szCs w:val="24"/>
      <w:lang w:eastAsia="ru-RU"/>
    </w:rPr>
  </w:style>
  <w:style w:type="character" w:customStyle="1" w:styleId="FontStyle12">
    <w:name w:val="Font Style12"/>
    <w:rsid w:val="00BB185C"/>
    <w:rPr>
      <w:rFonts w:ascii="Microsoft Sans Serif" w:hAnsi="Microsoft Sans Serif" w:cs="Microsoft Sans Serif"/>
      <w:b/>
      <w:bCs/>
      <w:sz w:val="14"/>
      <w:szCs w:val="14"/>
    </w:rPr>
  </w:style>
  <w:style w:type="paragraph" w:customStyle="1" w:styleId="msonormal0">
    <w:name w:val="msonormal"/>
    <w:basedOn w:val="a0"/>
    <w:rsid w:val="00BB18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ocked/>
    <w:rsid w:val="00536655"/>
    <w:rPr>
      <w:rFonts w:ascii="Arial" w:eastAsia="Calibri" w:hAnsi="Arial" w:cs="Arial"/>
      <w:sz w:val="20"/>
      <w:szCs w:val="20"/>
    </w:rPr>
  </w:style>
  <w:style w:type="paragraph" w:customStyle="1" w:styleId="article">
    <w:name w:val="article"/>
    <w:basedOn w:val="a0"/>
    <w:rsid w:val="00C141C8"/>
    <w:pPr>
      <w:suppressAutoHyphens/>
      <w:spacing w:after="0" w:line="100" w:lineRule="atLeast"/>
      <w:ind w:firstLine="567"/>
      <w:jc w:val="both"/>
    </w:pPr>
    <w:rPr>
      <w:rFonts w:ascii="Arial" w:eastAsia="Times New Roman" w:hAnsi="Arial" w:cs="Arial"/>
      <w:sz w:val="26"/>
      <w:szCs w:val="26"/>
      <w:lang w:eastAsia="ar-SA"/>
    </w:rPr>
  </w:style>
  <w:style w:type="paragraph" w:customStyle="1" w:styleId="text">
    <w:name w:val="text"/>
    <w:basedOn w:val="a0"/>
    <w:rsid w:val="00C141C8"/>
    <w:pPr>
      <w:spacing w:after="0"/>
      <w:ind w:firstLine="567"/>
      <w:jc w:val="both"/>
    </w:pPr>
    <w:rPr>
      <w:rFonts w:ascii="Arial" w:eastAsia="Times New Roman" w:hAnsi="Arial" w:cs="Arial"/>
      <w:sz w:val="24"/>
      <w:szCs w:val="24"/>
      <w:lang w:eastAsia="ar-SA"/>
    </w:rPr>
  </w:style>
  <w:style w:type="character" w:customStyle="1" w:styleId="vkitposttextroot--jrdml">
    <w:name w:val="vkitposttext__root--jrdml"/>
    <w:basedOn w:val="a1"/>
    <w:rsid w:val="00FD3151"/>
  </w:style>
</w:styles>
</file>

<file path=word/webSettings.xml><?xml version="1.0" encoding="utf-8"?>
<w:webSettings xmlns:r="http://schemas.openxmlformats.org/officeDocument/2006/relationships" xmlns:w="http://schemas.openxmlformats.org/wordprocessingml/2006/main">
  <w:divs>
    <w:div w:id="11303117">
      <w:bodyDiv w:val="1"/>
      <w:marLeft w:val="0"/>
      <w:marRight w:val="0"/>
      <w:marTop w:val="0"/>
      <w:marBottom w:val="0"/>
      <w:divBdr>
        <w:top w:val="none" w:sz="0" w:space="0" w:color="auto"/>
        <w:left w:val="none" w:sz="0" w:space="0" w:color="auto"/>
        <w:bottom w:val="none" w:sz="0" w:space="0" w:color="auto"/>
        <w:right w:val="none" w:sz="0" w:space="0" w:color="auto"/>
      </w:divBdr>
    </w:div>
    <w:div w:id="33233635">
      <w:bodyDiv w:val="1"/>
      <w:marLeft w:val="0"/>
      <w:marRight w:val="0"/>
      <w:marTop w:val="0"/>
      <w:marBottom w:val="0"/>
      <w:divBdr>
        <w:top w:val="none" w:sz="0" w:space="0" w:color="auto"/>
        <w:left w:val="none" w:sz="0" w:space="0" w:color="auto"/>
        <w:bottom w:val="none" w:sz="0" w:space="0" w:color="auto"/>
        <w:right w:val="none" w:sz="0" w:space="0" w:color="auto"/>
      </w:divBdr>
    </w:div>
    <w:div w:id="53046335">
      <w:bodyDiv w:val="1"/>
      <w:marLeft w:val="0"/>
      <w:marRight w:val="0"/>
      <w:marTop w:val="0"/>
      <w:marBottom w:val="0"/>
      <w:divBdr>
        <w:top w:val="none" w:sz="0" w:space="0" w:color="auto"/>
        <w:left w:val="none" w:sz="0" w:space="0" w:color="auto"/>
        <w:bottom w:val="none" w:sz="0" w:space="0" w:color="auto"/>
        <w:right w:val="none" w:sz="0" w:space="0" w:color="auto"/>
      </w:divBdr>
    </w:div>
    <w:div w:id="172034406">
      <w:bodyDiv w:val="1"/>
      <w:marLeft w:val="0"/>
      <w:marRight w:val="0"/>
      <w:marTop w:val="0"/>
      <w:marBottom w:val="0"/>
      <w:divBdr>
        <w:top w:val="none" w:sz="0" w:space="0" w:color="auto"/>
        <w:left w:val="none" w:sz="0" w:space="0" w:color="auto"/>
        <w:bottom w:val="none" w:sz="0" w:space="0" w:color="auto"/>
        <w:right w:val="none" w:sz="0" w:space="0" w:color="auto"/>
      </w:divBdr>
    </w:div>
    <w:div w:id="226959680">
      <w:bodyDiv w:val="1"/>
      <w:marLeft w:val="0"/>
      <w:marRight w:val="0"/>
      <w:marTop w:val="0"/>
      <w:marBottom w:val="0"/>
      <w:divBdr>
        <w:top w:val="none" w:sz="0" w:space="0" w:color="auto"/>
        <w:left w:val="none" w:sz="0" w:space="0" w:color="auto"/>
        <w:bottom w:val="none" w:sz="0" w:space="0" w:color="auto"/>
        <w:right w:val="none" w:sz="0" w:space="0" w:color="auto"/>
      </w:divBdr>
    </w:div>
    <w:div w:id="247496382">
      <w:bodyDiv w:val="1"/>
      <w:marLeft w:val="0"/>
      <w:marRight w:val="0"/>
      <w:marTop w:val="0"/>
      <w:marBottom w:val="0"/>
      <w:divBdr>
        <w:top w:val="none" w:sz="0" w:space="0" w:color="auto"/>
        <w:left w:val="none" w:sz="0" w:space="0" w:color="auto"/>
        <w:bottom w:val="none" w:sz="0" w:space="0" w:color="auto"/>
        <w:right w:val="none" w:sz="0" w:space="0" w:color="auto"/>
      </w:divBdr>
    </w:div>
    <w:div w:id="309481497">
      <w:bodyDiv w:val="1"/>
      <w:marLeft w:val="0"/>
      <w:marRight w:val="0"/>
      <w:marTop w:val="0"/>
      <w:marBottom w:val="0"/>
      <w:divBdr>
        <w:top w:val="none" w:sz="0" w:space="0" w:color="auto"/>
        <w:left w:val="none" w:sz="0" w:space="0" w:color="auto"/>
        <w:bottom w:val="none" w:sz="0" w:space="0" w:color="auto"/>
        <w:right w:val="none" w:sz="0" w:space="0" w:color="auto"/>
      </w:divBdr>
    </w:div>
    <w:div w:id="380635802">
      <w:bodyDiv w:val="1"/>
      <w:marLeft w:val="0"/>
      <w:marRight w:val="0"/>
      <w:marTop w:val="0"/>
      <w:marBottom w:val="0"/>
      <w:divBdr>
        <w:top w:val="none" w:sz="0" w:space="0" w:color="auto"/>
        <w:left w:val="none" w:sz="0" w:space="0" w:color="auto"/>
        <w:bottom w:val="none" w:sz="0" w:space="0" w:color="auto"/>
        <w:right w:val="none" w:sz="0" w:space="0" w:color="auto"/>
      </w:divBdr>
    </w:div>
    <w:div w:id="391512865">
      <w:bodyDiv w:val="1"/>
      <w:marLeft w:val="0"/>
      <w:marRight w:val="0"/>
      <w:marTop w:val="0"/>
      <w:marBottom w:val="0"/>
      <w:divBdr>
        <w:top w:val="none" w:sz="0" w:space="0" w:color="auto"/>
        <w:left w:val="none" w:sz="0" w:space="0" w:color="auto"/>
        <w:bottom w:val="none" w:sz="0" w:space="0" w:color="auto"/>
        <w:right w:val="none" w:sz="0" w:space="0" w:color="auto"/>
      </w:divBdr>
    </w:div>
    <w:div w:id="477844305">
      <w:bodyDiv w:val="1"/>
      <w:marLeft w:val="0"/>
      <w:marRight w:val="0"/>
      <w:marTop w:val="0"/>
      <w:marBottom w:val="0"/>
      <w:divBdr>
        <w:top w:val="none" w:sz="0" w:space="0" w:color="auto"/>
        <w:left w:val="none" w:sz="0" w:space="0" w:color="auto"/>
        <w:bottom w:val="none" w:sz="0" w:space="0" w:color="auto"/>
        <w:right w:val="none" w:sz="0" w:space="0" w:color="auto"/>
      </w:divBdr>
    </w:div>
    <w:div w:id="599722490">
      <w:bodyDiv w:val="1"/>
      <w:marLeft w:val="0"/>
      <w:marRight w:val="0"/>
      <w:marTop w:val="0"/>
      <w:marBottom w:val="0"/>
      <w:divBdr>
        <w:top w:val="none" w:sz="0" w:space="0" w:color="auto"/>
        <w:left w:val="none" w:sz="0" w:space="0" w:color="auto"/>
        <w:bottom w:val="none" w:sz="0" w:space="0" w:color="auto"/>
        <w:right w:val="none" w:sz="0" w:space="0" w:color="auto"/>
      </w:divBdr>
    </w:div>
    <w:div w:id="600257949">
      <w:bodyDiv w:val="1"/>
      <w:marLeft w:val="0"/>
      <w:marRight w:val="0"/>
      <w:marTop w:val="0"/>
      <w:marBottom w:val="0"/>
      <w:divBdr>
        <w:top w:val="none" w:sz="0" w:space="0" w:color="auto"/>
        <w:left w:val="none" w:sz="0" w:space="0" w:color="auto"/>
        <w:bottom w:val="none" w:sz="0" w:space="0" w:color="auto"/>
        <w:right w:val="none" w:sz="0" w:space="0" w:color="auto"/>
      </w:divBdr>
    </w:div>
    <w:div w:id="616452601">
      <w:bodyDiv w:val="1"/>
      <w:marLeft w:val="0"/>
      <w:marRight w:val="0"/>
      <w:marTop w:val="0"/>
      <w:marBottom w:val="0"/>
      <w:divBdr>
        <w:top w:val="none" w:sz="0" w:space="0" w:color="auto"/>
        <w:left w:val="none" w:sz="0" w:space="0" w:color="auto"/>
        <w:bottom w:val="none" w:sz="0" w:space="0" w:color="auto"/>
        <w:right w:val="none" w:sz="0" w:space="0" w:color="auto"/>
      </w:divBdr>
    </w:div>
    <w:div w:id="671106176">
      <w:bodyDiv w:val="1"/>
      <w:marLeft w:val="0"/>
      <w:marRight w:val="0"/>
      <w:marTop w:val="0"/>
      <w:marBottom w:val="0"/>
      <w:divBdr>
        <w:top w:val="none" w:sz="0" w:space="0" w:color="auto"/>
        <w:left w:val="none" w:sz="0" w:space="0" w:color="auto"/>
        <w:bottom w:val="none" w:sz="0" w:space="0" w:color="auto"/>
        <w:right w:val="none" w:sz="0" w:space="0" w:color="auto"/>
      </w:divBdr>
    </w:div>
    <w:div w:id="701327125">
      <w:bodyDiv w:val="1"/>
      <w:marLeft w:val="0"/>
      <w:marRight w:val="0"/>
      <w:marTop w:val="0"/>
      <w:marBottom w:val="0"/>
      <w:divBdr>
        <w:top w:val="none" w:sz="0" w:space="0" w:color="auto"/>
        <w:left w:val="none" w:sz="0" w:space="0" w:color="auto"/>
        <w:bottom w:val="none" w:sz="0" w:space="0" w:color="auto"/>
        <w:right w:val="none" w:sz="0" w:space="0" w:color="auto"/>
      </w:divBdr>
    </w:div>
    <w:div w:id="708729384">
      <w:bodyDiv w:val="1"/>
      <w:marLeft w:val="0"/>
      <w:marRight w:val="0"/>
      <w:marTop w:val="0"/>
      <w:marBottom w:val="0"/>
      <w:divBdr>
        <w:top w:val="none" w:sz="0" w:space="0" w:color="auto"/>
        <w:left w:val="none" w:sz="0" w:space="0" w:color="auto"/>
        <w:bottom w:val="none" w:sz="0" w:space="0" w:color="auto"/>
        <w:right w:val="none" w:sz="0" w:space="0" w:color="auto"/>
      </w:divBdr>
    </w:div>
    <w:div w:id="736783411">
      <w:bodyDiv w:val="1"/>
      <w:marLeft w:val="0"/>
      <w:marRight w:val="0"/>
      <w:marTop w:val="0"/>
      <w:marBottom w:val="0"/>
      <w:divBdr>
        <w:top w:val="none" w:sz="0" w:space="0" w:color="auto"/>
        <w:left w:val="none" w:sz="0" w:space="0" w:color="auto"/>
        <w:bottom w:val="none" w:sz="0" w:space="0" w:color="auto"/>
        <w:right w:val="none" w:sz="0" w:space="0" w:color="auto"/>
      </w:divBdr>
    </w:div>
    <w:div w:id="752776144">
      <w:bodyDiv w:val="1"/>
      <w:marLeft w:val="0"/>
      <w:marRight w:val="0"/>
      <w:marTop w:val="0"/>
      <w:marBottom w:val="0"/>
      <w:divBdr>
        <w:top w:val="none" w:sz="0" w:space="0" w:color="auto"/>
        <w:left w:val="none" w:sz="0" w:space="0" w:color="auto"/>
        <w:bottom w:val="none" w:sz="0" w:space="0" w:color="auto"/>
        <w:right w:val="none" w:sz="0" w:space="0" w:color="auto"/>
      </w:divBdr>
    </w:div>
    <w:div w:id="798763786">
      <w:bodyDiv w:val="1"/>
      <w:marLeft w:val="0"/>
      <w:marRight w:val="0"/>
      <w:marTop w:val="0"/>
      <w:marBottom w:val="0"/>
      <w:divBdr>
        <w:top w:val="none" w:sz="0" w:space="0" w:color="auto"/>
        <w:left w:val="none" w:sz="0" w:space="0" w:color="auto"/>
        <w:bottom w:val="none" w:sz="0" w:space="0" w:color="auto"/>
        <w:right w:val="none" w:sz="0" w:space="0" w:color="auto"/>
      </w:divBdr>
    </w:div>
    <w:div w:id="820656003">
      <w:bodyDiv w:val="1"/>
      <w:marLeft w:val="0"/>
      <w:marRight w:val="0"/>
      <w:marTop w:val="0"/>
      <w:marBottom w:val="0"/>
      <w:divBdr>
        <w:top w:val="none" w:sz="0" w:space="0" w:color="auto"/>
        <w:left w:val="none" w:sz="0" w:space="0" w:color="auto"/>
        <w:bottom w:val="none" w:sz="0" w:space="0" w:color="auto"/>
        <w:right w:val="none" w:sz="0" w:space="0" w:color="auto"/>
      </w:divBdr>
    </w:div>
    <w:div w:id="821850398">
      <w:bodyDiv w:val="1"/>
      <w:marLeft w:val="0"/>
      <w:marRight w:val="0"/>
      <w:marTop w:val="0"/>
      <w:marBottom w:val="0"/>
      <w:divBdr>
        <w:top w:val="none" w:sz="0" w:space="0" w:color="auto"/>
        <w:left w:val="none" w:sz="0" w:space="0" w:color="auto"/>
        <w:bottom w:val="none" w:sz="0" w:space="0" w:color="auto"/>
        <w:right w:val="none" w:sz="0" w:space="0" w:color="auto"/>
      </w:divBdr>
    </w:div>
    <w:div w:id="894509954">
      <w:bodyDiv w:val="1"/>
      <w:marLeft w:val="0"/>
      <w:marRight w:val="0"/>
      <w:marTop w:val="0"/>
      <w:marBottom w:val="0"/>
      <w:divBdr>
        <w:top w:val="none" w:sz="0" w:space="0" w:color="auto"/>
        <w:left w:val="none" w:sz="0" w:space="0" w:color="auto"/>
        <w:bottom w:val="none" w:sz="0" w:space="0" w:color="auto"/>
        <w:right w:val="none" w:sz="0" w:space="0" w:color="auto"/>
      </w:divBdr>
    </w:div>
    <w:div w:id="1026492072">
      <w:bodyDiv w:val="1"/>
      <w:marLeft w:val="0"/>
      <w:marRight w:val="0"/>
      <w:marTop w:val="0"/>
      <w:marBottom w:val="0"/>
      <w:divBdr>
        <w:top w:val="none" w:sz="0" w:space="0" w:color="auto"/>
        <w:left w:val="none" w:sz="0" w:space="0" w:color="auto"/>
        <w:bottom w:val="none" w:sz="0" w:space="0" w:color="auto"/>
        <w:right w:val="none" w:sz="0" w:space="0" w:color="auto"/>
      </w:divBdr>
    </w:div>
    <w:div w:id="1026563561">
      <w:bodyDiv w:val="1"/>
      <w:marLeft w:val="0"/>
      <w:marRight w:val="0"/>
      <w:marTop w:val="0"/>
      <w:marBottom w:val="0"/>
      <w:divBdr>
        <w:top w:val="none" w:sz="0" w:space="0" w:color="auto"/>
        <w:left w:val="none" w:sz="0" w:space="0" w:color="auto"/>
        <w:bottom w:val="none" w:sz="0" w:space="0" w:color="auto"/>
        <w:right w:val="none" w:sz="0" w:space="0" w:color="auto"/>
      </w:divBdr>
    </w:div>
    <w:div w:id="1082218174">
      <w:bodyDiv w:val="1"/>
      <w:marLeft w:val="0"/>
      <w:marRight w:val="0"/>
      <w:marTop w:val="0"/>
      <w:marBottom w:val="0"/>
      <w:divBdr>
        <w:top w:val="none" w:sz="0" w:space="0" w:color="auto"/>
        <w:left w:val="none" w:sz="0" w:space="0" w:color="auto"/>
        <w:bottom w:val="none" w:sz="0" w:space="0" w:color="auto"/>
        <w:right w:val="none" w:sz="0" w:space="0" w:color="auto"/>
      </w:divBdr>
    </w:div>
    <w:div w:id="1100680136">
      <w:bodyDiv w:val="1"/>
      <w:marLeft w:val="0"/>
      <w:marRight w:val="0"/>
      <w:marTop w:val="0"/>
      <w:marBottom w:val="0"/>
      <w:divBdr>
        <w:top w:val="none" w:sz="0" w:space="0" w:color="auto"/>
        <w:left w:val="none" w:sz="0" w:space="0" w:color="auto"/>
        <w:bottom w:val="none" w:sz="0" w:space="0" w:color="auto"/>
        <w:right w:val="none" w:sz="0" w:space="0" w:color="auto"/>
      </w:divBdr>
    </w:div>
    <w:div w:id="1107693705">
      <w:bodyDiv w:val="1"/>
      <w:marLeft w:val="0"/>
      <w:marRight w:val="0"/>
      <w:marTop w:val="0"/>
      <w:marBottom w:val="0"/>
      <w:divBdr>
        <w:top w:val="none" w:sz="0" w:space="0" w:color="auto"/>
        <w:left w:val="none" w:sz="0" w:space="0" w:color="auto"/>
        <w:bottom w:val="none" w:sz="0" w:space="0" w:color="auto"/>
        <w:right w:val="none" w:sz="0" w:space="0" w:color="auto"/>
      </w:divBdr>
    </w:div>
    <w:div w:id="1121413282">
      <w:bodyDiv w:val="1"/>
      <w:marLeft w:val="0"/>
      <w:marRight w:val="0"/>
      <w:marTop w:val="0"/>
      <w:marBottom w:val="0"/>
      <w:divBdr>
        <w:top w:val="none" w:sz="0" w:space="0" w:color="auto"/>
        <w:left w:val="none" w:sz="0" w:space="0" w:color="auto"/>
        <w:bottom w:val="none" w:sz="0" w:space="0" w:color="auto"/>
        <w:right w:val="none" w:sz="0" w:space="0" w:color="auto"/>
      </w:divBdr>
    </w:div>
    <w:div w:id="1127502152">
      <w:bodyDiv w:val="1"/>
      <w:marLeft w:val="0"/>
      <w:marRight w:val="0"/>
      <w:marTop w:val="0"/>
      <w:marBottom w:val="0"/>
      <w:divBdr>
        <w:top w:val="none" w:sz="0" w:space="0" w:color="auto"/>
        <w:left w:val="none" w:sz="0" w:space="0" w:color="auto"/>
        <w:bottom w:val="none" w:sz="0" w:space="0" w:color="auto"/>
        <w:right w:val="none" w:sz="0" w:space="0" w:color="auto"/>
      </w:divBdr>
    </w:div>
    <w:div w:id="1144397435">
      <w:bodyDiv w:val="1"/>
      <w:marLeft w:val="0"/>
      <w:marRight w:val="0"/>
      <w:marTop w:val="0"/>
      <w:marBottom w:val="0"/>
      <w:divBdr>
        <w:top w:val="none" w:sz="0" w:space="0" w:color="auto"/>
        <w:left w:val="none" w:sz="0" w:space="0" w:color="auto"/>
        <w:bottom w:val="none" w:sz="0" w:space="0" w:color="auto"/>
        <w:right w:val="none" w:sz="0" w:space="0" w:color="auto"/>
      </w:divBdr>
    </w:div>
    <w:div w:id="1172180144">
      <w:bodyDiv w:val="1"/>
      <w:marLeft w:val="0"/>
      <w:marRight w:val="0"/>
      <w:marTop w:val="0"/>
      <w:marBottom w:val="0"/>
      <w:divBdr>
        <w:top w:val="none" w:sz="0" w:space="0" w:color="auto"/>
        <w:left w:val="none" w:sz="0" w:space="0" w:color="auto"/>
        <w:bottom w:val="none" w:sz="0" w:space="0" w:color="auto"/>
        <w:right w:val="none" w:sz="0" w:space="0" w:color="auto"/>
      </w:divBdr>
    </w:div>
    <w:div w:id="1194000434">
      <w:bodyDiv w:val="1"/>
      <w:marLeft w:val="0"/>
      <w:marRight w:val="0"/>
      <w:marTop w:val="0"/>
      <w:marBottom w:val="0"/>
      <w:divBdr>
        <w:top w:val="none" w:sz="0" w:space="0" w:color="auto"/>
        <w:left w:val="none" w:sz="0" w:space="0" w:color="auto"/>
        <w:bottom w:val="none" w:sz="0" w:space="0" w:color="auto"/>
        <w:right w:val="none" w:sz="0" w:space="0" w:color="auto"/>
      </w:divBdr>
    </w:div>
    <w:div w:id="1196430863">
      <w:bodyDiv w:val="1"/>
      <w:marLeft w:val="0"/>
      <w:marRight w:val="0"/>
      <w:marTop w:val="0"/>
      <w:marBottom w:val="0"/>
      <w:divBdr>
        <w:top w:val="none" w:sz="0" w:space="0" w:color="auto"/>
        <w:left w:val="none" w:sz="0" w:space="0" w:color="auto"/>
        <w:bottom w:val="none" w:sz="0" w:space="0" w:color="auto"/>
        <w:right w:val="none" w:sz="0" w:space="0" w:color="auto"/>
      </w:divBdr>
    </w:div>
    <w:div w:id="1223371242">
      <w:bodyDiv w:val="1"/>
      <w:marLeft w:val="0"/>
      <w:marRight w:val="0"/>
      <w:marTop w:val="0"/>
      <w:marBottom w:val="0"/>
      <w:divBdr>
        <w:top w:val="none" w:sz="0" w:space="0" w:color="auto"/>
        <w:left w:val="none" w:sz="0" w:space="0" w:color="auto"/>
        <w:bottom w:val="none" w:sz="0" w:space="0" w:color="auto"/>
        <w:right w:val="none" w:sz="0" w:space="0" w:color="auto"/>
      </w:divBdr>
    </w:div>
    <w:div w:id="1313489450">
      <w:bodyDiv w:val="1"/>
      <w:marLeft w:val="0"/>
      <w:marRight w:val="0"/>
      <w:marTop w:val="0"/>
      <w:marBottom w:val="0"/>
      <w:divBdr>
        <w:top w:val="none" w:sz="0" w:space="0" w:color="auto"/>
        <w:left w:val="none" w:sz="0" w:space="0" w:color="auto"/>
        <w:bottom w:val="none" w:sz="0" w:space="0" w:color="auto"/>
        <w:right w:val="none" w:sz="0" w:space="0" w:color="auto"/>
      </w:divBdr>
    </w:div>
    <w:div w:id="1419448167">
      <w:bodyDiv w:val="1"/>
      <w:marLeft w:val="0"/>
      <w:marRight w:val="0"/>
      <w:marTop w:val="0"/>
      <w:marBottom w:val="0"/>
      <w:divBdr>
        <w:top w:val="none" w:sz="0" w:space="0" w:color="auto"/>
        <w:left w:val="none" w:sz="0" w:space="0" w:color="auto"/>
        <w:bottom w:val="none" w:sz="0" w:space="0" w:color="auto"/>
        <w:right w:val="none" w:sz="0" w:space="0" w:color="auto"/>
      </w:divBdr>
    </w:div>
    <w:div w:id="1478184583">
      <w:bodyDiv w:val="1"/>
      <w:marLeft w:val="0"/>
      <w:marRight w:val="0"/>
      <w:marTop w:val="0"/>
      <w:marBottom w:val="0"/>
      <w:divBdr>
        <w:top w:val="none" w:sz="0" w:space="0" w:color="auto"/>
        <w:left w:val="none" w:sz="0" w:space="0" w:color="auto"/>
        <w:bottom w:val="none" w:sz="0" w:space="0" w:color="auto"/>
        <w:right w:val="none" w:sz="0" w:space="0" w:color="auto"/>
      </w:divBdr>
    </w:div>
    <w:div w:id="1555849222">
      <w:bodyDiv w:val="1"/>
      <w:marLeft w:val="0"/>
      <w:marRight w:val="0"/>
      <w:marTop w:val="0"/>
      <w:marBottom w:val="0"/>
      <w:divBdr>
        <w:top w:val="none" w:sz="0" w:space="0" w:color="auto"/>
        <w:left w:val="none" w:sz="0" w:space="0" w:color="auto"/>
        <w:bottom w:val="none" w:sz="0" w:space="0" w:color="auto"/>
        <w:right w:val="none" w:sz="0" w:space="0" w:color="auto"/>
      </w:divBdr>
    </w:div>
    <w:div w:id="1698386456">
      <w:bodyDiv w:val="1"/>
      <w:marLeft w:val="0"/>
      <w:marRight w:val="0"/>
      <w:marTop w:val="0"/>
      <w:marBottom w:val="0"/>
      <w:divBdr>
        <w:top w:val="none" w:sz="0" w:space="0" w:color="auto"/>
        <w:left w:val="none" w:sz="0" w:space="0" w:color="auto"/>
        <w:bottom w:val="none" w:sz="0" w:space="0" w:color="auto"/>
        <w:right w:val="none" w:sz="0" w:space="0" w:color="auto"/>
      </w:divBdr>
    </w:div>
    <w:div w:id="1740597928">
      <w:bodyDiv w:val="1"/>
      <w:marLeft w:val="0"/>
      <w:marRight w:val="0"/>
      <w:marTop w:val="0"/>
      <w:marBottom w:val="0"/>
      <w:divBdr>
        <w:top w:val="none" w:sz="0" w:space="0" w:color="auto"/>
        <w:left w:val="none" w:sz="0" w:space="0" w:color="auto"/>
        <w:bottom w:val="none" w:sz="0" w:space="0" w:color="auto"/>
        <w:right w:val="none" w:sz="0" w:space="0" w:color="auto"/>
      </w:divBdr>
    </w:div>
    <w:div w:id="1741057988">
      <w:bodyDiv w:val="1"/>
      <w:marLeft w:val="0"/>
      <w:marRight w:val="0"/>
      <w:marTop w:val="0"/>
      <w:marBottom w:val="0"/>
      <w:divBdr>
        <w:top w:val="none" w:sz="0" w:space="0" w:color="auto"/>
        <w:left w:val="none" w:sz="0" w:space="0" w:color="auto"/>
        <w:bottom w:val="none" w:sz="0" w:space="0" w:color="auto"/>
        <w:right w:val="none" w:sz="0" w:space="0" w:color="auto"/>
      </w:divBdr>
    </w:div>
    <w:div w:id="1774277659">
      <w:bodyDiv w:val="1"/>
      <w:marLeft w:val="0"/>
      <w:marRight w:val="0"/>
      <w:marTop w:val="0"/>
      <w:marBottom w:val="0"/>
      <w:divBdr>
        <w:top w:val="none" w:sz="0" w:space="0" w:color="auto"/>
        <w:left w:val="none" w:sz="0" w:space="0" w:color="auto"/>
        <w:bottom w:val="none" w:sz="0" w:space="0" w:color="auto"/>
        <w:right w:val="none" w:sz="0" w:space="0" w:color="auto"/>
      </w:divBdr>
    </w:div>
    <w:div w:id="1825930221">
      <w:bodyDiv w:val="1"/>
      <w:marLeft w:val="0"/>
      <w:marRight w:val="0"/>
      <w:marTop w:val="0"/>
      <w:marBottom w:val="0"/>
      <w:divBdr>
        <w:top w:val="none" w:sz="0" w:space="0" w:color="auto"/>
        <w:left w:val="none" w:sz="0" w:space="0" w:color="auto"/>
        <w:bottom w:val="none" w:sz="0" w:space="0" w:color="auto"/>
        <w:right w:val="none" w:sz="0" w:space="0" w:color="auto"/>
      </w:divBdr>
    </w:div>
    <w:div w:id="1849829954">
      <w:bodyDiv w:val="1"/>
      <w:marLeft w:val="0"/>
      <w:marRight w:val="0"/>
      <w:marTop w:val="0"/>
      <w:marBottom w:val="0"/>
      <w:divBdr>
        <w:top w:val="none" w:sz="0" w:space="0" w:color="auto"/>
        <w:left w:val="none" w:sz="0" w:space="0" w:color="auto"/>
        <w:bottom w:val="none" w:sz="0" w:space="0" w:color="auto"/>
        <w:right w:val="none" w:sz="0" w:space="0" w:color="auto"/>
      </w:divBdr>
    </w:div>
    <w:div w:id="1904556149">
      <w:bodyDiv w:val="1"/>
      <w:marLeft w:val="0"/>
      <w:marRight w:val="0"/>
      <w:marTop w:val="0"/>
      <w:marBottom w:val="0"/>
      <w:divBdr>
        <w:top w:val="none" w:sz="0" w:space="0" w:color="auto"/>
        <w:left w:val="none" w:sz="0" w:space="0" w:color="auto"/>
        <w:bottom w:val="none" w:sz="0" w:space="0" w:color="auto"/>
        <w:right w:val="none" w:sz="0" w:space="0" w:color="auto"/>
      </w:divBdr>
    </w:div>
    <w:div w:id="1908026784">
      <w:bodyDiv w:val="1"/>
      <w:marLeft w:val="0"/>
      <w:marRight w:val="0"/>
      <w:marTop w:val="0"/>
      <w:marBottom w:val="0"/>
      <w:divBdr>
        <w:top w:val="none" w:sz="0" w:space="0" w:color="auto"/>
        <w:left w:val="none" w:sz="0" w:space="0" w:color="auto"/>
        <w:bottom w:val="none" w:sz="0" w:space="0" w:color="auto"/>
        <w:right w:val="none" w:sz="0" w:space="0" w:color="auto"/>
      </w:divBdr>
    </w:div>
    <w:div w:id="1933274507">
      <w:bodyDiv w:val="1"/>
      <w:marLeft w:val="0"/>
      <w:marRight w:val="0"/>
      <w:marTop w:val="0"/>
      <w:marBottom w:val="0"/>
      <w:divBdr>
        <w:top w:val="none" w:sz="0" w:space="0" w:color="auto"/>
        <w:left w:val="none" w:sz="0" w:space="0" w:color="auto"/>
        <w:bottom w:val="none" w:sz="0" w:space="0" w:color="auto"/>
        <w:right w:val="none" w:sz="0" w:space="0" w:color="auto"/>
      </w:divBdr>
    </w:div>
    <w:div w:id="1947688897">
      <w:bodyDiv w:val="1"/>
      <w:marLeft w:val="0"/>
      <w:marRight w:val="0"/>
      <w:marTop w:val="0"/>
      <w:marBottom w:val="0"/>
      <w:divBdr>
        <w:top w:val="none" w:sz="0" w:space="0" w:color="auto"/>
        <w:left w:val="none" w:sz="0" w:space="0" w:color="auto"/>
        <w:bottom w:val="none" w:sz="0" w:space="0" w:color="auto"/>
        <w:right w:val="none" w:sz="0" w:space="0" w:color="auto"/>
      </w:divBdr>
    </w:div>
    <w:div w:id="1970091768">
      <w:bodyDiv w:val="1"/>
      <w:marLeft w:val="0"/>
      <w:marRight w:val="0"/>
      <w:marTop w:val="0"/>
      <w:marBottom w:val="0"/>
      <w:divBdr>
        <w:top w:val="none" w:sz="0" w:space="0" w:color="auto"/>
        <w:left w:val="none" w:sz="0" w:space="0" w:color="auto"/>
        <w:bottom w:val="none" w:sz="0" w:space="0" w:color="auto"/>
        <w:right w:val="none" w:sz="0" w:space="0" w:color="auto"/>
      </w:divBdr>
    </w:div>
    <w:div w:id="1979141340">
      <w:bodyDiv w:val="1"/>
      <w:marLeft w:val="0"/>
      <w:marRight w:val="0"/>
      <w:marTop w:val="0"/>
      <w:marBottom w:val="0"/>
      <w:divBdr>
        <w:top w:val="none" w:sz="0" w:space="0" w:color="auto"/>
        <w:left w:val="none" w:sz="0" w:space="0" w:color="auto"/>
        <w:bottom w:val="none" w:sz="0" w:space="0" w:color="auto"/>
        <w:right w:val="none" w:sz="0" w:space="0" w:color="auto"/>
      </w:divBdr>
    </w:div>
    <w:div w:id="1995723149">
      <w:bodyDiv w:val="1"/>
      <w:marLeft w:val="0"/>
      <w:marRight w:val="0"/>
      <w:marTop w:val="0"/>
      <w:marBottom w:val="0"/>
      <w:divBdr>
        <w:top w:val="none" w:sz="0" w:space="0" w:color="auto"/>
        <w:left w:val="none" w:sz="0" w:space="0" w:color="auto"/>
        <w:bottom w:val="none" w:sz="0" w:space="0" w:color="auto"/>
        <w:right w:val="none" w:sz="0" w:space="0" w:color="auto"/>
      </w:divBdr>
    </w:div>
    <w:div w:id="1999066812">
      <w:bodyDiv w:val="1"/>
      <w:marLeft w:val="0"/>
      <w:marRight w:val="0"/>
      <w:marTop w:val="0"/>
      <w:marBottom w:val="0"/>
      <w:divBdr>
        <w:top w:val="none" w:sz="0" w:space="0" w:color="auto"/>
        <w:left w:val="none" w:sz="0" w:space="0" w:color="auto"/>
        <w:bottom w:val="none" w:sz="0" w:space="0" w:color="auto"/>
        <w:right w:val="none" w:sz="0" w:space="0" w:color="auto"/>
      </w:divBdr>
    </w:div>
    <w:div w:id="2004427655">
      <w:bodyDiv w:val="1"/>
      <w:marLeft w:val="0"/>
      <w:marRight w:val="0"/>
      <w:marTop w:val="0"/>
      <w:marBottom w:val="0"/>
      <w:divBdr>
        <w:top w:val="none" w:sz="0" w:space="0" w:color="auto"/>
        <w:left w:val="none" w:sz="0" w:space="0" w:color="auto"/>
        <w:bottom w:val="none" w:sz="0" w:space="0" w:color="auto"/>
        <w:right w:val="none" w:sz="0" w:space="0" w:color="auto"/>
      </w:divBdr>
    </w:div>
    <w:div w:id="2013877261">
      <w:bodyDiv w:val="1"/>
      <w:marLeft w:val="0"/>
      <w:marRight w:val="0"/>
      <w:marTop w:val="0"/>
      <w:marBottom w:val="0"/>
      <w:divBdr>
        <w:top w:val="none" w:sz="0" w:space="0" w:color="auto"/>
        <w:left w:val="none" w:sz="0" w:space="0" w:color="auto"/>
        <w:bottom w:val="none" w:sz="0" w:space="0" w:color="auto"/>
        <w:right w:val="none" w:sz="0" w:space="0" w:color="auto"/>
      </w:divBdr>
    </w:div>
    <w:div w:id="2067333446">
      <w:bodyDiv w:val="1"/>
      <w:marLeft w:val="0"/>
      <w:marRight w:val="0"/>
      <w:marTop w:val="0"/>
      <w:marBottom w:val="0"/>
      <w:divBdr>
        <w:top w:val="none" w:sz="0" w:space="0" w:color="auto"/>
        <w:left w:val="none" w:sz="0" w:space="0" w:color="auto"/>
        <w:bottom w:val="none" w:sz="0" w:space="0" w:color="auto"/>
        <w:right w:val="none" w:sz="0" w:space="0" w:color="auto"/>
      </w:divBdr>
    </w:div>
    <w:div w:id="2075345574">
      <w:bodyDiv w:val="1"/>
      <w:marLeft w:val="0"/>
      <w:marRight w:val="0"/>
      <w:marTop w:val="0"/>
      <w:marBottom w:val="0"/>
      <w:divBdr>
        <w:top w:val="none" w:sz="0" w:space="0" w:color="auto"/>
        <w:left w:val="none" w:sz="0" w:space="0" w:color="auto"/>
        <w:bottom w:val="none" w:sz="0" w:space="0" w:color="auto"/>
        <w:right w:val="none" w:sz="0" w:space="0" w:color="auto"/>
      </w:divBdr>
    </w:div>
    <w:div w:id="212102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389682&amp;date=16.09.2021&amp;dst=101491&amp;field=13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63FD9-3A36-4CAD-803E-A45D64B3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38</Pages>
  <Words>14930</Words>
  <Characters>85105</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27</cp:revision>
  <cp:lastPrinted>2025-03-19T12:37:00Z</cp:lastPrinted>
  <dcterms:created xsi:type="dcterms:W3CDTF">2024-02-07T12:33:00Z</dcterms:created>
  <dcterms:modified xsi:type="dcterms:W3CDTF">2025-03-19T12:40:00Z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247E317D9880403288409A905F61CF08_12</vt:lpwstr>
  </property>
</Properties>
</file>